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2026Z22073</w:t>
        <w:br/>
      </w:r>
      <w:proofErr w:type="spellEnd"/>
    </w:p>
    <w:p>
      <w:pPr>
        <w:pStyle w:val="Normal"/>
        <w:rPr>
          <w:b w:val="1"/>
          <w:bCs w:val="1"/>
        </w:rPr>
      </w:pPr>
      <w:r w:rsidR="250AE766">
        <w:rPr>
          <w:b w:val="0"/>
          <w:bCs w:val="0"/>
        </w:rPr>
        <w:t>(ingezonden 13 oktober 2026)</w:t>
        <w:br/>
      </w:r>
    </w:p>
    <w:p>
      <w:r>
        <w:t xml:space="preserve">Vragen van het lid Van den Brink (CDA) aan de staatssecretaris van Binnenlandse Zaken en Koninkrijksrelaties en de ministers van Justitie en Veiligheid en van Sociale Zaken en Werkgelegenheid over mensenhandel in Caribisch Nederland.</w:t>
      </w:r>
      <w:r>
        <w:br/>
      </w:r>
    </w:p>
    <w:p>
      <w:pPr>
        <w:pStyle w:val="ListParagraph"/>
        <w:numPr>
          <w:ilvl w:val="0"/>
          <w:numId w:val="100522170"/>
        </w:numPr>
        <w:ind w:left="360"/>
      </w:pPr>
      <w:r>
        <w:t xml:space="preserve">Bent u bekend met het recent uitgebrachte ‘</w:t>
      </w:r>
      <w:r>
        <w:rPr>
          <w:i w:val="1"/>
          <w:iCs w:val="1"/>
        </w:rPr>
        <w:t xml:space="preserve">2026 Trafficking in Persons Report</w:t>
      </w:r>
      <w:r>
        <w:rPr/>
        <w:t xml:space="preserve">’ van het Amerikaanse ministerie van Buitenlandse Zaken en de daarin genoemde bevindingen over Nederland? 1)</w:t>
      </w:r>
      <w:r>
        <w:br/>
      </w:r>
    </w:p>
    <w:p>
      <w:pPr>
        <w:pStyle w:val="ListParagraph"/>
        <w:numPr>
          <w:ilvl w:val="0"/>
          <w:numId w:val="100522170"/>
        </w:numPr>
        <w:ind w:left="360"/>
      </w:pPr>
      <w:r>
        <w:t xml:space="preserve">Herkent u het in het rapport geschetste beeld dat mensenhandel op de BES-eilanden voorkomt en diverse groepen kwetsbaar zijn voor zowel seksuele uitbuiting als arbeidsuitbuiting? Kunt u aangegeven welke groepen u in beeld heeft als bijzonder kwetsbaar voor zowel seksuele uitbuiting als arbeidsuitbuiting op de BES-eilanden?</w:t>
      </w:r>
      <w:r>
        <w:br/>
      </w:r>
    </w:p>
    <w:p>
      <w:pPr>
        <w:pStyle w:val="ListParagraph"/>
        <w:numPr>
          <w:ilvl w:val="0"/>
          <w:numId w:val="100522170"/>
        </w:numPr>
        <w:ind w:left="360"/>
      </w:pPr>
      <w:r>
        <w:t xml:space="preserve">Kunt u bevestigen dat er al vier jaar op rij geen slachtoffers van mensenhandel op de BES-eilanden zijn geïdentificeerd? Hoe verklaart u dit? </w:t>
      </w:r>
      <w:r>
        <w:br/>
      </w:r>
    </w:p>
    <w:p>
      <w:pPr>
        <w:pStyle w:val="ListParagraph"/>
        <w:numPr>
          <w:ilvl w:val="0"/>
          <w:numId w:val="100522170"/>
        </w:numPr>
        <w:ind w:left="360"/>
      </w:pPr>
      <w:r>
        <w:t xml:space="preserve">Kunt u aangeven hoeveel meldingen, onderzoeken, vervolgingen en veroordelingen wegens mensenhandel de afgelopen vier jaar plaatsgevonden hebben op de BES-eilanden?</w:t>
      </w:r>
      <w:r>
        <w:br/>
      </w:r>
    </w:p>
    <w:p>
      <w:pPr>
        <w:pStyle w:val="ListParagraph"/>
        <w:numPr>
          <w:ilvl w:val="0"/>
          <w:numId w:val="100522170"/>
        </w:numPr>
        <w:ind w:left="360"/>
      </w:pPr>
      <w:r>
        <w:t xml:space="preserve">Deelt u de analyses van het rapport dat er onderrapportage is van mensenhandel op de eilanden, dat de ernst van de problematiek onvoldoende wordt onderkend en de opsporingsinspanningen op de BES-eilanden 'minimaal' zijn? </w:t>
      </w:r>
      <w:r>
        <w:br/>
      </w:r>
    </w:p>
    <w:p>
      <w:pPr>
        <w:pStyle w:val="ListParagraph"/>
        <w:numPr>
          <w:ilvl w:val="0"/>
          <w:numId w:val="100522170"/>
        </w:numPr>
        <w:ind w:left="360"/>
      </w:pPr>
      <w:r>
        <w:t xml:space="preserve">Bent u bereid ervoor te zorgen dat er voldoende expertise beschikbaar is bij de lokale autoriteiten op de BES-eilanden over mensenhandel, bijvoorbeeld door kennisoverdracht vanuit autoriteiten in het Europese deel van het Koninkrijk? Zo ja, hoe gaat u dat aanpakken?</w:t>
      </w:r>
      <w:r>
        <w:br/>
      </w:r>
    </w:p>
    <w:p>
      <w:pPr>
        <w:pStyle w:val="ListParagraph"/>
        <w:numPr>
          <w:ilvl w:val="0"/>
          <w:numId w:val="100522170"/>
        </w:numPr>
        <w:ind w:left="360"/>
      </w:pPr>
      <w:r>
        <w:t xml:space="preserve">Welke maatregelen gaat u nemen om ervoor te zorgen dat slachtoffers op de BES-eilanden aan de bel durven te trekken en dat zij ook weten waar ze terechtkunnen? </w:t>
      </w:r>
      <w:r>
        <w:br/>
      </w:r>
    </w:p>
    <w:p>
      <w:pPr>
        <w:pStyle w:val="ListParagraph"/>
        <w:numPr>
          <w:ilvl w:val="0"/>
          <w:numId w:val="100522170"/>
        </w:numPr>
        <w:ind w:left="360"/>
      </w:pPr>
      <w:r>
        <w:t xml:space="preserve">Bent u bereid naar aanleiding van dit rapport extra maatregelen te treffen om mensenhandel in Caribisch Nederland te bestrijden en hierbij in het bijzonder aandacht te verlenen aan illegale prostitutie op de BES-eilanden? </w:t>
      </w:r>
      <w:r>
        <w:br/>
      </w:r>
    </w:p>
    <w:p>
      <w:r>
        <w:t xml:space="preserve"> </w:t>
      </w:r>
      <w:r>
        <w:br/>
      </w:r>
    </w:p>
    <w:p>
      <w:r>
        <w:t xml:space="preserve">1) 2026 Trafficking in Persons Report, U.S. Department of State,  https://www.state.gov/reports/2026-trafficking-in-persons-report/netherlands</w:t>
      </w:r>
      <w:r>
        <w:br/>
      </w:r>
    </w:p>
    <w:p>
      <w:r>
        <w:t xml:space="preserve">2) ‘Mensenhandel op Bonaire blijft onder de radar, waarschuwt Amerikaans rapport’, Bonaire.nu, 11 oktober 2026, https://www.bonaire.nu/nieuws/algemeen/97137/mensenhandel-op-bonaire-blijft-onder-de-radar-waarschuwt-amerikaans-rapport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1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130">
    <w:abstractNumId w:val="1005221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