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5B519787" w14:textId="77777777"/>
    <w:p w:rsidR="00962C44" w:rsidP="00810C93" w:rsidRDefault="00962C44" w14:paraId="642F0D8D" w14:textId="77777777"/>
    <w:p w:rsidR="007955F6" w:rsidP="007955F6" w:rsidRDefault="00023F86" w14:paraId="7C27CF8F" w14:textId="77777777">
      <w:r>
        <w:t>Geachte Voorzitter,</w:t>
      </w:r>
      <w:r>
        <w:br/>
      </w:r>
    </w:p>
    <w:p w:rsidR="00F65B3B" w:rsidP="007955F6" w:rsidRDefault="00023F86" w14:paraId="1E528C06" w14:textId="59227EDD">
      <w:pPr>
        <w:rPr>
          <w:szCs w:val="18"/>
        </w:rPr>
      </w:pPr>
      <w:r>
        <w:rPr>
          <w:szCs w:val="18"/>
        </w:rPr>
        <w:t>De vragen van het lid</w:t>
      </w:r>
      <w:r w:rsidR="00267EF5">
        <w:rPr>
          <w:szCs w:val="18"/>
        </w:rPr>
        <w:t xml:space="preserve"> Heutink</w:t>
      </w:r>
      <w:r>
        <w:rPr>
          <w:szCs w:val="18"/>
        </w:rPr>
        <w:t xml:space="preserve"> (</w:t>
      </w:r>
      <w:r w:rsidR="00267EF5">
        <w:rPr>
          <w:szCs w:val="18"/>
        </w:rPr>
        <w:t xml:space="preserve">Groep </w:t>
      </w:r>
      <w:proofErr w:type="spellStart"/>
      <w:r w:rsidR="00267EF5">
        <w:rPr>
          <w:szCs w:val="18"/>
        </w:rPr>
        <w:t>Markuszower</w:t>
      </w:r>
      <w:proofErr w:type="spellEnd"/>
      <w:r>
        <w:rPr>
          <w:szCs w:val="18"/>
        </w:rPr>
        <w:t xml:space="preserve">) over </w:t>
      </w:r>
      <w:r w:rsidR="00267EF5">
        <w:t>het artikel dat de hogere energieprijzen vooral de armste huishoudens treffen</w:t>
      </w:r>
      <w:r w:rsidR="00973259">
        <w:rPr>
          <w:rStyle w:val="Voetnootmarkering"/>
        </w:rPr>
        <w:footnoteReference w:id="1"/>
      </w:r>
      <w:r w:rsidR="00267EF5">
        <w:t xml:space="preserve"> </w:t>
      </w:r>
      <w:r>
        <w:rPr>
          <w:szCs w:val="18"/>
        </w:rPr>
        <w:t>kunnen niet binnen de gebruikelijke termijn worden beantwoord</w:t>
      </w:r>
      <w:r w:rsidR="001F7EE7">
        <w:rPr>
          <w:szCs w:val="18"/>
        </w:rPr>
        <w:t xml:space="preserve">. De reden van uitstel is dat de interdepartementale afstemming meer tijd vraagt. </w:t>
      </w:r>
      <w:r>
        <w:rPr>
          <w:szCs w:val="18"/>
        </w:rPr>
        <w:t>Ik zal uw Kamer zo spoedig mogelijk de antwoorden op de vragen doen toekomen.</w:t>
      </w:r>
    </w:p>
    <w:p w:rsidR="00D22441" w:rsidP="00810C93" w:rsidRDefault="00D22441" w14:paraId="7EAF02AC" w14:textId="77777777"/>
    <w:p w:rsidR="00267EF5" w:rsidP="00810C93" w:rsidRDefault="00267EF5" w14:paraId="57F4DD98" w14:textId="77777777"/>
    <w:p w:rsidR="001F7EE7" w:rsidP="00810C93" w:rsidRDefault="001F7EE7" w14:paraId="2F42D1E6" w14:textId="77777777"/>
    <w:p w:rsidR="009B6800" w:rsidP="00810C93" w:rsidRDefault="009B6800" w14:paraId="7580CE92" w14:textId="77777777"/>
    <w:p w:rsidR="00D22441" w:rsidP="00C82AFE" w:rsidRDefault="00D22441" w14:paraId="1B066C9C" w14:textId="77777777">
      <w:pPr>
        <w:pStyle w:val="Voetnoottekst"/>
      </w:pPr>
    </w:p>
    <w:p w:rsidR="00D22441" w:rsidP="00810C93" w:rsidRDefault="00023F86" w14:paraId="60815458" w14:textId="77777777">
      <w:pPr>
        <w:rPr>
          <w:szCs w:val="18"/>
        </w:rPr>
      </w:pPr>
      <w:bookmarkStart w:name="_Hlk222840271" w:id="0"/>
      <w:r>
        <w:rPr>
          <w:szCs w:val="18"/>
        </w:rPr>
        <w:t>Stientje van Veldhoven</w:t>
      </w:r>
      <w:r w:rsidR="00312A4C">
        <w:rPr>
          <w:szCs w:val="18"/>
        </w:rPr>
        <w:t>-van der Meer</w:t>
      </w:r>
    </w:p>
    <w:bookmarkEnd w:id="0"/>
    <w:p w:rsidRPr="005461DA" w:rsidR="004E505E" w:rsidP="00524FB4" w:rsidRDefault="00023F86" w14:paraId="5C8D8C3C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D22441" w:rsidP="00810C93" w:rsidRDefault="00D22441" w14:paraId="3D49B296" w14:textId="77777777"/>
    <w:p w:rsidR="00DE7F94" w:rsidP="00810C93" w:rsidRDefault="00DE7F94" w14:paraId="705706BF" w14:textId="77777777"/>
    <w:sectPr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DD5A" w14:textId="77777777" w:rsidR="009E165E" w:rsidRDefault="009E165E">
      <w:r>
        <w:separator/>
      </w:r>
    </w:p>
    <w:p w14:paraId="55B78B3A" w14:textId="77777777" w:rsidR="009E165E" w:rsidRDefault="009E165E"/>
  </w:endnote>
  <w:endnote w:type="continuationSeparator" w:id="0">
    <w:p w14:paraId="2B75DC12" w14:textId="77777777" w:rsidR="009E165E" w:rsidRDefault="009E165E">
      <w:r>
        <w:continuationSeparator/>
      </w:r>
    </w:p>
    <w:p w14:paraId="63887A79" w14:textId="77777777" w:rsidR="009E165E" w:rsidRDefault="009E16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90B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E1AA7" w14:paraId="00151E98" w14:textId="77777777" w:rsidTr="00CA6A25">
      <w:trPr>
        <w:trHeight w:hRule="exact" w:val="240"/>
      </w:trPr>
      <w:tc>
        <w:tcPr>
          <w:tcW w:w="7601" w:type="dxa"/>
        </w:tcPr>
        <w:p w14:paraId="4A7D62B2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47401291" w14:textId="41064401" w:rsidR="00527BD4" w:rsidRPr="00645414" w:rsidRDefault="00023F8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267EF5">
            <w:t>2</w:t>
          </w:r>
          <w:r w:rsidR="00721AE1">
            <w:fldChar w:fldCharType="end"/>
          </w:r>
        </w:p>
      </w:tc>
    </w:tr>
  </w:tbl>
  <w:p w14:paraId="45435F7F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E1AA7" w14:paraId="50FB5638" w14:textId="77777777" w:rsidTr="00CA6A25">
      <w:trPr>
        <w:trHeight w:hRule="exact" w:val="240"/>
      </w:trPr>
      <w:tc>
        <w:tcPr>
          <w:tcW w:w="7601" w:type="dxa"/>
        </w:tcPr>
        <w:p w14:paraId="4EFD892F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84B407" w14:textId="41861DA4" w:rsidR="00527BD4" w:rsidRPr="00ED539E" w:rsidRDefault="00023F8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685FDE">
            <w:t>1</w:t>
          </w:r>
          <w:r w:rsidR="00405C2A">
            <w:fldChar w:fldCharType="end"/>
          </w:r>
        </w:p>
      </w:tc>
    </w:tr>
  </w:tbl>
  <w:p w14:paraId="55278E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69A2886A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9E92" w14:textId="77777777" w:rsidR="009E165E" w:rsidRDefault="009E165E">
      <w:r>
        <w:separator/>
      </w:r>
    </w:p>
    <w:p w14:paraId="23693E7A" w14:textId="77777777" w:rsidR="009E165E" w:rsidRDefault="009E165E"/>
  </w:footnote>
  <w:footnote w:type="continuationSeparator" w:id="0">
    <w:p w14:paraId="5429DD58" w14:textId="77777777" w:rsidR="009E165E" w:rsidRDefault="009E165E">
      <w:r>
        <w:continuationSeparator/>
      </w:r>
    </w:p>
    <w:p w14:paraId="651D6816" w14:textId="77777777" w:rsidR="009E165E" w:rsidRDefault="009E165E"/>
  </w:footnote>
  <w:footnote w:id="1">
    <w:p w14:paraId="1B69BB6E" w14:textId="2E199609" w:rsidR="00973259" w:rsidRDefault="00973259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795BD9" w:rsidRPr="00C54D05">
        <w:rPr>
          <w:szCs w:val="13"/>
        </w:rPr>
        <w:t>Hogere energieprijzen raken vooral een kleine groep aan de onderkant,</w:t>
      </w:r>
      <w:r w:rsidR="00795BD9">
        <w:t xml:space="preserve"> </w:t>
      </w:r>
      <w:hyperlink r:id="rId1" w:history="1">
        <w:r w:rsidR="00795BD9" w:rsidRPr="00703A07">
          <w:rPr>
            <w:rStyle w:val="Hyperlink"/>
            <w:szCs w:val="13"/>
          </w:rPr>
          <w:t>https://fd.nl/economie/1600586/hogere-energieprijzen-raken-vooral-een-kleine-groep-aan-de-onderkant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E1AA7" w14:paraId="65BA16FB" w14:textId="77777777" w:rsidTr="00A50CF6">
      <w:tc>
        <w:tcPr>
          <w:tcW w:w="2156" w:type="dxa"/>
        </w:tcPr>
        <w:p w14:paraId="23469475" w14:textId="77777777" w:rsidR="00527BD4" w:rsidRPr="005819CE" w:rsidRDefault="00023F8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CE1AA7" w14:paraId="2890D462" w14:textId="77777777" w:rsidTr="00A50CF6">
      <w:trPr>
        <w:trHeight w:hRule="exact" w:val="200"/>
      </w:trPr>
      <w:tc>
        <w:tcPr>
          <w:tcW w:w="2156" w:type="dxa"/>
        </w:tcPr>
        <w:p w14:paraId="2F108A27" w14:textId="77777777" w:rsidR="00527BD4" w:rsidRPr="005819CE" w:rsidRDefault="00527BD4" w:rsidP="00A50CF6"/>
      </w:tc>
    </w:tr>
    <w:tr w:rsidR="00CE1AA7" w14:paraId="56426740" w14:textId="77777777" w:rsidTr="00502512">
      <w:trPr>
        <w:trHeight w:hRule="exact" w:val="774"/>
      </w:trPr>
      <w:tc>
        <w:tcPr>
          <w:tcW w:w="2156" w:type="dxa"/>
        </w:tcPr>
        <w:p w14:paraId="573081C0" w14:textId="77777777" w:rsidR="00527BD4" w:rsidRDefault="00023F86" w:rsidP="003A5290">
          <w:pPr>
            <w:pStyle w:val="Huisstijl-Kopje"/>
          </w:pPr>
          <w:r>
            <w:t>Ons kenmerk</w:t>
          </w:r>
        </w:p>
        <w:p w14:paraId="7AEE8DE5" w14:textId="77777777" w:rsidR="00502512" w:rsidRPr="00502512" w:rsidRDefault="00023F86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KGG_DGKE_EM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2CC680A8" w14:textId="77777777" w:rsidR="00527BD4" w:rsidRPr="005819CE" w:rsidRDefault="00527BD4" w:rsidP="00361A56">
          <w:pPr>
            <w:pStyle w:val="Huisstijl-Kopje"/>
          </w:pPr>
        </w:p>
      </w:tc>
    </w:tr>
  </w:tbl>
  <w:p w14:paraId="4C7FE142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0F1871A" w14:textId="77777777" w:rsidR="00527BD4" w:rsidRDefault="00527BD4" w:rsidP="008C356D"/>
  <w:p w14:paraId="2CD8E064" w14:textId="77777777" w:rsidR="00527BD4" w:rsidRPr="00740712" w:rsidRDefault="00527BD4" w:rsidP="008C356D"/>
  <w:p w14:paraId="17251E0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05FE4AF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078DA2D9" w14:textId="77777777" w:rsidR="00527BD4" w:rsidRDefault="00527BD4" w:rsidP="004F44C2"/>
  <w:p w14:paraId="5FAD0126" w14:textId="77777777" w:rsidR="00527BD4" w:rsidRPr="00740712" w:rsidRDefault="00527BD4" w:rsidP="004F44C2"/>
  <w:p w14:paraId="0B11EFF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E1AA7" w14:paraId="34980832" w14:textId="77777777" w:rsidTr="00751A6A">
      <w:trPr>
        <w:trHeight w:val="2636"/>
      </w:trPr>
      <w:tc>
        <w:tcPr>
          <w:tcW w:w="737" w:type="dxa"/>
        </w:tcPr>
        <w:p w14:paraId="3086520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C05544C" w14:textId="77777777" w:rsidR="00527BD4" w:rsidRDefault="00023F86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6F9EC52" wp14:editId="3CEBC721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37FB037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77F3450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606CC35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E1AA7" w14:paraId="0F376D6F" w14:textId="77777777" w:rsidTr="00A50CF6">
      <w:tc>
        <w:tcPr>
          <w:tcW w:w="2160" w:type="dxa"/>
        </w:tcPr>
        <w:p w14:paraId="7DD503B6" w14:textId="77777777" w:rsidR="00527BD4" w:rsidRPr="005819CE" w:rsidRDefault="00023F86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6FFC640F" w14:textId="77777777" w:rsidR="00527BD4" w:rsidRPr="00BE5ED9" w:rsidRDefault="00023F8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09798E6" w14:textId="77777777" w:rsidR="00EF495B" w:rsidRDefault="00023F8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2D1765D" w14:textId="77777777" w:rsidR="00EF495B" w:rsidRPr="005B3814" w:rsidRDefault="00023F8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C233F13" w14:textId="088A740E" w:rsidR="00527BD4" w:rsidRPr="009B6800" w:rsidRDefault="00023F8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CE1AA7" w14:paraId="00CDDBE2" w14:textId="77777777" w:rsidTr="00A50CF6">
      <w:trPr>
        <w:trHeight w:hRule="exact" w:val="200"/>
      </w:trPr>
      <w:tc>
        <w:tcPr>
          <w:tcW w:w="2160" w:type="dxa"/>
        </w:tcPr>
        <w:p w14:paraId="5C6DF145" w14:textId="77777777" w:rsidR="00527BD4" w:rsidRPr="005819CE" w:rsidRDefault="00527BD4" w:rsidP="00A50CF6"/>
      </w:tc>
    </w:tr>
    <w:tr w:rsidR="00CE1AA7" w14:paraId="504BF0DF" w14:textId="77777777" w:rsidTr="00A50CF6">
      <w:tc>
        <w:tcPr>
          <w:tcW w:w="2160" w:type="dxa"/>
        </w:tcPr>
        <w:p w14:paraId="74790B38" w14:textId="77777777" w:rsidR="000C0163" w:rsidRPr="005819CE" w:rsidRDefault="00023F8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2B0644B" w14:textId="77777777" w:rsidR="000C0163" w:rsidRPr="005819CE" w:rsidRDefault="00023F86" w:rsidP="000C0163">
          <w:pPr>
            <w:pStyle w:val="Huisstijl-Gegeven"/>
          </w:pPr>
          <w:r>
            <w:t>KGG_DGKE_EM</w:t>
          </w:r>
          <w:r w:rsidR="00926AE2">
            <w:t xml:space="preserve"> / </w:t>
          </w:r>
          <w:r>
            <w:t>107772972</w:t>
          </w:r>
        </w:p>
        <w:p w14:paraId="24048DDB" w14:textId="77777777" w:rsidR="00527BD4" w:rsidRPr="005819CE" w:rsidRDefault="00023F86" w:rsidP="00A50CF6">
          <w:pPr>
            <w:pStyle w:val="Huisstijl-Kopje"/>
          </w:pPr>
          <w:r>
            <w:t>Uw kenmerk</w:t>
          </w:r>
        </w:p>
        <w:p w14:paraId="435FE11D" w14:textId="5476DA4E" w:rsidR="00527BD4" w:rsidRPr="005819CE" w:rsidRDefault="00023F86" w:rsidP="00A50CF6">
          <w:pPr>
            <w:pStyle w:val="Huisstijl-Gegeven"/>
          </w:pPr>
          <w:r>
            <w:t>2026Z13643</w:t>
          </w:r>
        </w:p>
      </w:tc>
    </w:tr>
  </w:tbl>
  <w:p w14:paraId="0C6484F7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E1AA7" w14:paraId="48C22C88" w14:textId="77777777" w:rsidTr="007610AA">
      <w:trPr>
        <w:trHeight w:val="400"/>
      </w:trPr>
      <w:tc>
        <w:tcPr>
          <w:tcW w:w="7520" w:type="dxa"/>
          <w:gridSpan w:val="2"/>
        </w:tcPr>
        <w:p w14:paraId="074DA511" w14:textId="77777777" w:rsidR="00527BD4" w:rsidRPr="00BC3B53" w:rsidRDefault="00023F8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E1AA7" w14:paraId="32B04B02" w14:textId="77777777" w:rsidTr="007610AA">
      <w:tc>
        <w:tcPr>
          <w:tcW w:w="7520" w:type="dxa"/>
          <w:gridSpan w:val="2"/>
        </w:tcPr>
        <w:p w14:paraId="5C332F74" w14:textId="77777777" w:rsidR="00527BD4" w:rsidRPr="00983E8F" w:rsidRDefault="00527BD4" w:rsidP="00A50CF6">
          <w:pPr>
            <w:pStyle w:val="Huisstijl-Rubricering"/>
          </w:pPr>
        </w:p>
      </w:tc>
    </w:tr>
    <w:tr w:rsidR="00CE1AA7" w14:paraId="31038D56" w14:textId="77777777" w:rsidTr="007610AA">
      <w:trPr>
        <w:trHeight w:hRule="exact" w:val="2440"/>
      </w:trPr>
      <w:tc>
        <w:tcPr>
          <w:tcW w:w="7520" w:type="dxa"/>
          <w:gridSpan w:val="2"/>
        </w:tcPr>
        <w:p w14:paraId="303A6BB6" w14:textId="77777777" w:rsidR="00527BD4" w:rsidRDefault="00023F86" w:rsidP="00A50CF6">
          <w:pPr>
            <w:pStyle w:val="Huisstijl-NAW"/>
          </w:pPr>
          <w:r>
            <w:t xml:space="preserve">De Voorzitter van de Tweede Kamer </w:t>
          </w:r>
        </w:p>
        <w:p w14:paraId="4C42F2BE" w14:textId="77777777" w:rsidR="00D87195" w:rsidRDefault="00023F86" w:rsidP="00D87195">
          <w:pPr>
            <w:pStyle w:val="Huisstijl-NAW"/>
          </w:pPr>
          <w:r>
            <w:t>der Staten-Generaal</w:t>
          </w:r>
        </w:p>
        <w:p w14:paraId="3F6743C2" w14:textId="77777777" w:rsidR="00EA0F13" w:rsidRDefault="00023F86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79F300E" w14:textId="77777777" w:rsidR="00985E56" w:rsidRDefault="00023F86" w:rsidP="00EA0F13">
          <w:r>
            <w:rPr>
              <w:szCs w:val="18"/>
            </w:rPr>
            <w:t>2595 BD  DEN HAAG</w:t>
          </w:r>
        </w:p>
      </w:tc>
    </w:tr>
    <w:tr w:rsidR="00CE1AA7" w14:paraId="110A2FF2" w14:textId="77777777" w:rsidTr="007610AA">
      <w:trPr>
        <w:trHeight w:hRule="exact" w:val="400"/>
      </w:trPr>
      <w:tc>
        <w:tcPr>
          <w:tcW w:w="7520" w:type="dxa"/>
          <w:gridSpan w:val="2"/>
        </w:tcPr>
        <w:p w14:paraId="7051E6A5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E1AA7" w14:paraId="3CF35AD4" w14:textId="77777777" w:rsidTr="007610AA">
      <w:trPr>
        <w:trHeight w:val="240"/>
      </w:trPr>
      <w:tc>
        <w:tcPr>
          <w:tcW w:w="900" w:type="dxa"/>
        </w:tcPr>
        <w:p w14:paraId="4EDE0EE3" w14:textId="77777777" w:rsidR="00527BD4" w:rsidRPr="007709EF" w:rsidRDefault="00023F8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37EDE83E" w14:textId="107DE628" w:rsidR="00527BD4" w:rsidRPr="007709EF" w:rsidRDefault="009B6800" w:rsidP="00A50CF6">
          <w:r>
            <w:t>24 juli 2026</w:t>
          </w:r>
        </w:p>
      </w:tc>
    </w:tr>
    <w:tr w:rsidR="00CE1AA7" w14:paraId="5C7CB1F8" w14:textId="77777777" w:rsidTr="007610AA">
      <w:trPr>
        <w:trHeight w:val="240"/>
      </w:trPr>
      <w:tc>
        <w:tcPr>
          <w:tcW w:w="900" w:type="dxa"/>
        </w:tcPr>
        <w:p w14:paraId="5EF05BB8" w14:textId="77777777" w:rsidR="00527BD4" w:rsidRPr="007709EF" w:rsidRDefault="00023F8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45FB807A" w14:textId="7B0D8088" w:rsidR="00527BD4" w:rsidRPr="007709EF" w:rsidRDefault="00023F86" w:rsidP="00A50CF6">
          <w:r>
            <w:t xml:space="preserve">Beantwoording vragen van het lid Heutink over hogere energieprijzen </w:t>
          </w:r>
          <w:r w:rsidR="0034584A">
            <w:t>en de</w:t>
          </w:r>
          <w:r>
            <w:t xml:space="preserve"> armste huishoudens</w:t>
          </w:r>
        </w:p>
      </w:tc>
    </w:tr>
  </w:tbl>
  <w:p w14:paraId="36C45548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6E80A04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29260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241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AEC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08C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9AA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8AA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763D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2DA3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A525E1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F3AF1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C8B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4C40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6C9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D0A1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66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C42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823A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8972957">
    <w:abstractNumId w:val="10"/>
  </w:num>
  <w:num w:numId="2" w16cid:durableId="1150829732">
    <w:abstractNumId w:val="7"/>
  </w:num>
  <w:num w:numId="3" w16cid:durableId="647324824">
    <w:abstractNumId w:val="6"/>
  </w:num>
  <w:num w:numId="4" w16cid:durableId="1300771146">
    <w:abstractNumId w:val="5"/>
  </w:num>
  <w:num w:numId="5" w16cid:durableId="79522419">
    <w:abstractNumId w:val="4"/>
  </w:num>
  <w:num w:numId="6" w16cid:durableId="759377713">
    <w:abstractNumId w:val="8"/>
  </w:num>
  <w:num w:numId="7" w16cid:durableId="399058806">
    <w:abstractNumId w:val="3"/>
  </w:num>
  <w:num w:numId="8" w16cid:durableId="1024553774">
    <w:abstractNumId w:val="2"/>
  </w:num>
  <w:num w:numId="9" w16cid:durableId="1021201158">
    <w:abstractNumId w:val="1"/>
  </w:num>
  <w:num w:numId="10" w16cid:durableId="1869025331">
    <w:abstractNumId w:val="0"/>
  </w:num>
  <w:num w:numId="11" w16cid:durableId="274413622">
    <w:abstractNumId w:val="9"/>
  </w:num>
  <w:num w:numId="12" w16cid:durableId="955674867">
    <w:abstractNumId w:val="11"/>
  </w:num>
  <w:num w:numId="13" w16cid:durableId="1373731194">
    <w:abstractNumId w:val="13"/>
  </w:num>
  <w:num w:numId="14" w16cid:durableId="16028317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3F86"/>
    <w:rsid w:val="00033CDD"/>
    <w:rsid w:val="00034A84"/>
    <w:rsid w:val="00035E67"/>
    <w:rsid w:val="000366F3"/>
    <w:rsid w:val="0003673C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1F7EE7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3155"/>
    <w:rsid w:val="002650F7"/>
    <w:rsid w:val="00267EF5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B5885"/>
    <w:rsid w:val="002C2830"/>
    <w:rsid w:val="002D001A"/>
    <w:rsid w:val="002D28E2"/>
    <w:rsid w:val="002D317B"/>
    <w:rsid w:val="002D3587"/>
    <w:rsid w:val="002D3681"/>
    <w:rsid w:val="002D502D"/>
    <w:rsid w:val="002E0F69"/>
    <w:rsid w:val="002F5147"/>
    <w:rsid w:val="002F7ABD"/>
    <w:rsid w:val="00312344"/>
    <w:rsid w:val="00312597"/>
    <w:rsid w:val="00312A4C"/>
    <w:rsid w:val="00327BA5"/>
    <w:rsid w:val="0033326F"/>
    <w:rsid w:val="00334154"/>
    <w:rsid w:val="003372C4"/>
    <w:rsid w:val="00340ECA"/>
    <w:rsid w:val="00341FA0"/>
    <w:rsid w:val="00344F3D"/>
    <w:rsid w:val="00345299"/>
    <w:rsid w:val="0034584A"/>
    <w:rsid w:val="00351A8D"/>
    <w:rsid w:val="003526BB"/>
    <w:rsid w:val="00352BCF"/>
    <w:rsid w:val="00352DFB"/>
    <w:rsid w:val="00353932"/>
    <w:rsid w:val="0035464B"/>
    <w:rsid w:val="003555E5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2169F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5465"/>
    <w:rsid w:val="004B70F0"/>
    <w:rsid w:val="004C21A8"/>
    <w:rsid w:val="004D505E"/>
    <w:rsid w:val="004D72CA"/>
    <w:rsid w:val="004E2242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30AB"/>
    <w:rsid w:val="005565F9"/>
    <w:rsid w:val="005624F2"/>
    <w:rsid w:val="00564C88"/>
    <w:rsid w:val="00573041"/>
    <w:rsid w:val="0057388D"/>
    <w:rsid w:val="00575B80"/>
    <w:rsid w:val="0057620F"/>
    <w:rsid w:val="005819CE"/>
    <w:rsid w:val="0058298D"/>
    <w:rsid w:val="00584C1A"/>
    <w:rsid w:val="00593C2B"/>
    <w:rsid w:val="00595050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4B0"/>
    <w:rsid w:val="00661591"/>
    <w:rsid w:val="00664678"/>
    <w:rsid w:val="0066632F"/>
    <w:rsid w:val="00674A89"/>
    <w:rsid w:val="00674F3D"/>
    <w:rsid w:val="00685545"/>
    <w:rsid w:val="00685FDE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62250"/>
    <w:rsid w:val="007709EF"/>
    <w:rsid w:val="00782701"/>
    <w:rsid w:val="00783559"/>
    <w:rsid w:val="0079551B"/>
    <w:rsid w:val="007955F6"/>
    <w:rsid w:val="00795BD9"/>
    <w:rsid w:val="00797AA5"/>
    <w:rsid w:val="007A26BD"/>
    <w:rsid w:val="007A4105"/>
    <w:rsid w:val="007B4503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4344"/>
    <w:rsid w:val="008B1198"/>
    <w:rsid w:val="008B332D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D699A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325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B6800"/>
    <w:rsid w:val="009C3F20"/>
    <w:rsid w:val="009C7CA1"/>
    <w:rsid w:val="009D043D"/>
    <w:rsid w:val="009E165E"/>
    <w:rsid w:val="009F3259"/>
    <w:rsid w:val="00A037D5"/>
    <w:rsid w:val="00A056DE"/>
    <w:rsid w:val="00A1247D"/>
    <w:rsid w:val="00A128AD"/>
    <w:rsid w:val="00A164D0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97DF2"/>
    <w:rsid w:val="00CA47D3"/>
    <w:rsid w:val="00CA6533"/>
    <w:rsid w:val="00CA6A25"/>
    <w:rsid w:val="00CA6A3F"/>
    <w:rsid w:val="00CA7C99"/>
    <w:rsid w:val="00CC361E"/>
    <w:rsid w:val="00CC6290"/>
    <w:rsid w:val="00CD233D"/>
    <w:rsid w:val="00CD3499"/>
    <w:rsid w:val="00CD362D"/>
    <w:rsid w:val="00CE101D"/>
    <w:rsid w:val="00CE1814"/>
    <w:rsid w:val="00CE1A95"/>
    <w:rsid w:val="00CE1AA7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56C8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4566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4EB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  <w:style w:type="character" w:styleId="Voetnootmarkering">
    <w:name w:val="footnote reference"/>
    <w:basedOn w:val="Standaardalinea-lettertype"/>
    <w:semiHidden/>
    <w:unhideWhenUsed/>
    <w:rsid w:val="009732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fd.nl/economie/1600586/hogere-energieprijzen-raken-vooral-een-kleine-groep-aan-de-onderka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EF3E3B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114587"/>
    <w:rsid w:val="002B5885"/>
    <w:rsid w:val="003555E5"/>
    <w:rsid w:val="004140A2"/>
    <w:rsid w:val="005624F2"/>
    <w:rsid w:val="00595050"/>
    <w:rsid w:val="007312B8"/>
    <w:rsid w:val="008877AA"/>
    <w:rsid w:val="008B332D"/>
    <w:rsid w:val="008C7118"/>
    <w:rsid w:val="008D699A"/>
    <w:rsid w:val="0092316D"/>
    <w:rsid w:val="00A02580"/>
    <w:rsid w:val="00A164D0"/>
    <w:rsid w:val="00A22FC5"/>
    <w:rsid w:val="00C63EBA"/>
    <w:rsid w:val="00CC361E"/>
    <w:rsid w:val="00D456C8"/>
    <w:rsid w:val="00DA6D30"/>
    <w:rsid w:val="00ED7804"/>
    <w:rsid w:val="00EF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388</ap:Characters>
  <ap:DocSecurity>0</ap:DocSecurity>
  <ap:Lines>3</ap:Lines>
  <ap:Paragraphs>1</ap:Paragraphs>
  <ap:ScaleCrop>false</ap:ScaleCrop>
  <ap:LinksUpToDate>false</ap:LinksUpToDate>
  <ap:CharactersWithSpaces>457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2026-07-24T10:22:00.0000000Z</dcterms:created>
  <dcterms:modified xsi:type="dcterms:W3CDTF">2026-07-24T10:22:00.0000000Z</dcterms:modified>
  <dc:description>------------------------</dc:description>
  <dc:subject/>
  <keywords/>
  <version/>
  <category/>
</coreProperties>
</file>