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7FE5" w:rsidP="005B7FE5" w:rsidRDefault="005B7FE5" w14:paraId="509618F4" w14:textId="0AC06392">
      <w:r>
        <w:t>AH 2058</w:t>
      </w:r>
    </w:p>
    <w:p w:rsidR="005B7FE5" w:rsidP="005B7FE5" w:rsidRDefault="005B7FE5" w14:paraId="6F379F59" w14:textId="0DECEABB">
      <w:r>
        <w:t>2026Z09274</w:t>
      </w:r>
    </w:p>
    <w:p w:rsidRPr="005B7FE5" w:rsidR="005B7FE5" w:rsidP="005B7FE5" w:rsidRDefault="005B7FE5" w14:paraId="06D8D1E5" w14:textId="73276385">
      <w:pPr>
        <w:rPr>
          <w:rFonts w:ascii="Times New Roman" w:hAnsi="Times New Roman"/>
          <w:sz w:val="24"/>
          <w:szCs w:val="24"/>
        </w:rPr>
      </w:pPr>
      <w:r w:rsidRPr="00D25B3E">
        <w:rPr>
          <w:sz w:val="24"/>
          <w:szCs w:val="24"/>
        </w:rPr>
        <w:t>Mededeling van staatssecretaris Aerdts (Economische Zaken en Klimaat)</w:t>
      </w:r>
      <w:r>
        <w:rPr>
          <w:sz w:val="24"/>
          <w:szCs w:val="24"/>
        </w:rPr>
        <w:t xml:space="preserve">, mede namens de </w:t>
      </w:r>
      <w:r w:rsidRPr="00D31852">
        <w:rPr>
          <w:rFonts w:ascii="Times New Roman" w:hAnsi="Times New Roman"/>
          <w:sz w:val="24"/>
          <w:szCs w:val="24"/>
        </w:rPr>
        <w:t>staatssecretaris van Onderwijs, Cultuur en Wetenschap</w:t>
      </w:r>
      <w:r w:rsidRPr="00D25B3E">
        <w:rPr>
          <w:sz w:val="24"/>
          <w:szCs w:val="24"/>
        </w:rPr>
        <w:t xml:space="preserve"> (ontvangen</w:t>
      </w:r>
      <w:r>
        <w:rPr>
          <w:sz w:val="24"/>
          <w:szCs w:val="24"/>
        </w:rPr>
        <w:t xml:space="preserve">  28 mei 2026)</w:t>
      </w:r>
    </w:p>
    <w:p w:rsidR="005B7FE5" w:rsidP="005B7FE5" w:rsidRDefault="005B7FE5" w14:paraId="29483AC2" w14:textId="77777777">
      <w:r>
        <w:t xml:space="preserve">Hierbij deel ik, u mede namens de staatssecretaris van Onderwijs, Cultuur en Wetenschap, mee dat de vragen van de leden </w:t>
      </w:r>
      <w:proofErr w:type="spellStart"/>
      <w:r>
        <w:t>Kathmann</w:t>
      </w:r>
      <w:proofErr w:type="spellEnd"/>
      <w:r>
        <w:t xml:space="preserve">, Moorman, Dassen, Teunissen en Beckerman over het blokkeren van queer accounts door Meta ingezonden op 4 mei 2026 met kenmerk 2026Z09274, niet binnen de termijn van drie weken kunnen worden beantwoord. </w:t>
      </w:r>
    </w:p>
    <w:p w:rsidR="005B7FE5" w:rsidP="005B7FE5" w:rsidRDefault="005B7FE5" w14:paraId="5302F074" w14:textId="77777777"/>
    <w:p w:rsidR="005B7FE5" w:rsidP="005B7FE5" w:rsidRDefault="005B7FE5" w14:paraId="32CF7306" w14:textId="77777777">
      <w:r>
        <w:t>Voor de beantwoording van de vragen is meer tijd nodig. Dit komt door de vereiste afstemming tussen de verschillende departementen. We streven ernaar om de vragen voor het commissiedebat sociale media en inmenging van 4 juni 2026 te beantwoorden.</w:t>
      </w:r>
    </w:p>
    <w:p w:rsidR="005B7FE5" w:rsidP="005B7FE5" w:rsidRDefault="005B7FE5" w14:paraId="5B7C81B3" w14:textId="77777777"/>
    <w:p w:rsidR="005B7FE5" w:rsidP="005B7FE5" w:rsidRDefault="005B7FE5" w14:paraId="528885AB" w14:textId="77777777"/>
    <w:p w:rsidR="005B7FE5" w:rsidP="005B7FE5" w:rsidRDefault="005B7FE5" w14:paraId="5A7CE290" w14:textId="77777777"/>
    <w:p w:rsidR="00683F48" w:rsidRDefault="00683F48" w14:paraId="767A0825" w14:textId="77777777"/>
    <w:sectPr w:rsidR="00683F48" w:rsidSect="005B7FE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872A8" w14:textId="77777777" w:rsidR="005F1A7C" w:rsidRDefault="005F1A7C" w:rsidP="005B7FE5">
      <w:pPr>
        <w:spacing w:after="0" w:line="240" w:lineRule="auto"/>
      </w:pPr>
      <w:r>
        <w:separator/>
      </w:r>
    </w:p>
  </w:endnote>
  <w:endnote w:type="continuationSeparator" w:id="0">
    <w:p w14:paraId="0F4D5FC1" w14:textId="77777777" w:rsidR="005F1A7C" w:rsidRDefault="005F1A7C" w:rsidP="005B7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5AE" w14:textId="77777777" w:rsidR="005B7FE5" w:rsidRPr="005B7FE5" w:rsidRDefault="005B7FE5" w:rsidP="005B7F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5158" w14:textId="77777777" w:rsidR="005B7FE5" w:rsidRPr="005B7FE5" w:rsidRDefault="005B7FE5" w:rsidP="005B7F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D6A8" w14:textId="77777777" w:rsidR="005B7FE5" w:rsidRPr="005B7FE5" w:rsidRDefault="005B7FE5" w:rsidP="005B7F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BF97" w14:textId="77777777" w:rsidR="005F1A7C" w:rsidRDefault="005F1A7C" w:rsidP="005B7FE5">
      <w:pPr>
        <w:spacing w:after="0" w:line="240" w:lineRule="auto"/>
      </w:pPr>
      <w:r>
        <w:separator/>
      </w:r>
    </w:p>
  </w:footnote>
  <w:footnote w:type="continuationSeparator" w:id="0">
    <w:p w14:paraId="1C55E44F" w14:textId="77777777" w:rsidR="005F1A7C" w:rsidRDefault="005F1A7C" w:rsidP="005B7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234F" w14:textId="77777777" w:rsidR="005B7FE5" w:rsidRPr="005B7FE5" w:rsidRDefault="005B7FE5" w:rsidP="005B7F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D0D3" w14:textId="77777777" w:rsidR="005B7FE5" w:rsidRPr="005B7FE5" w:rsidRDefault="005B7FE5" w:rsidP="005B7F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143A" w14:textId="77777777" w:rsidR="005B7FE5" w:rsidRPr="005B7FE5" w:rsidRDefault="005B7FE5" w:rsidP="005B7F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FE5"/>
    <w:rsid w:val="002C16FF"/>
    <w:rsid w:val="005B7FE5"/>
    <w:rsid w:val="005F1A7C"/>
    <w:rsid w:val="00683F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11E9"/>
  <w15:chartTrackingRefBased/>
  <w15:docId w15:val="{6FD3A93A-908E-4450-8165-FAFB5F49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7F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B7F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B7FE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B7FE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B7FE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B7F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7F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7F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7F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7FE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B7FE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B7FE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B7FE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B7FE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B7F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7F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7F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7FE5"/>
    <w:rPr>
      <w:rFonts w:eastAsiaTheme="majorEastAsia" w:cstheme="majorBidi"/>
      <w:color w:val="272727" w:themeColor="text1" w:themeTint="D8"/>
    </w:rPr>
  </w:style>
  <w:style w:type="paragraph" w:styleId="Titel">
    <w:name w:val="Title"/>
    <w:basedOn w:val="Standaard"/>
    <w:next w:val="Standaard"/>
    <w:link w:val="TitelChar"/>
    <w:uiPriority w:val="10"/>
    <w:qFormat/>
    <w:rsid w:val="005B7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7F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7F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7F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7F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7FE5"/>
    <w:rPr>
      <w:i/>
      <w:iCs/>
      <w:color w:val="404040" w:themeColor="text1" w:themeTint="BF"/>
    </w:rPr>
  </w:style>
  <w:style w:type="paragraph" w:styleId="Lijstalinea">
    <w:name w:val="List Paragraph"/>
    <w:basedOn w:val="Standaard"/>
    <w:uiPriority w:val="34"/>
    <w:qFormat/>
    <w:rsid w:val="005B7FE5"/>
    <w:pPr>
      <w:ind w:left="720"/>
      <w:contextualSpacing/>
    </w:pPr>
  </w:style>
  <w:style w:type="character" w:styleId="Intensievebenadrukking">
    <w:name w:val="Intense Emphasis"/>
    <w:basedOn w:val="Standaardalinea-lettertype"/>
    <w:uiPriority w:val="21"/>
    <w:qFormat/>
    <w:rsid w:val="005B7FE5"/>
    <w:rPr>
      <w:i/>
      <w:iCs/>
      <w:color w:val="2F5496" w:themeColor="accent1" w:themeShade="BF"/>
    </w:rPr>
  </w:style>
  <w:style w:type="paragraph" w:styleId="Duidelijkcitaat">
    <w:name w:val="Intense Quote"/>
    <w:basedOn w:val="Standaard"/>
    <w:next w:val="Standaard"/>
    <w:link w:val="DuidelijkcitaatChar"/>
    <w:uiPriority w:val="30"/>
    <w:qFormat/>
    <w:rsid w:val="005B7F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B7FE5"/>
    <w:rPr>
      <w:i/>
      <w:iCs/>
      <w:color w:val="2F5496" w:themeColor="accent1" w:themeShade="BF"/>
    </w:rPr>
  </w:style>
  <w:style w:type="character" w:styleId="Intensieveverwijzing">
    <w:name w:val="Intense Reference"/>
    <w:basedOn w:val="Standaardalinea-lettertype"/>
    <w:uiPriority w:val="32"/>
    <w:qFormat/>
    <w:rsid w:val="005B7FE5"/>
    <w:rPr>
      <w:b/>
      <w:bCs/>
      <w:smallCaps/>
      <w:color w:val="2F5496" w:themeColor="accent1" w:themeShade="BF"/>
      <w:spacing w:val="5"/>
    </w:rPr>
  </w:style>
  <w:style w:type="paragraph" w:styleId="Koptekst">
    <w:name w:val="header"/>
    <w:basedOn w:val="Standaard"/>
    <w:link w:val="KoptekstChar1"/>
    <w:rsid w:val="005B7FE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B7FE5"/>
  </w:style>
  <w:style w:type="paragraph" w:styleId="Voettekst">
    <w:name w:val="footer"/>
    <w:basedOn w:val="Standaard"/>
    <w:link w:val="VoettekstChar1"/>
    <w:rsid w:val="005B7FE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B7FE5"/>
  </w:style>
  <w:style w:type="paragraph" w:customStyle="1" w:styleId="Huisstijl-Adres">
    <w:name w:val="Huisstijl-Adres"/>
    <w:basedOn w:val="Standaard"/>
    <w:link w:val="Huisstijl-AdresChar"/>
    <w:rsid w:val="005B7FE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B7FE5"/>
    <w:rPr>
      <w:rFonts w:ascii="Verdana" w:hAnsi="Verdana"/>
      <w:noProof/>
      <w:sz w:val="13"/>
      <w:szCs w:val="24"/>
      <w:lang w:eastAsia="nl-NL"/>
    </w:rPr>
  </w:style>
  <w:style w:type="paragraph" w:customStyle="1" w:styleId="Huisstijl-Gegeven">
    <w:name w:val="Huisstijl-Gegeven"/>
    <w:basedOn w:val="Standaard"/>
    <w:link w:val="Huisstijl-GegevenCharChar"/>
    <w:rsid w:val="005B7FE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B7FE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B7FE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B7FE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B7FE5"/>
    <w:pPr>
      <w:spacing w:after="0"/>
    </w:pPr>
    <w:rPr>
      <w:b/>
    </w:rPr>
  </w:style>
  <w:style w:type="paragraph" w:customStyle="1" w:styleId="Huisstijl-Paginanummering">
    <w:name w:val="Huisstijl-Paginanummering"/>
    <w:basedOn w:val="Standaard"/>
    <w:rsid w:val="005B7FE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B7FE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B7FE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B7FE5"/>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5B7FE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B7FE5"/>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118</ap:Words>
  <ap:Characters>650</ap:Characters>
  <ap:DocSecurity>0</ap:DocSecurity>
  <ap:Lines>5</ap:Lines>
  <ap:Paragraphs>1</ap:Paragraphs>
  <ap:ScaleCrop>false</ap:ScaleCrop>
  <ap:LinksUpToDate>false</ap:LinksUpToDate>
  <ap:CharactersWithSpaces>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2026-05-28T14:32:00.0000000Z</dcterms:created>
  <dcterms:modified xsi:type="dcterms:W3CDTF">2026-05-28T14:33:00.0000000Z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