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611415A2" w14:textId="77777777">
        <w:tc>
          <w:tcPr>
            <w:tcW w:w="3614" w:type="dxa"/>
            <w:tcBorders>
              <w:bottom w:val="single" w:color="auto" w:sz="4" w:space="0"/>
            </w:tcBorders>
          </w:tcPr>
          <w:p w:rsidR="003F75A1" w:rsidRDefault="003F75A1" w14:paraId="611415A0" w14:textId="77777777">
            <w:pPr>
              <w:rPr>
                <w:b/>
              </w:rPr>
            </w:pPr>
            <w:r>
              <w:rPr>
                <w:b/>
              </w:rPr>
              <w:t>Tweede Kamer der Staten-Generaal</w:t>
            </w:r>
          </w:p>
        </w:tc>
        <w:tc>
          <w:tcPr>
            <w:tcW w:w="5596" w:type="dxa"/>
            <w:tcBorders>
              <w:bottom w:val="single" w:color="auto" w:sz="4" w:space="0"/>
            </w:tcBorders>
          </w:tcPr>
          <w:p w:rsidR="003F75A1" w:rsidRDefault="003F75A1" w14:paraId="611415A1" w14:textId="77777777">
            <w:pPr>
              <w:jc w:val="right"/>
              <w:rPr>
                <w:b/>
                <w:sz w:val="32"/>
              </w:rPr>
            </w:pPr>
            <w:r>
              <w:rPr>
                <w:b/>
                <w:sz w:val="32"/>
              </w:rPr>
              <w:t>2</w:t>
            </w:r>
          </w:p>
        </w:tc>
      </w:tr>
      <w:tr w:rsidR="003F75A1" w:rsidTr="00CC5C03" w14:paraId="611415A5" w14:textId="77777777">
        <w:trPr>
          <w:trHeight w:val="330"/>
        </w:trPr>
        <w:tc>
          <w:tcPr>
            <w:tcW w:w="3614" w:type="dxa"/>
          </w:tcPr>
          <w:p w:rsidR="003F75A1" w:rsidRDefault="003F75A1" w14:paraId="611415A3" w14:textId="77777777"/>
        </w:tc>
        <w:tc>
          <w:tcPr>
            <w:tcW w:w="5596" w:type="dxa"/>
          </w:tcPr>
          <w:p w:rsidR="003F75A1" w:rsidRDefault="003F75A1" w14:paraId="611415A4" w14:textId="77777777"/>
        </w:tc>
      </w:tr>
      <w:tr w:rsidR="003F75A1" w14:paraId="611415A8" w14:textId="77777777">
        <w:tc>
          <w:tcPr>
            <w:tcW w:w="3614" w:type="dxa"/>
            <w:tcBorders>
              <w:bottom w:val="single" w:color="auto" w:sz="4" w:space="0"/>
            </w:tcBorders>
          </w:tcPr>
          <w:p w:rsidR="003F75A1" w:rsidP="00380064" w:rsidRDefault="003F75A1" w14:paraId="611415A6"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611415A7" w14:textId="77777777"/>
        </w:tc>
      </w:tr>
      <w:tr w:rsidR="003F75A1" w14:paraId="611415AB" w14:textId="77777777">
        <w:tc>
          <w:tcPr>
            <w:tcW w:w="3614" w:type="dxa"/>
          </w:tcPr>
          <w:p w:rsidR="003F75A1" w:rsidRDefault="003F75A1" w14:paraId="611415A9" w14:textId="77777777"/>
        </w:tc>
        <w:tc>
          <w:tcPr>
            <w:tcW w:w="5596" w:type="dxa"/>
          </w:tcPr>
          <w:p w:rsidRPr="0043511E" w:rsidR="003F75A1" w:rsidRDefault="003F75A1" w14:paraId="611415AA" w14:textId="77777777">
            <w:pPr>
              <w:rPr>
                <w:b/>
              </w:rPr>
            </w:pPr>
          </w:p>
        </w:tc>
      </w:tr>
      <w:tr w:rsidRPr="001F0B0F" w:rsidR="003F75A1" w14:paraId="611415B0" w14:textId="77777777">
        <w:tc>
          <w:tcPr>
            <w:tcW w:w="3614" w:type="dxa"/>
          </w:tcPr>
          <w:p w:rsidRPr="00CF3D97" w:rsidR="003F75A1" w:rsidP="00606DC3" w:rsidRDefault="003F75A1" w14:paraId="611415AC"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611415AE" w14:textId="77777777">
              <w:tc>
                <w:tcPr>
                  <w:tcW w:w="18938" w:type="dxa"/>
                  <w:shd w:val="clear" w:color="auto" w:fill="FFFFFF"/>
                  <w:vAlign w:val="center"/>
                  <w:hideMark/>
                </w:tcPr>
                <w:p w:rsidRPr="00606DC3" w:rsidR="00AD33D5" w:rsidP="00AD33D5" w:rsidRDefault="00AD33D5" w14:paraId="611415AD" w14:textId="77777777">
                  <w:pPr>
                    <w:rPr>
                      <w:b/>
                      <w:szCs w:val="22"/>
                    </w:rPr>
                  </w:pPr>
                </w:p>
              </w:tc>
            </w:tr>
          </w:tbl>
          <w:p w:rsidRPr="00AD33D5" w:rsidR="003F75A1" w:rsidP="00F337A0" w:rsidRDefault="003F75A1" w14:paraId="611415AF" w14:textId="77777777">
            <w:pPr>
              <w:rPr>
                <w:b/>
                <w:szCs w:val="22"/>
              </w:rPr>
            </w:pPr>
          </w:p>
        </w:tc>
      </w:tr>
      <w:tr w:rsidRPr="001F0B0F" w:rsidR="003F75A1" w14:paraId="611415B3" w14:textId="77777777">
        <w:tc>
          <w:tcPr>
            <w:tcW w:w="3614" w:type="dxa"/>
          </w:tcPr>
          <w:p w:rsidRPr="00821561" w:rsidR="003F75A1" w:rsidP="00821561" w:rsidRDefault="00314519" w14:paraId="611415B1" w14:textId="79E6A345">
            <w:pPr>
              <w:rPr>
                <w:b/>
              </w:rPr>
            </w:pPr>
            <w:r w:rsidRPr="00821561">
              <w:rPr>
                <w:b/>
              </w:rPr>
              <w:t xml:space="preserve">Kamerstuk </w:t>
            </w:r>
            <w:r w:rsidRPr="000C077E" w:rsidR="000C077E">
              <w:rPr>
                <w:b/>
              </w:rPr>
              <w:t>28165</w:t>
            </w:r>
          </w:p>
        </w:tc>
        <w:tc>
          <w:tcPr>
            <w:tcW w:w="5596" w:type="dxa"/>
          </w:tcPr>
          <w:p w:rsidRPr="00821561" w:rsidR="003F75A1" w:rsidP="00821561" w:rsidRDefault="000C077E" w14:paraId="611415B2" w14:textId="16F9D6CC">
            <w:pPr>
              <w:rPr>
                <w:b/>
              </w:rPr>
            </w:pPr>
            <w:r w:rsidRPr="000C077E">
              <w:rPr>
                <w:b/>
              </w:rPr>
              <w:t>Jaarverslag Beheer staatsdeelnemingen 2024</w:t>
            </w:r>
          </w:p>
        </w:tc>
      </w:tr>
      <w:tr w:rsidRPr="001F0B0F" w:rsidR="003F75A1" w14:paraId="611415B6" w14:textId="77777777">
        <w:tc>
          <w:tcPr>
            <w:tcW w:w="3614" w:type="dxa"/>
          </w:tcPr>
          <w:p w:rsidRPr="001F0B0F" w:rsidR="003F75A1" w:rsidRDefault="003F75A1" w14:paraId="611415B4" w14:textId="77777777"/>
        </w:tc>
        <w:tc>
          <w:tcPr>
            <w:tcW w:w="5596" w:type="dxa"/>
          </w:tcPr>
          <w:p w:rsidRPr="001F0B0F" w:rsidR="003F75A1" w:rsidRDefault="003F75A1" w14:paraId="611415B5" w14:textId="77777777"/>
        </w:tc>
      </w:tr>
      <w:tr w:rsidRPr="001F0B0F" w:rsidR="003F75A1" w14:paraId="611415B9" w14:textId="77777777">
        <w:tc>
          <w:tcPr>
            <w:tcW w:w="3614" w:type="dxa"/>
          </w:tcPr>
          <w:p w:rsidRPr="001F0B0F" w:rsidR="003F75A1" w:rsidRDefault="003F75A1" w14:paraId="611415B7" w14:textId="77777777"/>
        </w:tc>
        <w:tc>
          <w:tcPr>
            <w:tcW w:w="5596" w:type="dxa"/>
          </w:tcPr>
          <w:p w:rsidRPr="001F0B0F" w:rsidR="003F75A1" w:rsidRDefault="003F75A1" w14:paraId="611415B8" w14:textId="77777777"/>
        </w:tc>
      </w:tr>
      <w:tr w:rsidR="003F75A1" w14:paraId="611415BC" w14:textId="77777777">
        <w:tc>
          <w:tcPr>
            <w:tcW w:w="3614" w:type="dxa"/>
          </w:tcPr>
          <w:p w:rsidR="003F75A1" w:rsidRDefault="003F75A1" w14:paraId="611415BA" w14:textId="77777777">
            <w:pPr>
              <w:rPr>
                <w:b/>
              </w:rPr>
            </w:pPr>
            <w:r>
              <w:rPr>
                <w:b/>
              </w:rPr>
              <w:t xml:space="preserve">Nr. </w:t>
            </w:r>
          </w:p>
        </w:tc>
        <w:tc>
          <w:tcPr>
            <w:tcW w:w="5596" w:type="dxa"/>
          </w:tcPr>
          <w:p w:rsidR="003F75A1" w:rsidRDefault="003F75A1" w14:paraId="611415BB" w14:textId="77777777">
            <w:pPr>
              <w:pStyle w:val="Kop1"/>
            </w:pPr>
            <w:r>
              <w:t>VERSLAG</w:t>
            </w:r>
            <w:r w:rsidR="00857C2B">
              <w:t xml:space="preserve"> VAN EEN SCHRIFTELIJK OVERLEG</w:t>
            </w:r>
          </w:p>
        </w:tc>
      </w:tr>
      <w:tr w:rsidR="003F75A1" w14:paraId="611415BF" w14:textId="77777777">
        <w:tc>
          <w:tcPr>
            <w:tcW w:w="3614" w:type="dxa"/>
          </w:tcPr>
          <w:p w:rsidR="003F75A1" w:rsidRDefault="003F75A1" w14:paraId="611415BD" w14:textId="77777777"/>
        </w:tc>
        <w:tc>
          <w:tcPr>
            <w:tcW w:w="5596" w:type="dxa"/>
          </w:tcPr>
          <w:p w:rsidR="003F75A1" w:rsidP="00314519" w:rsidRDefault="003F75A1" w14:paraId="611415BE" w14:textId="0C630D20">
            <w:pPr>
              <w:pStyle w:val="Kop1"/>
              <w:rPr>
                <w:b w:val="0"/>
              </w:rPr>
            </w:pPr>
            <w:r>
              <w:rPr>
                <w:b w:val="0"/>
              </w:rPr>
              <w:t xml:space="preserve">Vastgesteld </w:t>
            </w:r>
            <w:r w:rsidR="00606DC3">
              <w:rPr>
                <w:b w:val="0"/>
              </w:rPr>
              <w:t>…</w:t>
            </w:r>
            <w:r w:rsidR="0047266F">
              <w:rPr>
                <w:b w:val="0"/>
              </w:rPr>
              <w:t xml:space="preserve"> 202</w:t>
            </w:r>
            <w:r w:rsidR="000C077E">
              <w:rPr>
                <w:b w:val="0"/>
              </w:rPr>
              <w:t>5</w:t>
            </w:r>
          </w:p>
        </w:tc>
      </w:tr>
      <w:tr w:rsidR="003F75A1" w14:paraId="611415C2" w14:textId="77777777">
        <w:tc>
          <w:tcPr>
            <w:tcW w:w="3614" w:type="dxa"/>
          </w:tcPr>
          <w:p w:rsidR="003F75A1" w:rsidRDefault="003F75A1" w14:paraId="611415C0" w14:textId="77777777"/>
        </w:tc>
        <w:tc>
          <w:tcPr>
            <w:tcW w:w="5596" w:type="dxa"/>
          </w:tcPr>
          <w:p w:rsidR="003F75A1" w:rsidRDefault="003F75A1" w14:paraId="611415C1" w14:textId="77777777">
            <w:pPr>
              <w:pStyle w:val="Kop1"/>
            </w:pPr>
          </w:p>
        </w:tc>
      </w:tr>
      <w:tr w:rsidR="003F75A1" w14:paraId="611415C8" w14:textId="77777777">
        <w:tc>
          <w:tcPr>
            <w:tcW w:w="3614" w:type="dxa"/>
          </w:tcPr>
          <w:p w:rsidR="003F75A1" w:rsidRDefault="003F75A1" w14:paraId="611415C3" w14:textId="77777777"/>
        </w:tc>
        <w:tc>
          <w:tcPr>
            <w:tcW w:w="5596" w:type="dxa"/>
          </w:tcPr>
          <w:p w:rsidRPr="000C077E" w:rsidR="00E019F9" w:rsidP="006068C3" w:rsidRDefault="00E019F9" w14:paraId="611415C4" w14:textId="7E682B3C">
            <w:pPr>
              <w:pStyle w:val="Default"/>
              <w:rPr>
                <w:rFonts w:ascii="Times New Roman" w:hAnsi="Times New Roman" w:cs="Times New Roman"/>
                <w:color w:val="auto"/>
                <w:sz w:val="22"/>
                <w:szCs w:val="20"/>
              </w:rPr>
            </w:pPr>
            <w:r w:rsidRPr="000C077E">
              <w:rPr>
                <w:rFonts w:ascii="Times New Roman" w:hAnsi="Times New Roman" w:cs="Times New Roman"/>
                <w:color w:val="auto"/>
                <w:sz w:val="22"/>
                <w:szCs w:val="20"/>
              </w:rPr>
              <w:t>De vaste commissie voor Financiën heeft</w:t>
            </w:r>
            <w:r w:rsidRPr="000C077E" w:rsidR="00717F85">
              <w:rPr>
                <w:rFonts w:ascii="Times New Roman" w:hAnsi="Times New Roman" w:cs="Times New Roman"/>
                <w:color w:val="auto"/>
                <w:sz w:val="22"/>
                <w:szCs w:val="20"/>
              </w:rPr>
              <w:t xml:space="preserve"> </w:t>
            </w:r>
            <w:r w:rsidRPr="000C077E" w:rsidR="00C20EE5">
              <w:rPr>
                <w:rFonts w:ascii="Times New Roman" w:hAnsi="Times New Roman" w:cs="Times New Roman"/>
                <w:color w:val="auto"/>
                <w:sz w:val="22"/>
                <w:szCs w:val="20"/>
              </w:rPr>
              <w:t xml:space="preserve">op </w:t>
            </w:r>
            <w:r w:rsidRPr="000C077E" w:rsidR="000C077E">
              <w:rPr>
                <w:rFonts w:ascii="Times New Roman" w:hAnsi="Times New Roman" w:cs="Times New Roman"/>
                <w:color w:val="auto"/>
                <w:sz w:val="22"/>
                <w:szCs w:val="20"/>
              </w:rPr>
              <w:t>11 september 2025</w:t>
            </w:r>
            <w:r w:rsidRPr="000C077E" w:rsidR="0043511E">
              <w:rPr>
                <w:rFonts w:ascii="Times New Roman" w:hAnsi="Times New Roman" w:cs="Times New Roman"/>
                <w:color w:val="auto"/>
                <w:sz w:val="22"/>
                <w:szCs w:val="20"/>
              </w:rPr>
              <w:t xml:space="preserve"> </w:t>
            </w:r>
            <w:r w:rsidRPr="000C077E" w:rsidR="00717F85">
              <w:rPr>
                <w:rFonts w:ascii="Times New Roman" w:hAnsi="Times New Roman" w:cs="Times New Roman"/>
                <w:color w:val="auto"/>
                <w:sz w:val="22"/>
                <w:szCs w:val="20"/>
              </w:rPr>
              <w:t>enkele vragen en opmerkingen aa</w:t>
            </w:r>
            <w:r w:rsidRPr="000C077E">
              <w:rPr>
                <w:rFonts w:ascii="Times New Roman" w:hAnsi="Times New Roman" w:cs="Times New Roman"/>
                <w:color w:val="auto"/>
                <w:sz w:val="22"/>
                <w:szCs w:val="20"/>
              </w:rPr>
              <w:t xml:space="preserve">n de </w:t>
            </w:r>
            <w:r w:rsidRPr="000C077E" w:rsidR="00314519">
              <w:rPr>
                <w:rFonts w:ascii="Times New Roman" w:hAnsi="Times New Roman" w:cs="Times New Roman"/>
                <w:color w:val="auto"/>
                <w:sz w:val="22"/>
                <w:szCs w:val="20"/>
              </w:rPr>
              <w:t>m</w:t>
            </w:r>
            <w:r w:rsidRPr="000C077E" w:rsidR="00AD33D5">
              <w:rPr>
                <w:rFonts w:ascii="Times New Roman" w:hAnsi="Times New Roman" w:cs="Times New Roman"/>
                <w:color w:val="auto"/>
                <w:sz w:val="22"/>
                <w:szCs w:val="20"/>
              </w:rPr>
              <w:t>inister</w:t>
            </w:r>
            <w:r w:rsidRPr="000C077E" w:rsidR="000C077E">
              <w:rPr>
                <w:rFonts w:ascii="Times New Roman" w:hAnsi="Times New Roman" w:cs="Times New Roman"/>
                <w:color w:val="auto"/>
                <w:sz w:val="22"/>
                <w:szCs w:val="20"/>
              </w:rPr>
              <w:t xml:space="preserve"> van </w:t>
            </w:r>
            <w:r w:rsidRPr="000C077E" w:rsidR="002C2007">
              <w:rPr>
                <w:rFonts w:ascii="Times New Roman" w:hAnsi="Times New Roman" w:cs="Times New Roman"/>
                <w:color w:val="auto"/>
                <w:sz w:val="22"/>
                <w:szCs w:val="20"/>
              </w:rPr>
              <w:t xml:space="preserve">Financiën </w:t>
            </w:r>
            <w:r w:rsidRPr="000C077E" w:rsidR="00AD33D5">
              <w:rPr>
                <w:rFonts w:ascii="Times New Roman" w:hAnsi="Times New Roman" w:cs="Times New Roman"/>
                <w:color w:val="auto"/>
                <w:sz w:val="22"/>
                <w:szCs w:val="20"/>
              </w:rPr>
              <w:t>voo</w:t>
            </w:r>
            <w:r w:rsidRPr="000C077E" w:rsidR="00717F85">
              <w:rPr>
                <w:rFonts w:ascii="Times New Roman" w:hAnsi="Times New Roman" w:cs="Times New Roman"/>
                <w:color w:val="auto"/>
                <w:sz w:val="22"/>
                <w:szCs w:val="20"/>
              </w:rPr>
              <w:t xml:space="preserve">rgelegd </w:t>
            </w:r>
            <w:r w:rsidRPr="000C077E" w:rsidR="00F5347D">
              <w:rPr>
                <w:rFonts w:ascii="Times New Roman" w:hAnsi="Times New Roman" w:cs="Times New Roman"/>
                <w:color w:val="auto"/>
                <w:sz w:val="22"/>
                <w:szCs w:val="20"/>
              </w:rPr>
              <w:t xml:space="preserve">over </w:t>
            </w:r>
            <w:r w:rsidRPr="000C077E" w:rsidR="00F16E04">
              <w:rPr>
                <w:rFonts w:ascii="Times New Roman" w:hAnsi="Times New Roman" w:cs="Times New Roman"/>
                <w:color w:val="auto"/>
                <w:sz w:val="22"/>
                <w:szCs w:val="20"/>
              </w:rPr>
              <w:t xml:space="preserve">zijn </w:t>
            </w:r>
            <w:r w:rsidRPr="000C077E" w:rsidR="00D17B47">
              <w:rPr>
                <w:rFonts w:ascii="Times New Roman" w:hAnsi="Times New Roman" w:cs="Times New Roman"/>
                <w:color w:val="auto"/>
                <w:sz w:val="22"/>
                <w:szCs w:val="20"/>
              </w:rPr>
              <w:t xml:space="preserve">op </w:t>
            </w:r>
            <w:r w:rsidRPr="000C077E" w:rsidR="000C077E">
              <w:rPr>
                <w:rFonts w:ascii="Times New Roman" w:hAnsi="Times New Roman" w:cs="Times New Roman"/>
                <w:color w:val="auto"/>
                <w:sz w:val="22"/>
                <w:szCs w:val="20"/>
              </w:rPr>
              <w:t>27 juni 2025</w:t>
            </w:r>
            <w:r w:rsidRPr="000C077E" w:rsidR="00977D39">
              <w:rPr>
                <w:rFonts w:ascii="Times New Roman" w:hAnsi="Times New Roman" w:cs="Times New Roman"/>
                <w:color w:val="auto"/>
                <w:sz w:val="22"/>
                <w:szCs w:val="20"/>
              </w:rPr>
              <w:t xml:space="preserve"> toegezonden </w:t>
            </w:r>
            <w:r w:rsidRPr="000C077E" w:rsidR="006068C3">
              <w:rPr>
                <w:rFonts w:ascii="Times New Roman" w:hAnsi="Times New Roman" w:cs="Times New Roman"/>
                <w:color w:val="auto"/>
                <w:sz w:val="22"/>
                <w:szCs w:val="20"/>
              </w:rPr>
              <w:t>brief  inzak</w:t>
            </w:r>
            <w:r w:rsidRPr="000C077E" w:rsidR="000C077E">
              <w:rPr>
                <w:rFonts w:ascii="Times New Roman" w:hAnsi="Times New Roman" w:cs="Times New Roman"/>
                <w:color w:val="auto"/>
                <w:sz w:val="22"/>
                <w:szCs w:val="20"/>
              </w:rPr>
              <w:t xml:space="preserve">e het Jaarverslag Beheer staatsdeelnemingen 2024 </w:t>
            </w:r>
            <w:r w:rsidRPr="000C077E" w:rsidR="00CB770C">
              <w:rPr>
                <w:rFonts w:ascii="Times New Roman" w:hAnsi="Times New Roman" w:cs="Times New Roman"/>
                <w:color w:val="auto"/>
                <w:sz w:val="22"/>
                <w:szCs w:val="20"/>
              </w:rPr>
              <w:t>(</w:t>
            </w:r>
            <w:r w:rsidRPr="000C077E" w:rsidR="0073364B">
              <w:rPr>
                <w:rFonts w:ascii="Times New Roman" w:hAnsi="Times New Roman" w:cs="Times New Roman"/>
                <w:color w:val="auto"/>
                <w:sz w:val="22"/>
                <w:szCs w:val="20"/>
              </w:rPr>
              <w:t>Kamerstuk</w:t>
            </w:r>
            <w:r w:rsidRPr="000C077E" w:rsidR="000C077E">
              <w:rPr>
                <w:rFonts w:ascii="Times New Roman" w:hAnsi="Times New Roman" w:cs="Times New Roman"/>
                <w:color w:val="auto"/>
                <w:sz w:val="22"/>
                <w:szCs w:val="20"/>
              </w:rPr>
              <w:t xml:space="preserve"> 28165,</w:t>
            </w:r>
            <w:r w:rsidRPr="000C077E" w:rsidR="00756E39">
              <w:rPr>
                <w:rFonts w:ascii="Times New Roman" w:hAnsi="Times New Roman" w:cs="Times New Roman"/>
                <w:color w:val="auto"/>
                <w:sz w:val="22"/>
                <w:szCs w:val="20"/>
              </w:rPr>
              <w:t xml:space="preserve"> n</w:t>
            </w:r>
            <w:r w:rsidRPr="000C077E" w:rsidR="000C077E">
              <w:rPr>
                <w:rFonts w:ascii="Times New Roman" w:hAnsi="Times New Roman" w:cs="Times New Roman"/>
                <w:color w:val="auto"/>
                <w:sz w:val="22"/>
                <w:szCs w:val="20"/>
              </w:rPr>
              <w:t>r. 461</w:t>
            </w:r>
            <w:r w:rsidRPr="000C077E" w:rsidR="006068C3">
              <w:rPr>
                <w:rFonts w:ascii="Times New Roman" w:hAnsi="Times New Roman" w:cs="Times New Roman"/>
                <w:color w:val="auto"/>
                <w:sz w:val="22"/>
                <w:szCs w:val="20"/>
              </w:rPr>
              <w:t>)</w:t>
            </w:r>
            <w:r w:rsidRPr="000C077E">
              <w:rPr>
                <w:rFonts w:ascii="Times New Roman" w:hAnsi="Times New Roman" w:cs="Times New Roman"/>
                <w:color w:val="auto"/>
                <w:sz w:val="22"/>
                <w:szCs w:val="20"/>
              </w:rPr>
              <w:t xml:space="preserve">. </w:t>
            </w:r>
          </w:p>
          <w:p w:rsidRPr="000C077E" w:rsidR="0047266F" w:rsidP="004F7AB1" w:rsidRDefault="0047266F" w14:paraId="611415C5" w14:textId="77777777">
            <w:pPr>
              <w:pStyle w:val="Kop1"/>
              <w:rPr>
                <w:b w:val="0"/>
              </w:rPr>
            </w:pPr>
          </w:p>
          <w:p w:rsidRPr="000C077E" w:rsidR="00F5347D" w:rsidP="004F7AB1" w:rsidRDefault="00E019F9" w14:paraId="611415C6" w14:textId="71C2A0B1">
            <w:pPr>
              <w:pStyle w:val="Kop1"/>
              <w:rPr>
                <w:b w:val="0"/>
              </w:rPr>
            </w:pPr>
            <w:r w:rsidRPr="000C077E">
              <w:rPr>
                <w:b w:val="0"/>
              </w:rPr>
              <w:t xml:space="preserve">De </w:t>
            </w:r>
            <w:r w:rsidRPr="000C077E" w:rsidR="00AD33D5">
              <w:rPr>
                <w:b w:val="0"/>
              </w:rPr>
              <w:t>minister</w:t>
            </w:r>
            <w:r w:rsidRPr="000C077E">
              <w:rPr>
                <w:b w:val="0"/>
              </w:rPr>
              <w:t xml:space="preserve"> heeft deze vragen beantwoord bij brief van </w:t>
            </w:r>
            <w:r w:rsidRPr="000C077E" w:rsidR="004F7AB1">
              <w:rPr>
                <w:b w:val="0"/>
              </w:rPr>
              <w:t>…..</w:t>
            </w:r>
            <w:r w:rsidRPr="000C077E">
              <w:rPr>
                <w:b w:val="0"/>
              </w:rPr>
              <w:t xml:space="preserve">. </w:t>
            </w:r>
          </w:p>
          <w:p w:rsidRPr="000C077E" w:rsidR="003F75A1" w:rsidP="004F7AB1" w:rsidRDefault="00E019F9" w14:paraId="611415C7" w14:textId="77777777">
            <w:pPr>
              <w:pStyle w:val="Kop1"/>
              <w:rPr>
                <w:b w:val="0"/>
              </w:rPr>
            </w:pPr>
            <w:r w:rsidRPr="000C077E">
              <w:rPr>
                <w:b w:val="0"/>
              </w:rPr>
              <w:t xml:space="preserve">Vragen en antwoorden zijn hierna afgedrukt. </w:t>
            </w:r>
          </w:p>
        </w:tc>
      </w:tr>
      <w:tr w:rsidR="003B7B12" w14:paraId="611415CB" w14:textId="77777777">
        <w:tc>
          <w:tcPr>
            <w:tcW w:w="3614" w:type="dxa"/>
          </w:tcPr>
          <w:p w:rsidR="003B7B12" w:rsidRDefault="003B7B12" w14:paraId="611415C9" w14:textId="77777777"/>
        </w:tc>
        <w:tc>
          <w:tcPr>
            <w:tcW w:w="5596" w:type="dxa"/>
          </w:tcPr>
          <w:p w:rsidR="003B7B12" w:rsidRDefault="003B7B12" w14:paraId="611415CA" w14:textId="77777777">
            <w:pPr>
              <w:pStyle w:val="Kop1"/>
              <w:rPr>
                <w:b w:val="0"/>
              </w:rPr>
            </w:pPr>
          </w:p>
        </w:tc>
      </w:tr>
      <w:tr w:rsidR="003F75A1" w14:paraId="611415CF" w14:textId="77777777">
        <w:tc>
          <w:tcPr>
            <w:tcW w:w="3614" w:type="dxa"/>
          </w:tcPr>
          <w:p w:rsidR="003F75A1" w:rsidRDefault="003F75A1" w14:paraId="611415CC" w14:textId="77777777"/>
        </w:tc>
        <w:tc>
          <w:tcPr>
            <w:tcW w:w="5596" w:type="dxa"/>
          </w:tcPr>
          <w:p w:rsidR="003F75A1" w:rsidRDefault="003F75A1" w14:paraId="611415CD" w14:textId="77777777">
            <w:pPr>
              <w:pStyle w:val="Kop1"/>
              <w:rPr>
                <w:b w:val="0"/>
              </w:rPr>
            </w:pPr>
            <w:r>
              <w:rPr>
                <w:b w:val="0"/>
              </w:rPr>
              <w:t>De voorzitter van de commissie,</w:t>
            </w:r>
          </w:p>
          <w:p w:rsidR="00B450E9" w:rsidP="00B450E9" w:rsidRDefault="001421B2" w14:paraId="611415CE" w14:textId="77777777">
            <w:r>
              <w:t>Nijhof-Leeuw</w:t>
            </w:r>
          </w:p>
        </w:tc>
      </w:tr>
      <w:tr w:rsidR="003F75A1" w14:paraId="611415D2" w14:textId="77777777">
        <w:tc>
          <w:tcPr>
            <w:tcW w:w="3614" w:type="dxa"/>
          </w:tcPr>
          <w:p w:rsidR="003F75A1" w:rsidRDefault="003F75A1" w14:paraId="611415D0" w14:textId="77777777"/>
        </w:tc>
        <w:tc>
          <w:tcPr>
            <w:tcW w:w="5596" w:type="dxa"/>
          </w:tcPr>
          <w:p w:rsidR="003F75A1" w:rsidRDefault="003F75A1" w14:paraId="611415D1" w14:textId="77777777">
            <w:pPr>
              <w:pStyle w:val="Kop1"/>
              <w:rPr>
                <w:b w:val="0"/>
              </w:rPr>
            </w:pPr>
          </w:p>
        </w:tc>
      </w:tr>
      <w:tr w:rsidR="003F75A1" w14:paraId="611415D6" w14:textId="77777777">
        <w:tc>
          <w:tcPr>
            <w:tcW w:w="3614" w:type="dxa"/>
          </w:tcPr>
          <w:p w:rsidR="003F75A1" w:rsidRDefault="003F75A1" w14:paraId="611415D3" w14:textId="77777777"/>
        </w:tc>
        <w:tc>
          <w:tcPr>
            <w:tcW w:w="5596" w:type="dxa"/>
          </w:tcPr>
          <w:p w:rsidR="003F75A1" w:rsidRDefault="003F75A1" w14:paraId="611415D4" w14:textId="77777777">
            <w:pPr>
              <w:pStyle w:val="Kop1"/>
              <w:rPr>
                <w:b w:val="0"/>
              </w:rPr>
            </w:pPr>
            <w:r>
              <w:rPr>
                <w:b w:val="0"/>
              </w:rPr>
              <w:t>De griffier van de commissie,</w:t>
            </w:r>
          </w:p>
          <w:p w:rsidR="003F75A1" w:rsidRDefault="000C077E" w14:paraId="611415D5" w14:textId="0F2B762D">
            <w:r>
              <w:t>Van der Steur</w:t>
            </w:r>
          </w:p>
        </w:tc>
      </w:tr>
      <w:tr w:rsidR="00F474A2" w14:paraId="611415D9" w14:textId="77777777">
        <w:tc>
          <w:tcPr>
            <w:tcW w:w="3614" w:type="dxa"/>
          </w:tcPr>
          <w:p w:rsidR="00F474A2" w:rsidRDefault="00F474A2" w14:paraId="611415D7" w14:textId="77777777"/>
        </w:tc>
        <w:tc>
          <w:tcPr>
            <w:tcW w:w="5596" w:type="dxa"/>
          </w:tcPr>
          <w:p w:rsidR="00F474A2" w:rsidRDefault="00F474A2" w14:paraId="611415D8" w14:textId="77777777">
            <w:pPr>
              <w:pStyle w:val="Kop1"/>
              <w:rPr>
                <w:b w:val="0"/>
              </w:rPr>
            </w:pPr>
          </w:p>
        </w:tc>
      </w:tr>
      <w:tr w:rsidR="00F474A2" w14:paraId="611415DC" w14:textId="77777777">
        <w:tc>
          <w:tcPr>
            <w:tcW w:w="3614" w:type="dxa"/>
          </w:tcPr>
          <w:p w:rsidR="00F474A2" w:rsidRDefault="00F474A2" w14:paraId="611415DA" w14:textId="77777777"/>
        </w:tc>
        <w:tc>
          <w:tcPr>
            <w:tcW w:w="5596" w:type="dxa"/>
          </w:tcPr>
          <w:p w:rsidRPr="00F474A2" w:rsidR="00F474A2" w:rsidRDefault="00F474A2" w14:paraId="611415DB" w14:textId="77777777">
            <w:pPr>
              <w:pStyle w:val="Kop1"/>
            </w:pPr>
            <w:r w:rsidRPr="00F474A2">
              <w:t xml:space="preserve">I </w:t>
            </w:r>
            <w:r w:rsidRPr="00F474A2">
              <w:tab/>
              <w:t>Vragen en opmerkingen vanuit de fracties</w:t>
            </w:r>
          </w:p>
        </w:tc>
      </w:tr>
      <w:tr w:rsidR="00F474A2" w14:paraId="611415DF" w14:textId="77777777">
        <w:tc>
          <w:tcPr>
            <w:tcW w:w="3614" w:type="dxa"/>
          </w:tcPr>
          <w:p w:rsidR="00F474A2" w:rsidRDefault="00F474A2" w14:paraId="611415DD" w14:textId="77777777"/>
        </w:tc>
        <w:tc>
          <w:tcPr>
            <w:tcW w:w="5596" w:type="dxa"/>
          </w:tcPr>
          <w:p w:rsidRPr="00F474A2" w:rsidR="00F474A2" w:rsidRDefault="00F474A2" w14:paraId="611415DE" w14:textId="77777777">
            <w:pPr>
              <w:pStyle w:val="Kop1"/>
              <w:rPr>
                <w:b w:val="0"/>
              </w:rPr>
            </w:pPr>
          </w:p>
        </w:tc>
      </w:tr>
      <w:tr w:rsidR="00F474A2" w14:paraId="611415F3" w14:textId="77777777">
        <w:tc>
          <w:tcPr>
            <w:tcW w:w="3614" w:type="dxa"/>
          </w:tcPr>
          <w:p w:rsidR="00F474A2" w:rsidRDefault="00F474A2" w14:paraId="611415E0" w14:textId="77777777"/>
        </w:tc>
        <w:tc>
          <w:tcPr>
            <w:tcW w:w="5596" w:type="dxa"/>
          </w:tcPr>
          <w:p w:rsidR="009E5730" w:rsidP="009E5730" w:rsidRDefault="009E5730" w14:paraId="611415E1"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5D32EA" w:rsidP="005D32EA" w:rsidRDefault="005D32EA" w14:paraId="6F4625B3" w14:textId="77777777">
            <w:pPr>
              <w:pStyle w:val="Geenafstand"/>
              <w:rPr>
                <w:rFonts w:ascii="Times New Roman" w:hAnsi="Times New Roman" w:eastAsia="Times New Roman"/>
                <w:bCs/>
                <w:szCs w:val="20"/>
                <w:lang w:eastAsia="nl-NL"/>
              </w:rPr>
            </w:pPr>
          </w:p>
          <w:p w:rsidRPr="005D32EA" w:rsidR="005D32EA" w:rsidP="005D32EA" w:rsidRDefault="005D32EA" w14:paraId="5A3FEED9" w14:textId="4EF6DB41">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PVV-fractie hebben kennisgenomen van het Jaarverslag Beheer Staatsdeelnemingen 2024. Hierbij hebben de leden van de PVV-fractie de volgende vragen.</w:t>
            </w:r>
          </w:p>
          <w:p w:rsidRPr="005D32EA" w:rsidR="005D32EA" w:rsidP="005D32EA" w:rsidRDefault="005D32EA" w14:paraId="61BAE1DB" w14:textId="77777777">
            <w:pPr>
              <w:pStyle w:val="Geenafstand"/>
              <w:rPr>
                <w:rFonts w:ascii="Times New Roman" w:hAnsi="Times New Roman" w:eastAsia="Times New Roman"/>
                <w:bCs/>
                <w:szCs w:val="20"/>
                <w:lang w:eastAsia="nl-NL"/>
              </w:rPr>
            </w:pPr>
          </w:p>
          <w:p w:rsidRPr="005D32EA" w:rsidR="005D32EA" w:rsidP="005D32EA" w:rsidRDefault="005D32EA" w14:paraId="59778565" w14:textId="6F3977DE">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PVV-fractie constateren dat de minister in het jaarverslag stelt dat de </w:t>
            </w:r>
            <w:r w:rsidR="003640B7">
              <w:rPr>
                <w:rFonts w:ascii="Times New Roman" w:hAnsi="Times New Roman" w:eastAsia="Times New Roman"/>
                <w:bCs/>
                <w:szCs w:val="20"/>
                <w:lang w:eastAsia="nl-NL"/>
              </w:rPr>
              <w:t>S</w:t>
            </w:r>
            <w:r w:rsidRPr="005D32EA">
              <w:rPr>
                <w:rFonts w:ascii="Times New Roman" w:hAnsi="Times New Roman" w:eastAsia="Times New Roman"/>
                <w:bCs/>
                <w:szCs w:val="20"/>
                <w:lang w:eastAsia="nl-NL"/>
              </w:rPr>
              <w:t xml:space="preserve">taat, waar mogelijk, stappen terugdoet. Dit zagen </w:t>
            </w:r>
            <w:r w:rsidR="003640B7">
              <w:rPr>
                <w:rFonts w:ascii="Times New Roman" w:hAnsi="Times New Roman" w:eastAsia="Times New Roman"/>
                <w:bCs/>
                <w:szCs w:val="20"/>
                <w:lang w:eastAsia="nl-NL"/>
              </w:rPr>
              <w:t>deze leden</w:t>
            </w:r>
            <w:r w:rsidRPr="005D32EA">
              <w:rPr>
                <w:rFonts w:ascii="Times New Roman" w:hAnsi="Times New Roman" w:eastAsia="Times New Roman"/>
                <w:bCs/>
                <w:szCs w:val="20"/>
                <w:lang w:eastAsia="nl-NL"/>
              </w:rPr>
              <w:t xml:space="preserve"> onder meer in het voorstel van de minister om de Volksbank te privatiseren. De aangenomen motie om de Volksbank niet te privatiseren is met brede steun door de Kamer aangenomen. </w:t>
            </w:r>
            <w:r w:rsidR="003640B7">
              <w:rPr>
                <w:rFonts w:ascii="Times New Roman" w:hAnsi="Times New Roman" w:eastAsia="Times New Roman"/>
                <w:bCs/>
                <w:szCs w:val="20"/>
                <w:lang w:eastAsia="nl-NL"/>
              </w:rPr>
              <w:t xml:space="preserve">Deze leden </w:t>
            </w:r>
            <w:r w:rsidRPr="005D32EA">
              <w:rPr>
                <w:rFonts w:ascii="Times New Roman" w:hAnsi="Times New Roman" w:eastAsia="Times New Roman"/>
                <w:bCs/>
                <w:szCs w:val="20"/>
                <w:lang w:eastAsia="nl-NL"/>
              </w:rPr>
              <w:t>vragen de minister welke vervolgstappen hij ziet om de Volksbank, tegenwoordig opererend onder de naam ASN Bank, te behouden als nationale bank.</w:t>
            </w:r>
          </w:p>
          <w:p w:rsidRPr="005D32EA" w:rsidR="005D32EA" w:rsidP="005D32EA" w:rsidRDefault="005D32EA" w14:paraId="594550AD" w14:textId="77777777">
            <w:pPr>
              <w:pStyle w:val="Geenafstand"/>
              <w:rPr>
                <w:rFonts w:ascii="Times New Roman" w:hAnsi="Times New Roman" w:eastAsia="Times New Roman"/>
                <w:bCs/>
                <w:szCs w:val="20"/>
                <w:lang w:eastAsia="nl-NL"/>
              </w:rPr>
            </w:pPr>
          </w:p>
          <w:p w:rsidRPr="005D32EA" w:rsidR="005D32EA" w:rsidP="005D32EA" w:rsidRDefault="005D32EA" w14:paraId="5334E6A5" w14:textId="33AA7F12">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w:t>
            </w:r>
            <w:r w:rsidR="006E03B6">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constateren dat in oktober 2024 een nieuw verkoopprogramma is aangekondigd om het staatsbelang in ABN AMRO af te bouwen tot ongeveer 30</w:t>
            </w:r>
            <w:r w:rsidR="003640B7">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Naar aanleiding van een persbericht van NLFI heeft de minister de Kamer op 25 juli </w:t>
            </w:r>
            <w:r w:rsidR="003640B7">
              <w:rPr>
                <w:rFonts w:ascii="Times New Roman" w:hAnsi="Times New Roman" w:eastAsia="Times New Roman"/>
                <w:bCs/>
                <w:szCs w:val="20"/>
                <w:lang w:eastAsia="nl-NL"/>
              </w:rPr>
              <w:t xml:space="preserve">2025 </w:t>
            </w:r>
            <w:r w:rsidRPr="005D32EA">
              <w:rPr>
                <w:rFonts w:ascii="Times New Roman" w:hAnsi="Times New Roman" w:eastAsia="Times New Roman"/>
                <w:bCs/>
                <w:szCs w:val="20"/>
                <w:lang w:eastAsia="nl-NL"/>
              </w:rPr>
              <w:t>geïnformeerd dat dit is gerealiseerd, met een afname naar 30,5</w:t>
            </w:r>
            <w:r w:rsidR="003640B7">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De</w:t>
            </w:r>
            <w:r w:rsidR="003640B7">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verzoeken de minister aan te geven wat de verwachte opbrengst van de resterende certificaten zal zijn en hoe deze zich verhoudt tot de oorspronkelijke aanschafprijs.</w:t>
            </w:r>
          </w:p>
          <w:p w:rsidRPr="005D32EA" w:rsidR="005D32EA" w:rsidP="005D32EA" w:rsidRDefault="005D32EA" w14:paraId="2F813410" w14:textId="77777777">
            <w:pPr>
              <w:pStyle w:val="Geenafstand"/>
              <w:rPr>
                <w:rFonts w:ascii="Times New Roman" w:hAnsi="Times New Roman" w:eastAsia="Times New Roman"/>
                <w:bCs/>
                <w:szCs w:val="20"/>
                <w:lang w:eastAsia="nl-NL"/>
              </w:rPr>
            </w:pPr>
          </w:p>
          <w:p w:rsidRPr="005D32EA" w:rsidR="005D32EA" w:rsidP="005D32EA" w:rsidRDefault="005D32EA" w14:paraId="0AB727C7" w14:textId="368478A9">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lastRenderedPageBreak/>
              <w:t>De leden van de PVV-fractie lezen in het jaarverslag: “Een divers en evenwichtig samengestelde raad draagt bij aan de kwaliteit van het besluitvormingsproces.” Vervolgens gaat de minister hierop verder door te benadrukken dat de wet voorschrijft dat zowel de R</w:t>
            </w:r>
            <w:r w:rsidR="003640B7">
              <w:rPr>
                <w:rFonts w:ascii="Times New Roman" w:hAnsi="Times New Roman" w:eastAsia="Times New Roman"/>
                <w:bCs/>
                <w:szCs w:val="20"/>
                <w:lang w:eastAsia="nl-NL"/>
              </w:rPr>
              <w:t xml:space="preserve">aad </w:t>
            </w:r>
            <w:r w:rsidRPr="005D32EA">
              <w:rPr>
                <w:rFonts w:ascii="Times New Roman" w:hAnsi="Times New Roman" w:eastAsia="Times New Roman"/>
                <w:bCs/>
                <w:szCs w:val="20"/>
                <w:lang w:eastAsia="nl-NL"/>
              </w:rPr>
              <w:t>v</w:t>
            </w:r>
            <w:r w:rsidR="003640B7">
              <w:rPr>
                <w:rFonts w:ascii="Times New Roman" w:hAnsi="Times New Roman" w:eastAsia="Times New Roman"/>
                <w:bCs/>
                <w:szCs w:val="20"/>
                <w:lang w:eastAsia="nl-NL"/>
              </w:rPr>
              <w:t xml:space="preserve">an </w:t>
            </w:r>
            <w:r w:rsidRPr="005D32EA">
              <w:rPr>
                <w:rFonts w:ascii="Times New Roman" w:hAnsi="Times New Roman" w:eastAsia="Times New Roman"/>
                <w:bCs/>
                <w:szCs w:val="20"/>
                <w:lang w:eastAsia="nl-NL"/>
              </w:rPr>
              <w:t>B</w:t>
            </w:r>
            <w:r w:rsidR="003640B7">
              <w:rPr>
                <w:rFonts w:ascii="Times New Roman" w:hAnsi="Times New Roman" w:eastAsia="Times New Roman"/>
                <w:bCs/>
                <w:szCs w:val="20"/>
                <w:lang w:eastAsia="nl-NL"/>
              </w:rPr>
              <w:t>estuur</w:t>
            </w:r>
            <w:r w:rsidRPr="005D32EA">
              <w:rPr>
                <w:rFonts w:ascii="Times New Roman" w:hAnsi="Times New Roman" w:eastAsia="Times New Roman"/>
                <w:bCs/>
                <w:szCs w:val="20"/>
                <w:lang w:eastAsia="nl-NL"/>
              </w:rPr>
              <w:t xml:space="preserve"> als de R</w:t>
            </w:r>
            <w:r w:rsidR="003640B7">
              <w:rPr>
                <w:rFonts w:ascii="Times New Roman" w:hAnsi="Times New Roman" w:eastAsia="Times New Roman"/>
                <w:bCs/>
                <w:szCs w:val="20"/>
                <w:lang w:eastAsia="nl-NL"/>
              </w:rPr>
              <w:t xml:space="preserve">aad </w:t>
            </w:r>
            <w:r w:rsidRPr="005D32EA">
              <w:rPr>
                <w:rFonts w:ascii="Times New Roman" w:hAnsi="Times New Roman" w:eastAsia="Times New Roman"/>
                <w:bCs/>
                <w:szCs w:val="20"/>
                <w:lang w:eastAsia="nl-NL"/>
              </w:rPr>
              <w:t>v</w:t>
            </w:r>
            <w:r w:rsidR="003640B7">
              <w:rPr>
                <w:rFonts w:ascii="Times New Roman" w:hAnsi="Times New Roman" w:eastAsia="Times New Roman"/>
                <w:bCs/>
                <w:szCs w:val="20"/>
                <w:lang w:eastAsia="nl-NL"/>
              </w:rPr>
              <w:t xml:space="preserve">an </w:t>
            </w:r>
            <w:r w:rsidRPr="005D32EA">
              <w:rPr>
                <w:rFonts w:ascii="Times New Roman" w:hAnsi="Times New Roman" w:eastAsia="Times New Roman"/>
                <w:bCs/>
                <w:szCs w:val="20"/>
                <w:lang w:eastAsia="nl-NL"/>
              </w:rPr>
              <w:t>C</w:t>
            </w:r>
            <w:r w:rsidR="003640B7">
              <w:rPr>
                <w:rFonts w:ascii="Times New Roman" w:hAnsi="Times New Roman" w:eastAsia="Times New Roman"/>
                <w:bCs/>
                <w:szCs w:val="20"/>
                <w:lang w:eastAsia="nl-NL"/>
              </w:rPr>
              <w:t>ommissarissen</w:t>
            </w:r>
            <w:r w:rsidRPr="005D32EA">
              <w:rPr>
                <w:rFonts w:ascii="Times New Roman" w:hAnsi="Times New Roman" w:eastAsia="Times New Roman"/>
                <w:bCs/>
                <w:szCs w:val="20"/>
                <w:lang w:eastAsia="nl-NL"/>
              </w:rPr>
              <w:t xml:space="preserve"> voor ten minste een derde deel uit vrouwen en voor ten minste een derde deel uit mannen moeten bestaan.</w:t>
            </w:r>
            <w:r w:rsidR="003640B7">
              <w:rPr>
                <w:rFonts w:ascii="Times New Roman" w:hAnsi="Times New Roman" w:eastAsia="Times New Roman"/>
                <w:bCs/>
                <w:szCs w:val="20"/>
                <w:lang w:eastAsia="nl-NL"/>
              </w:rPr>
              <w:t xml:space="preserve"> Deze leden</w:t>
            </w:r>
            <w:r w:rsidRPr="005D32EA">
              <w:rPr>
                <w:rFonts w:ascii="Times New Roman" w:hAnsi="Times New Roman" w:eastAsia="Times New Roman"/>
                <w:bCs/>
                <w:szCs w:val="20"/>
                <w:lang w:eastAsia="nl-NL"/>
              </w:rPr>
              <w:t xml:space="preserve"> vragen de minister </w:t>
            </w:r>
            <w:r w:rsidR="003640B7">
              <w:rPr>
                <w:rFonts w:ascii="Times New Roman" w:hAnsi="Times New Roman" w:eastAsia="Times New Roman"/>
                <w:bCs/>
                <w:szCs w:val="20"/>
                <w:lang w:eastAsia="nl-NL"/>
              </w:rPr>
              <w:t xml:space="preserve">om </w:t>
            </w:r>
            <w:r w:rsidRPr="005D32EA">
              <w:rPr>
                <w:rFonts w:ascii="Times New Roman" w:hAnsi="Times New Roman" w:eastAsia="Times New Roman"/>
                <w:bCs/>
                <w:szCs w:val="20"/>
                <w:lang w:eastAsia="nl-NL"/>
              </w:rPr>
              <w:t xml:space="preserve">te verduidelijken, aan de hand van meetbare resultaten, op welke manier de geslachtsverdeling bijdraagt aan de kwaliteit van het besluitvormingsproces. Ook vragen </w:t>
            </w:r>
            <w:r w:rsidR="003640B7">
              <w:rPr>
                <w:rFonts w:ascii="Times New Roman" w:hAnsi="Times New Roman" w:eastAsia="Times New Roman"/>
                <w:bCs/>
                <w:szCs w:val="20"/>
                <w:lang w:eastAsia="nl-NL"/>
              </w:rPr>
              <w:t>deze leden</w:t>
            </w:r>
            <w:r w:rsidRPr="005D32EA">
              <w:rPr>
                <w:rFonts w:ascii="Times New Roman" w:hAnsi="Times New Roman" w:eastAsia="Times New Roman"/>
                <w:bCs/>
                <w:szCs w:val="20"/>
                <w:lang w:eastAsia="nl-NL"/>
              </w:rPr>
              <w:t xml:space="preserve"> hoe deze wettelijke vereiste zich verhoudt tot het principe van benoeming op basis van kwaliteit en geschiktheid. Daarnaast willen </w:t>
            </w:r>
            <w:r w:rsidR="003640B7">
              <w:rPr>
                <w:rFonts w:ascii="Times New Roman" w:hAnsi="Times New Roman" w:eastAsia="Times New Roman"/>
                <w:bCs/>
                <w:szCs w:val="20"/>
                <w:lang w:eastAsia="nl-NL"/>
              </w:rPr>
              <w:t>deze leden</w:t>
            </w:r>
            <w:r w:rsidRPr="005D32EA">
              <w:rPr>
                <w:rFonts w:ascii="Times New Roman" w:hAnsi="Times New Roman" w:eastAsia="Times New Roman"/>
                <w:bCs/>
                <w:szCs w:val="20"/>
                <w:lang w:eastAsia="nl-NL"/>
              </w:rPr>
              <w:t xml:space="preserve"> weten of er signalen bekend zijn dat dit beleid heeft geleid tot praktische bezwaren of ongewenste neveneffecten. Tot slot vragen de</w:t>
            </w:r>
            <w:r w:rsidR="006E03B6">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de minister </w:t>
            </w:r>
            <w:r w:rsidR="003640B7">
              <w:rPr>
                <w:rFonts w:ascii="Times New Roman" w:hAnsi="Times New Roman" w:eastAsia="Times New Roman"/>
                <w:bCs/>
                <w:szCs w:val="20"/>
                <w:lang w:eastAsia="nl-NL"/>
              </w:rPr>
              <w:t xml:space="preserve">om </w:t>
            </w:r>
            <w:r w:rsidRPr="005D32EA">
              <w:rPr>
                <w:rFonts w:ascii="Times New Roman" w:hAnsi="Times New Roman" w:eastAsia="Times New Roman"/>
                <w:bCs/>
                <w:szCs w:val="20"/>
                <w:lang w:eastAsia="nl-NL"/>
              </w:rPr>
              <w:t>aan te geven of er evaluaties gepland zijn om te toetsen of het diversiteitsbeleid daadwerkelijk het beoogde effect heeft.</w:t>
            </w:r>
          </w:p>
          <w:p w:rsidRPr="005D32EA" w:rsidR="005D32EA" w:rsidP="005D32EA" w:rsidRDefault="005D32EA" w14:paraId="2F7DA83A" w14:textId="77777777">
            <w:pPr>
              <w:pStyle w:val="Geenafstand"/>
              <w:rPr>
                <w:rFonts w:ascii="Times New Roman" w:hAnsi="Times New Roman" w:eastAsia="Times New Roman"/>
                <w:bCs/>
                <w:szCs w:val="20"/>
                <w:lang w:eastAsia="nl-NL"/>
              </w:rPr>
            </w:pPr>
          </w:p>
          <w:p w:rsidRPr="005D32EA" w:rsidR="005D32EA" w:rsidP="005D32EA" w:rsidRDefault="005D32EA" w14:paraId="02AB95FC" w14:textId="447AB6B1">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PVV-fractie constateren dat de minister in het jaarverslag stelt dat een onderzoek is aangekondigd naar de beloningen van bestuurders en de vergoedingen van commissarissen bij deelnemingen</w:t>
            </w:r>
            <w:r w:rsidR="006E03B6">
              <w:rPr>
                <w:rFonts w:ascii="Times New Roman" w:hAnsi="Times New Roman" w:eastAsia="Times New Roman"/>
                <w:bCs/>
                <w:szCs w:val="20"/>
                <w:lang w:eastAsia="nl-NL"/>
              </w:rPr>
              <w:t xml:space="preserve">. Dit </w:t>
            </w:r>
            <w:r w:rsidRPr="005D32EA" w:rsidR="006E03B6">
              <w:rPr>
                <w:rFonts w:ascii="Times New Roman" w:hAnsi="Times New Roman" w:eastAsia="Times New Roman"/>
                <w:bCs/>
                <w:szCs w:val="20"/>
                <w:lang w:eastAsia="nl-NL"/>
              </w:rPr>
              <w:t xml:space="preserve">naar aanleiding van de aangenomen motie van het lid De Vree, waarin de regering wordt verzocht de Wet normering topinkomens zoveel mogelijk van toepassing te laten zijn op deelnemingen en eventuele afwijkingen via het </w:t>
            </w:r>
            <w:proofErr w:type="spellStart"/>
            <w:r w:rsidRPr="005D32EA" w:rsidR="006E03B6">
              <w:rPr>
                <w:rFonts w:ascii="Times New Roman" w:hAnsi="Times New Roman" w:eastAsia="Times New Roman"/>
                <w:bCs/>
                <w:szCs w:val="20"/>
                <w:lang w:eastAsia="nl-NL"/>
              </w:rPr>
              <w:t>comply</w:t>
            </w:r>
            <w:proofErr w:type="spellEnd"/>
            <w:r w:rsidRPr="005D32EA" w:rsidR="006E03B6">
              <w:rPr>
                <w:rFonts w:ascii="Times New Roman" w:hAnsi="Times New Roman" w:eastAsia="Times New Roman"/>
                <w:bCs/>
                <w:szCs w:val="20"/>
                <w:lang w:eastAsia="nl-NL"/>
              </w:rPr>
              <w:t>-or-</w:t>
            </w:r>
            <w:proofErr w:type="spellStart"/>
            <w:r w:rsidRPr="005D32EA" w:rsidR="006E03B6">
              <w:rPr>
                <w:rFonts w:ascii="Times New Roman" w:hAnsi="Times New Roman" w:eastAsia="Times New Roman"/>
                <w:bCs/>
                <w:szCs w:val="20"/>
                <w:lang w:eastAsia="nl-NL"/>
              </w:rPr>
              <w:t>explain</w:t>
            </w:r>
            <w:proofErr w:type="spellEnd"/>
            <w:r w:rsidRPr="005D32EA" w:rsidR="006E03B6">
              <w:rPr>
                <w:rFonts w:ascii="Times New Roman" w:hAnsi="Times New Roman" w:eastAsia="Times New Roman"/>
                <w:bCs/>
                <w:szCs w:val="20"/>
                <w:lang w:eastAsia="nl-NL"/>
              </w:rPr>
              <w:t>-principe te motiveren</w:t>
            </w:r>
            <w:r w:rsidRPr="005D32EA">
              <w:rPr>
                <w:rFonts w:ascii="Times New Roman" w:hAnsi="Times New Roman" w:eastAsia="Times New Roman"/>
                <w:bCs/>
                <w:szCs w:val="20"/>
                <w:lang w:eastAsia="nl-NL"/>
              </w:rPr>
              <w:t>. De</w:t>
            </w:r>
            <w:r w:rsidR="006E03B6">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vragen de minister welke maatregelen hij overweegt te nemen als blijkt dat de huidige beloningen disproportioneel zijn.</w:t>
            </w:r>
          </w:p>
          <w:p w:rsidRPr="005D32EA" w:rsidR="005D32EA" w:rsidP="005D32EA" w:rsidRDefault="005D32EA" w14:paraId="0BA5A104" w14:textId="77777777">
            <w:pPr>
              <w:pStyle w:val="Geenafstand"/>
              <w:rPr>
                <w:rFonts w:ascii="Times New Roman" w:hAnsi="Times New Roman" w:eastAsia="Times New Roman"/>
                <w:bCs/>
                <w:szCs w:val="20"/>
                <w:lang w:eastAsia="nl-NL"/>
              </w:rPr>
            </w:pPr>
          </w:p>
          <w:p w:rsidRPr="005D32EA" w:rsidR="005D32EA" w:rsidP="005D32EA" w:rsidRDefault="005D32EA" w14:paraId="6C1EE055" w14:textId="5607223B">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PVV-fractie lezen in het jaarverslag: “Met het nieuwe voorstel van de Europese Commissie (Omnibuswet) van begin 2025 wordt mogelijk de reikwijdte van de CSRD en CSDDD beperkt, waardoor deze voor een deel van de staatsdeelnemingen niet meer van toepassing is.” De</w:t>
            </w:r>
            <w:r w:rsidR="003640B7">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vragen zich af waarom de minister van deze staatsdeelnemingen verwacht dat zij desondanks blijven rapporteren volgens de vrijwillige standaard die de Europese Commissie zal opstellen. Ook vragen </w:t>
            </w:r>
            <w:r w:rsidR="003640B7">
              <w:rPr>
                <w:rFonts w:ascii="Times New Roman" w:hAnsi="Times New Roman" w:eastAsia="Times New Roman"/>
                <w:bCs/>
                <w:szCs w:val="20"/>
                <w:lang w:eastAsia="nl-NL"/>
              </w:rPr>
              <w:t>deze leden</w:t>
            </w:r>
            <w:r w:rsidRPr="005D32EA">
              <w:rPr>
                <w:rFonts w:ascii="Times New Roman" w:hAnsi="Times New Roman" w:eastAsia="Times New Roman"/>
                <w:bCs/>
                <w:szCs w:val="20"/>
                <w:lang w:eastAsia="nl-NL"/>
              </w:rPr>
              <w:t xml:space="preserve"> hoeveel extra kosten </w:t>
            </w:r>
            <w:r w:rsidR="006E03B6">
              <w:rPr>
                <w:rFonts w:ascii="Times New Roman" w:hAnsi="Times New Roman" w:eastAsia="Times New Roman"/>
                <w:bCs/>
                <w:szCs w:val="20"/>
                <w:lang w:eastAsia="nl-NL"/>
              </w:rPr>
              <w:t>het</w:t>
            </w:r>
            <w:r w:rsidRPr="005D32EA">
              <w:rPr>
                <w:rFonts w:ascii="Times New Roman" w:hAnsi="Times New Roman" w:eastAsia="Times New Roman"/>
                <w:bCs/>
                <w:szCs w:val="20"/>
                <w:lang w:eastAsia="nl-NL"/>
              </w:rPr>
              <w:t xml:space="preserve"> met zich meebrengt voor de </w:t>
            </w:r>
            <w:r w:rsidR="003640B7">
              <w:rPr>
                <w:rFonts w:ascii="Times New Roman" w:hAnsi="Times New Roman" w:eastAsia="Times New Roman"/>
                <w:bCs/>
                <w:szCs w:val="20"/>
                <w:lang w:eastAsia="nl-NL"/>
              </w:rPr>
              <w:t>des</w:t>
            </w:r>
            <w:r w:rsidRPr="005D32EA">
              <w:rPr>
                <w:rFonts w:ascii="Times New Roman" w:hAnsi="Times New Roman" w:eastAsia="Times New Roman"/>
                <w:bCs/>
                <w:szCs w:val="20"/>
                <w:lang w:eastAsia="nl-NL"/>
              </w:rPr>
              <w:t>betreffende deelnemingen om alsnog aan deze vrijwillige rapportage te voldoen.</w:t>
            </w:r>
          </w:p>
          <w:p w:rsidRPr="005D32EA" w:rsidR="005D32EA" w:rsidP="005D32EA" w:rsidRDefault="005D32EA" w14:paraId="77911174" w14:textId="77777777">
            <w:pPr>
              <w:pStyle w:val="Geenafstand"/>
              <w:rPr>
                <w:rFonts w:ascii="Times New Roman" w:hAnsi="Times New Roman" w:eastAsia="Times New Roman"/>
                <w:bCs/>
                <w:szCs w:val="20"/>
                <w:lang w:eastAsia="nl-NL"/>
              </w:rPr>
            </w:pPr>
          </w:p>
          <w:p w:rsidRPr="005D32EA" w:rsidR="005D32EA" w:rsidP="005D32EA" w:rsidRDefault="005D32EA" w14:paraId="1357987D" w14:textId="72D96349">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PVV-fractie constateren dat de minister in het jaarverslag stelt dat de Staat zich ervoor inzet dat alle deelnemingen de Tax </w:t>
            </w:r>
            <w:proofErr w:type="spellStart"/>
            <w:r w:rsidRPr="005D32EA">
              <w:rPr>
                <w:rFonts w:ascii="Times New Roman" w:hAnsi="Times New Roman" w:eastAsia="Times New Roman"/>
                <w:bCs/>
                <w:szCs w:val="20"/>
                <w:lang w:eastAsia="nl-NL"/>
              </w:rPr>
              <w:t>Governance</w:t>
            </w:r>
            <w:proofErr w:type="spellEnd"/>
            <w:r w:rsidRPr="005D32EA">
              <w:rPr>
                <w:rFonts w:ascii="Times New Roman" w:hAnsi="Times New Roman" w:eastAsia="Times New Roman"/>
                <w:bCs/>
                <w:szCs w:val="20"/>
                <w:lang w:eastAsia="nl-NL"/>
              </w:rPr>
              <w:t xml:space="preserve"> Code onderschrijven of de daarin opgenomen principes toepassen. De</w:t>
            </w:r>
            <w:r w:rsidR="003640B7">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vragen de minister </w:t>
            </w:r>
            <w:r w:rsidR="003640B7">
              <w:rPr>
                <w:rFonts w:ascii="Times New Roman" w:hAnsi="Times New Roman" w:eastAsia="Times New Roman"/>
                <w:bCs/>
                <w:szCs w:val="20"/>
                <w:lang w:eastAsia="nl-NL"/>
              </w:rPr>
              <w:t xml:space="preserve">om </w:t>
            </w:r>
            <w:r w:rsidRPr="005D32EA">
              <w:rPr>
                <w:rFonts w:ascii="Times New Roman" w:hAnsi="Times New Roman" w:eastAsia="Times New Roman"/>
                <w:bCs/>
                <w:szCs w:val="20"/>
                <w:lang w:eastAsia="nl-NL"/>
              </w:rPr>
              <w:t>toe te lichten welke concrete acties de Staat onderneemt om dit doel te bereiken</w:t>
            </w:r>
            <w:r w:rsidR="003640B7">
              <w:rPr>
                <w:rFonts w:ascii="Times New Roman" w:hAnsi="Times New Roman" w:eastAsia="Times New Roman"/>
                <w:bCs/>
                <w:szCs w:val="20"/>
                <w:lang w:eastAsia="nl-NL"/>
              </w:rPr>
              <w:t>.</w:t>
            </w:r>
          </w:p>
          <w:p w:rsidRPr="005D32EA" w:rsidR="005D32EA" w:rsidP="005D32EA" w:rsidRDefault="005D32EA" w14:paraId="2281A4F1" w14:textId="77777777">
            <w:pPr>
              <w:pStyle w:val="Geenafstand"/>
              <w:rPr>
                <w:rFonts w:ascii="Times New Roman" w:hAnsi="Times New Roman" w:eastAsia="Times New Roman"/>
                <w:bCs/>
                <w:szCs w:val="20"/>
                <w:lang w:eastAsia="nl-NL"/>
              </w:rPr>
            </w:pPr>
          </w:p>
          <w:p w:rsidRPr="005D32EA" w:rsidR="005D32EA" w:rsidP="005D32EA" w:rsidRDefault="005D32EA" w14:paraId="62A1677F" w14:textId="0948EA0F">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w:t>
            </w:r>
            <w:r w:rsidR="006E03B6">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constateren dat enkele deelnemingen, waaronder </w:t>
            </w:r>
            <w:r w:rsidR="006E03B6">
              <w:rPr>
                <w:rFonts w:ascii="Times New Roman" w:hAnsi="Times New Roman" w:eastAsia="Times New Roman"/>
                <w:bCs/>
                <w:szCs w:val="20"/>
                <w:lang w:eastAsia="nl-NL"/>
              </w:rPr>
              <w:t xml:space="preserve">de </w:t>
            </w:r>
            <w:r w:rsidRPr="005D32EA">
              <w:rPr>
                <w:rFonts w:ascii="Times New Roman" w:hAnsi="Times New Roman" w:eastAsia="Times New Roman"/>
                <w:bCs/>
                <w:szCs w:val="20"/>
                <w:lang w:eastAsia="nl-NL"/>
              </w:rPr>
              <w:t xml:space="preserve">NS, </w:t>
            </w:r>
            <w:proofErr w:type="spellStart"/>
            <w:r w:rsidRPr="005D32EA">
              <w:rPr>
                <w:rFonts w:ascii="Times New Roman" w:hAnsi="Times New Roman" w:eastAsia="Times New Roman"/>
                <w:bCs/>
                <w:szCs w:val="20"/>
                <w:lang w:eastAsia="nl-NL"/>
              </w:rPr>
              <w:t>Invest</w:t>
            </w:r>
            <w:proofErr w:type="spellEnd"/>
            <w:r w:rsidRPr="005D32EA">
              <w:rPr>
                <w:rFonts w:ascii="Times New Roman" w:hAnsi="Times New Roman" w:eastAsia="Times New Roman"/>
                <w:bCs/>
                <w:szCs w:val="20"/>
                <w:lang w:eastAsia="nl-NL"/>
              </w:rPr>
              <w:t xml:space="preserve">-NL, </w:t>
            </w:r>
            <w:proofErr w:type="spellStart"/>
            <w:r w:rsidRPr="005D32EA">
              <w:rPr>
                <w:rFonts w:ascii="Times New Roman" w:hAnsi="Times New Roman" w:eastAsia="Times New Roman"/>
                <w:bCs/>
                <w:szCs w:val="20"/>
                <w:lang w:eastAsia="nl-NL"/>
              </w:rPr>
              <w:t>Stedin</w:t>
            </w:r>
            <w:proofErr w:type="spellEnd"/>
            <w:r w:rsidRPr="005D32EA">
              <w:rPr>
                <w:rFonts w:ascii="Times New Roman" w:hAnsi="Times New Roman" w:eastAsia="Times New Roman"/>
                <w:bCs/>
                <w:szCs w:val="20"/>
                <w:lang w:eastAsia="nl-NL"/>
              </w:rPr>
              <w:t xml:space="preserve"> en Thales, de principes van de Code toepassen, maar de Code nog niet onderschrijven. De</w:t>
            </w:r>
            <w:r w:rsidR="003640B7">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vragen de minister wat de redenen zijn dat deze </w:t>
            </w:r>
            <w:r w:rsidRPr="005D32EA">
              <w:rPr>
                <w:rFonts w:ascii="Times New Roman" w:hAnsi="Times New Roman" w:eastAsia="Times New Roman"/>
                <w:bCs/>
                <w:szCs w:val="20"/>
                <w:lang w:eastAsia="nl-NL"/>
              </w:rPr>
              <w:lastRenderedPageBreak/>
              <w:t xml:space="preserve">deelnemingen de Tax </w:t>
            </w:r>
            <w:proofErr w:type="spellStart"/>
            <w:r w:rsidRPr="005D32EA">
              <w:rPr>
                <w:rFonts w:ascii="Times New Roman" w:hAnsi="Times New Roman" w:eastAsia="Times New Roman"/>
                <w:bCs/>
                <w:szCs w:val="20"/>
                <w:lang w:eastAsia="nl-NL"/>
              </w:rPr>
              <w:t>Governance</w:t>
            </w:r>
            <w:proofErr w:type="spellEnd"/>
            <w:r w:rsidRPr="005D32EA">
              <w:rPr>
                <w:rFonts w:ascii="Times New Roman" w:hAnsi="Times New Roman" w:eastAsia="Times New Roman"/>
                <w:bCs/>
                <w:szCs w:val="20"/>
                <w:lang w:eastAsia="nl-NL"/>
              </w:rPr>
              <w:t xml:space="preserve"> Code nog niet onderschrijven en welke stappen worden gezet om dit alsnog te realiseren.</w:t>
            </w:r>
          </w:p>
          <w:p w:rsidRPr="005D32EA" w:rsidR="005D32EA" w:rsidP="005D32EA" w:rsidRDefault="005D32EA" w14:paraId="650C6AF2" w14:textId="77777777">
            <w:pPr>
              <w:pStyle w:val="Geenafstand"/>
              <w:rPr>
                <w:rFonts w:ascii="Times New Roman" w:hAnsi="Times New Roman" w:eastAsia="Times New Roman"/>
                <w:bCs/>
                <w:szCs w:val="20"/>
                <w:lang w:eastAsia="nl-NL"/>
              </w:rPr>
            </w:pPr>
          </w:p>
          <w:p w:rsidRPr="005D32EA" w:rsidR="005D32EA" w:rsidP="005D32EA" w:rsidRDefault="005D32EA" w14:paraId="3DB7EF1F" w14:textId="5368A1E2">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PVV-fractie constateren dat deelnemingen COVRA, de Nederlandse Loterij en UCN/Urenco, de Tax </w:t>
            </w:r>
            <w:proofErr w:type="spellStart"/>
            <w:r w:rsidRPr="005D32EA">
              <w:rPr>
                <w:rFonts w:ascii="Times New Roman" w:hAnsi="Times New Roman" w:eastAsia="Times New Roman"/>
                <w:bCs/>
                <w:szCs w:val="20"/>
                <w:lang w:eastAsia="nl-NL"/>
              </w:rPr>
              <w:t>Governance</w:t>
            </w:r>
            <w:proofErr w:type="spellEnd"/>
            <w:r w:rsidRPr="005D32EA">
              <w:rPr>
                <w:rFonts w:ascii="Times New Roman" w:hAnsi="Times New Roman" w:eastAsia="Times New Roman"/>
                <w:bCs/>
                <w:szCs w:val="20"/>
                <w:lang w:eastAsia="nl-NL"/>
              </w:rPr>
              <w:t xml:space="preserve"> Code niet toepassen en ook niet onderschrijven, terwijl de Staat hier een meerderheidsbelang in heeft. De</w:t>
            </w:r>
            <w:r w:rsidR="006E03B6">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vragen de minister </w:t>
            </w:r>
            <w:r w:rsidR="003640B7">
              <w:rPr>
                <w:rFonts w:ascii="Times New Roman" w:hAnsi="Times New Roman" w:eastAsia="Times New Roman"/>
                <w:bCs/>
                <w:szCs w:val="20"/>
                <w:lang w:eastAsia="nl-NL"/>
              </w:rPr>
              <w:t xml:space="preserve">om </w:t>
            </w:r>
            <w:r w:rsidRPr="005D32EA">
              <w:rPr>
                <w:rFonts w:ascii="Times New Roman" w:hAnsi="Times New Roman" w:eastAsia="Times New Roman"/>
                <w:bCs/>
                <w:szCs w:val="20"/>
                <w:lang w:eastAsia="nl-NL"/>
              </w:rPr>
              <w:t>te verklaren waarom deze deelnemingen (nog) geen invulling geven aan de Code en wat de Staat doet om dit te bevorderen.</w:t>
            </w:r>
          </w:p>
          <w:p w:rsidR="005D32EA" w:rsidP="009E5730" w:rsidRDefault="005D32EA" w14:paraId="34AA9226" w14:textId="77777777">
            <w:pPr>
              <w:pStyle w:val="Geenafstand"/>
              <w:rPr>
                <w:rFonts w:ascii="Times New Roman" w:hAnsi="Times New Roman" w:eastAsia="Times New Roman"/>
                <w:b/>
                <w:szCs w:val="20"/>
                <w:lang w:eastAsia="nl-NL"/>
              </w:rPr>
            </w:pPr>
          </w:p>
          <w:p w:rsidR="009E5730" w:rsidP="009E5730" w:rsidRDefault="009E5730" w14:paraId="611415E7"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Pr="005D32EA" w:rsidR="005D32EA" w:rsidP="005D32EA" w:rsidRDefault="005D32EA" w14:paraId="0DBB16AB" w14:textId="7D927816">
            <w:pPr>
              <w:pStyle w:val="Geenafstand"/>
              <w:rPr>
                <w:rFonts w:ascii="Times New Roman" w:hAnsi="Times New Roman" w:eastAsia="Times New Roman"/>
                <w:szCs w:val="20"/>
                <w:lang w:eastAsia="nl-NL"/>
              </w:rPr>
            </w:pPr>
          </w:p>
          <w:p w:rsidRPr="005D32EA" w:rsidR="005D32EA" w:rsidP="005D32EA" w:rsidRDefault="005D32EA" w14:paraId="5D615963" w14:textId="51CC99B5">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De leden van de VVD-fractie hebben met belangstelling kennisgenomen van het jaarverslag </w:t>
            </w:r>
            <w:r w:rsidR="000A085B">
              <w:rPr>
                <w:rFonts w:ascii="Times New Roman" w:hAnsi="Times New Roman" w:eastAsia="Times New Roman"/>
                <w:szCs w:val="20"/>
                <w:lang w:eastAsia="nl-NL"/>
              </w:rPr>
              <w:t xml:space="preserve">Beheer </w:t>
            </w:r>
            <w:r w:rsidRPr="005D32EA">
              <w:rPr>
                <w:rFonts w:ascii="Times New Roman" w:hAnsi="Times New Roman" w:eastAsia="Times New Roman"/>
                <w:szCs w:val="20"/>
                <w:lang w:eastAsia="nl-NL"/>
              </w:rPr>
              <w:t>staatsdeelnemingen 2024</w:t>
            </w:r>
            <w:r w:rsidR="006E03B6">
              <w:rPr>
                <w:rFonts w:ascii="Times New Roman" w:hAnsi="Times New Roman" w:eastAsia="Times New Roman"/>
                <w:szCs w:val="20"/>
                <w:lang w:eastAsia="nl-NL"/>
              </w:rPr>
              <w:t xml:space="preserve"> </w:t>
            </w:r>
            <w:r w:rsidRPr="005D32EA">
              <w:rPr>
                <w:rFonts w:ascii="Times New Roman" w:hAnsi="Times New Roman" w:eastAsia="Times New Roman"/>
                <w:szCs w:val="20"/>
                <w:lang w:eastAsia="nl-NL"/>
              </w:rPr>
              <w:t xml:space="preserve">en danken de minister </w:t>
            </w:r>
            <w:r w:rsidR="006E03B6">
              <w:rPr>
                <w:rFonts w:ascii="Times New Roman" w:hAnsi="Times New Roman" w:eastAsia="Times New Roman"/>
                <w:szCs w:val="20"/>
                <w:lang w:eastAsia="nl-NL"/>
              </w:rPr>
              <w:t>voor het jaarverslag</w:t>
            </w:r>
            <w:r w:rsidRPr="005D32EA">
              <w:rPr>
                <w:rFonts w:ascii="Times New Roman" w:hAnsi="Times New Roman" w:eastAsia="Times New Roman"/>
                <w:szCs w:val="20"/>
                <w:lang w:eastAsia="nl-NL"/>
              </w:rPr>
              <w:t xml:space="preserve">. </w:t>
            </w:r>
            <w:r w:rsidR="003640B7">
              <w:rPr>
                <w:rFonts w:ascii="Times New Roman" w:hAnsi="Times New Roman" w:eastAsia="Times New Roman"/>
                <w:szCs w:val="20"/>
                <w:lang w:eastAsia="nl-NL"/>
              </w:rPr>
              <w:t>Deze leden</w:t>
            </w:r>
            <w:r w:rsidR="00AC6780">
              <w:rPr>
                <w:rFonts w:ascii="Times New Roman" w:hAnsi="Times New Roman" w:eastAsia="Times New Roman"/>
                <w:szCs w:val="20"/>
                <w:lang w:eastAsia="nl-NL"/>
              </w:rPr>
              <w:t xml:space="preserve"> hebben nog</w:t>
            </w:r>
            <w:r w:rsidRPr="005D32EA">
              <w:rPr>
                <w:rFonts w:ascii="Times New Roman" w:hAnsi="Times New Roman" w:eastAsia="Times New Roman"/>
                <w:szCs w:val="20"/>
                <w:lang w:eastAsia="nl-NL"/>
              </w:rPr>
              <w:t xml:space="preserve"> enkele vragen en opmerkingen. </w:t>
            </w:r>
          </w:p>
          <w:p w:rsidRPr="005D32EA" w:rsidR="005D32EA" w:rsidP="005D32EA" w:rsidRDefault="005D32EA" w14:paraId="7AAF1ECD" w14:textId="77777777">
            <w:pPr>
              <w:pStyle w:val="Geenafstand"/>
              <w:rPr>
                <w:rFonts w:ascii="Times New Roman" w:hAnsi="Times New Roman" w:eastAsia="Times New Roman"/>
                <w:szCs w:val="20"/>
                <w:lang w:eastAsia="nl-NL"/>
              </w:rPr>
            </w:pPr>
          </w:p>
          <w:p w:rsidRPr="005D32EA" w:rsidR="005D32EA" w:rsidP="005D32EA" w:rsidRDefault="005D32EA" w14:paraId="2B3D97A2" w14:textId="01B1D80F">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De leden van de VVD-fractie vragen welke risico’s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ziet voor de verschillende staatsdeelnemingen en waar er mogelijk in de komende jaren kapitaalinjecties nodig zullen zijn, en hoe groot deze zijn. </w:t>
            </w:r>
          </w:p>
          <w:p w:rsidRPr="005D32EA" w:rsidR="005D32EA" w:rsidP="005D32EA" w:rsidRDefault="005D32EA" w14:paraId="74EEF0C0" w14:textId="77777777">
            <w:pPr>
              <w:pStyle w:val="Geenafstand"/>
              <w:rPr>
                <w:rFonts w:ascii="Times New Roman" w:hAnsi="Times New Roman" w:eastAsia="Times New Roman"/>
                <w:szCs w:val="20"/>
                <w:lang w:eastAsia="nl-NL"/>
              </w:rPr>
            </w:pPr>
          </w:p>
          <w:p w:rsidRPr="005D32EA" w:rsidR="005D32EA" w:rsidP="005D32EA" w:rsidRDefault="005D32EA" w14:paraId="0D96D9DC" w14:textId="72F61981">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De leden van de VVD-fractie waarderen dat in het jaarverslag niet alleen de financiële posities, maar ook de maatschappelijke waarden van de verschillende staatsdeelnemingen worden belicht. </w:t>
            </w:r>
            <w:r w:rsidR="003640B7">
              <w:rPr>
                <w:rFonts w:ascii="Times New Roman" w:hAnsi="Times New Roman" w:eastAsia="Times New Roman"/>
                <w:szCs w:val="20"/>
                <w:lang w:eastAsia="nl-NL"/>
              </w:rPr>
              <w:t>Deze leden</w:t>
            </w:r>
            <w:r w:rsidRPr="005D32EA">
              <w:rPr>
                <w:rFonts w:ascii="Times New Roman" w:hAnsi="Times New Roman" w:eastAsia="Times New Roman"/>
                <w:szCs w:val="20"/>
                <w:lang w:eastAsia="nl-NL"/>
              </w:rPr>
              <w:t xml:space="preserve"> zijn wel van mening dat de prioriteit altijd moet liggen op financieel verstandig beleid. Kan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inzicht geven in de verwachtingen die hij voor de toekomst heeft met betrekking tot zaken als MVO en CO2-uitstootvermindering? </w:t>
            </w:r>
            <w:r w:rsidR="003640B7">
              <w:rPr>
                <w:rFonts w:ascii="Times New Roman" w:hAnsi="Times New Roman" w:eastAsia="Times New Roman"/>
                <w:szCs w:val="20"/>
                <w:lang w:eastAsia="nl-NL"/>
              </w:rPr>
              <w:t>Is de minister het</w:t>
            </w:r>
            <w:r w:rsidRPr="005D32EA">
              <w:rPr>
                <w:rFonts w:ascii="Times New Roman" w:hAnsi="Times New Roman" w:eastAsia="Times New Roman"/>
                <w:szCs w:val="20"/>
                <w:lang w:eastAsia="nl-NL"/>
              </w:rPr>
              <w:t xml:space="preserve"> met de</w:t>
            </w:r>
            <w:r w:rsidR="00AC6780">
              <w:rPr>
                <w:rFonts w:ascii="Times New Roman" w:hAnsi="Times New Roman" w:eastAsia="Times New Roman"/>
                <w:szCs w:val="20"/>
                <w:lang w:eastAsia="nl-NL"/>
              </w:rPr>
              <w:t xml:space="preserve">ze leden </w:t>
            </w:r>
            <w:r w:rsidRPr="005D32EA">
              <w:rPr>
                <w:rFonts w:ascii="Times New Roman" w:hAnsi="Times New Roman" w:eastAsia="Times New Roman"/>
                <w:szCs w:val="20"/>
                <w:lang w:eastAsia="nl-NL"/>
              </w:rPr>
              <w:t xml:space="preserve">eens dat deze </w:t>
            </w:r>
            <w:r w:rsidR="00AC6780">
              <w:rPr>
                <w:rFonts w:ascii="Times New Roman" w:hAnsi="Times New Roman" w:eastAsia="Times New Roman"/>
                <w:szCs w:val="20"/>
                <w:lang w:eastAsia="nl-NL"/>
              </w:rPr>
              <w:t>zaken</w:t>
            </w:r>
            <w:r w:rsidRPr="005D32EA">
              <w:rPr>
                <w:rFonts w:ascii="Times New Roman" w:hAnsi="Times New Roman" w:eastAsia="Times New Roman"/>
                <w:szCs w:val="20"/>
                <w:lang w:eastAsia="nl-NL"/>
              </w:rPr>
              <w:t xml:space="preserve"> de financiële positie van de staatsbedrijven niet op een negatieve manier </w:t>
            </w:r>
            <w:r w:rsidR="00AC6780">
              <w:rPr>
                <w:rFonts w:ascii="Times New Roman" w:hAnsi="Times New Roman" w:eastAsia="Times New Roman"/>
                <w:szCs w:val="20"/>
                <w:lang w:eastAsia="nl-NL"/>
              </w:rPr>
              <w:t>mogen</w:t>
            </w:r>
            <w:r w:rsidRPr="005D32EA">
              <w:rPr>
                <w:rFonts w:ascii="Times New Roman" w:hAnsi="Times New Roman" w:eastAsia="Times New Roman"/>
                <w:szCs w:val="20"/>
                <w:lang w:eastAsia="nl-NL"/>
              </w:rPr>
              <w:t xml:space="preserve"> raken?</w:t>
            </w:r>
          </w:p>
          <w:p w:rsidRPr="005D32EA" w:rsidR="005D32EA" w:rsidP="005D32EA" w:rsidRDefault="005D32EA" w14:paraId="6F3073CF" w14:textId="77777777">
            <w:pPr>
              <w:pStyle w:val="Geenafstand"/>
              <w:rPr>
                <w:rFonts w:ascii="Times New Roman" w:hAnsi="Times New Roman" w:eastAsia="Times New Roman"/>
                <w:szCs w:val="20"/>
                <w:lang w:eastAsia="nl-NL"/>
              </w:rPr>
            </w:pPr>
          </w:p>
          <w:p w:rsidRPr="005D32EA" w:rsidR="005D32EA" w:rsidP="005D32EA" w:rsidRDefault="005D32EA" w14:paraId="30D7B074" w14:textId="31A45C79">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In de analyse over het Havenbedrijf Rotterdam lezen de leden van de VVD-fractie dat zowel het aantal bezoeken van zeeschepen, als de overslag van goederen de afgelopen jaren daalt. Kan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zijn visie delen op hoe </w:t>
            </w:r>
            <w:r w:rsidR="00366A0F">
              <w:rPr>
                <w:rFonts w:ascii="Times New Roman" w:hAnsi="Times New Roman" w:eastAsia="Times New Roman"/>
                <w:szCs w:val="20"/>
                <w:lang w:eastAsia="nl-NL"/>
              </w:rPr>
              <w:t>het kabinet</w:t>
            </w:r>
            <w:r w:rsidRPr="005D32EA">
              <w:rPr>
                <w:rFonts w:ascii="Times New Roman" w:hAnsi="Times New Roman" w:eastAsia="Times New Roman"/>
                <w:szCs w:val="20"/>
                <w:lang w:eastAsia="nl-NL"/>
              </w:rPr>
              <w:t xml:space="preserve"> samen met het </w:t>
            </w:r>
            <w:r w:rsidR="00AC6780">
              <w:rPr>
                <w:rFonts w:ascii="Times New Roman" w:hAnsi="Times New Roman" w:eastAsia="Times New Roman"/>
                <w:szCs w:val="20"/>
                <w:lang w:eastAsia="nl-NL"/>
              </w:rPr>
              <w:t>H</w:t>
            </w:r>
            <w:r w:rsidRPr="005D32EA">
              <w:rPr>
                <w:rFonts w:ascii="Times New Roman" w:hAnsi="Times New Roman" w:eastAsia="Times New Roman"/>
                <w:szCs w:val="20"/>
                <w:lang w:eastAsia="nl-NL"/>
              </w:rPr>
              <w:t xml:space="preserve">avenbedrijf Rotterdam wil voorkomen dat het marktaandeel van de </w:t>
            </w:r>
            <w:r w:rsidR="00AC6780">
              <w:rPr>
                <w:rFonts w:ascii="Times New Roman" w:hAnsi="Times New Roman" w:eastAsia="Times New Roman"/>
                <w:szCs w:val="20"/>
                <w:lang w:eastAsia="nl-NL"/>
              </w:rPr>
              <w:t>h</w:t>
            </w:r>
            <w:r w:rsidRPr="005D32EA">
              <w:rPr>
                <w:rFonts w:ascii="Times New Roman" w:hAnsi="Times New Roman" w:eastAsia="Times New Roman"/>
                <w:szCs w:val="20"/>
                <w:lang w:eastAsia="nl-NL"/>
              </w:rPr>
              <w:t xml:space="preserve">aven in de toekomst krimpt? Welke uitdagingen liggen hier en welke oplossingen zijn nodig om ervoor te zorgen dat de Rotterdamse </w:t>
            </w:r>
            <w:r w:rsidR="00AC6780">
              <w:rPr>
                <w:rFonts w:ascii="Times New Roman" w:hAnsi="Times New Roman" w:eastAsia="Times New Roman"/>
                <w:szCs w:val="20"/>
                <w:lang w:eastAsia="nl-NL"/>
              </w:rPr>
              <w:t>h</w:t>
            </w:r>
            <w:r w:rsidRPr="005D32EA">
              <w:rPr>
                <w:rFonts w:ascii="Times New Roman" w:hAnsi="Times New Roman" w:eastAsia="Times New Roman"/>
                <w:szCs w:val="20"/>
                <w:lang w:eastAsia="nl-NL"/>
              </w:rPr>
              <w:t xml:space="preserve">aven een grote rol blijft spelen in het Europees handelsverkeer? </w:t>
            </w:r>
          </w:p>
          <w:p w:rsidRPr="005D32EA" w:rsidR="005D32EA" w:rsidP="005D32EA" w:rsidRDefault="005D32EA" w14:paraId="5D992D7A" w14:textId="77777777">
            <w:pPr>
              <w:pStyle w:val="Geenafstand"/>
              <w:rPr>
                <w:rFonts w:ascii="Times New Roman" w:hAnsi="Times New Roman" w:eastAsia="Times New Roman"/>
                <w:szCs w:val="20"/>
                <w:lang w:eastAsia="nl-NL"/>
              </w:rPr>
            </w:pPr>
          </w:p>
          <w:p w:rsidRPr="005D32EA" w:rsidR="005D32EA" w:rsidP="005D32EA" w:rsidRDefault="005D32EA" w14:paraId="58728B45" w14:textId="6BD9D770">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De leden van de VVD-fractie vragen of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een stand van zaken kan geven met betrekking tot de samenvoeging </w:t>
            </w:r>
            <w:r w:rsidR="00AC6780">
              <w:rPr>
                <w:rFonts w:ascii="Times New Roman" w:hAnsi="Times New Roman" w:eastAsia="Times New Roman"/>
                <w:szCs w:val="20"/>
                <w:lang w:eastAsia="nl-NL"/>
              </w:rPr>
              <w:t xml:space="preserve">van </w:t>
            </w:r>
            <w:proofErr w:type="spellStart"/>
            <w:r w:rsidRPr="005D32EA">
              <w:rPr>
                <w:rFonts w:ascii="Times New Roman" w:hAnsi="Times New Roman" w:eastAsia="Times New Roman"/>
                <w:szCs w:val="20"/>
                <w:lang w:eastAsia="nl-NL"/>
              </w:rPr>
              <w:t>Invest</w:t>
            </w:r>
            <w:proofErr w:type="spellEnd"/>
            <w:r w:rsidRPr="005D32EA">
              <w:rPr>
                <w:rFonts w:ascii="Times New Roman" w:hAnsi="Times New Roman" w:eastAsia="Times New Roman"/>
                <w:szCs w:val="20"/>
                <w:lang w:eastAsia="nl-NL"/>
              </w:rPr>
              <w:t xml:space="preserve">-NL en </w:t>
            </w:r>
            <w:proofErr w:type="spellStart"/>
            <w:r w:rsidRPr="005D32EA">
              <w:rPr>
                <w:rFonts w:ascii="Times New Roman" w:hAnsi="Times New Roman" w:eastAsia="Times New Roman"/>
                <w:szCs w:val="20"/>
                <w:lang w:eastAsia="nl-NL"/>
              </w:rPr>
              <w:t>Invest</w:t>
            </w:r>
            <w:proofErr w:type="spellEnd"/>
            <w:r w:rsidRPr="005D32EA">
              <w:rPr>
                <w:rFonts w:ascii="Times New Roman" w:hAnsi="Times New Roman" w:eastAsia="Times New Roman"/>
                <w:szCs w:val="20"/>
                <w:lang w:eastAsia="nl-NL"/>
              </w:rPr>
              <w:t xml:space="preserve"> </w:t>
            </w:r>
            <w:r w:rsidR="00AC6780">
              <w:rPr>
                <w:rFonts w:ascii="Times New Roman" w:hAnsi="Times New Roman" w:eastAsia="Times New Roman"/>
                <w:szCs w:val="20"/>
                <w:lang w:eastAsia="nl-NL"/>
              </w:rPr>
              <w:t>I</w:t>
            </w:r>
            <w:r w:rsidRPr="005D32EA">
              <w:rPr>
                <w:rFonts w:ascii="Times New Roman" w:hAnsi="Times New Roman" w:eastAsia="Times New Roman"/>
                <w:szCs w:val="20"/>
                <w:lang w:eastAsia="nl-NL"/>
              </w:rPr>
              <w:t>nternational. Hoe staat dit proces er nu voor, welke stappen</w:t>
            </w:r>
            <w:r w:rsidR="00AC6780">
              <w:rPr>
                <w:rFonts w:ascii="Times New Roman" w:hAnsi="Times New Roman" w:eastAsia="Times New Roman"/>
                <w:szCs w:val="20"/>
                <w:lang w:eastAsia="nl-NL"/>
              </w:rPr>
              <w:t xml:space="preserve"> worden</w:t>
            </w:r>
            <w:r w:rsidRPr="005D32EA">
              <w:rPr>
                <w:rFonts w:ascii="Times New Roman" w:hAnsi="Times New Roman" w:eastAsia="Times New Roman"/>
                <w:szCs w:val="20"/>
                <w:lang w:eastAsia="nl-NL"/>
              </w:rPr>
              <w:t xml:space="preserve"> er nog gezet en op welke termijn wordt verwacht dat deze </w:t>
            </w:r>
            <w:proofErr w:type="spellStart"/>
            <w:r w:rsidRPr="005D32EA">
              <w:rPr>
                <w:rFonts w:ascii="Times New Roman" w:hAnsi="Times New Roman" w:eastAsia="Times New Roman"/>
                <w:szCs w:val="20"/>
                <w:lang w:eastAsia="nl-NL"/>
              </w:rPr>
              <w:t>samengang</w:t>
            </w:r>
            <w:proofErr w:type="spellEnd"/>
            <w:r w:rsidRPr="005D32EA">
              <w:rPr>
                <w:rFonts w:ascii="Times New Roman" w:hAnsi="Times New Roman" w:eastAsia="Times New Roman"/>
                <w:szCs w:val="20"/>
                <w:lang w:eastAsia="nl-NL"/>
              </w:rPr>
              <w:t xml:space="preserve"> rond is? </w:t>
            </w:r>
          </w:p>
          <w:p w:rsidRPr="005D32EA" w:rsidR="005D32EA" w:rsidP="005D32EA" w:rsidRDefault="005D32EA" w14:paraId="3D55A9C3" w14:textId="77777777">
            <w:pPr>
              <w:pStyle w:val="Geenafstand"/>
              <w:rPr>
                <w:rFonts w:ascii="Times New Roman" w:hAnsi="Times New Roman" w:eastAsia="Times New Roman"/>
                <w:szCs w:val="20"/>
                <w:lang w:eastAsia="nl-NL"/>
              </w:rPr>
            </w:pPr>
          </w:p>
          <w:p w:rsidR="003640B7" w:rsidP="005D32EA" w:rsidRDefault="005D32EA" w14:paraId="5BB8C147" w14:textId="77777777">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In het overzicht van de vermogenspositie, het rendement en </w:t>
            </w:r>
            <w:r w:rsidR="00AC6780">
              <w:rPr>
                <w:rFonts w:ascii="Times New Roman" w:hAnsi="Times New Roman" w:eastAsia="Times New Roman"/>
                <w:szCs w:val="20"/>
                <w:lang w:eastAsia="nl-NL"/>
              </w:rPr>
              <w:t>het</w:t>
            </w:r>
            <w:r w:rsidRPr="005D32EA">
              <w:rPr>
                <w:rFonts w:ascii="Times New Roman" w:hAnsi="Times New Roman" w:eastAsia="Times New Roman"/>
                <w:szCs w:val="20"/>
                <w:lang w:eastAsia="nl-NL"/>
              </w:rPr>
              <w:t xml:space="preserve"> dividend van Schiphol lezen de leden van de VVD-fractie </w:t>
            </w:r>
            <w:r w:rsidRPr="005D32EA">
              <w:rPr>
                <w:rFonts w:ascii="Times New Roman" w:hAnsi="Times New Roman" w:eastAsia="Times New Roman"/>
                <w:szCs w:val="20"/>
                <w:lang w:eastAsia="nl-NL"/>
              </w:rPr>
              <w:lastRenderedPageBreak/>
              <w:t xml:space="preserve">dat er op dit moment geen dividend wordt uitgekeerd. Als reden daarvoor wordt gegeven dat de financiële ratio’s op dit moment nog niet </w:t>
            </w:r>
            <w:r w:rsidR="00AC6780">
              <w:rPr>
                <w:rFonts w:ascii="Times New Roman" w:hAnsi="Times New Roman" w:eastAsia="Times New Roman"/>
                <w:szCs w:val="20"/>
                <w:lang w:eastAsia="nl-NL"/>
              </w:rPr>
              <w:t xml:space="preserve">op </w:t>
            </w:r>
            <w:r w:rsidRPr="005D32EA">
              <w:rPr>
                <w:rFonts w:ascii="Times New Roman" w:hAnsi="Times New Roman" w:eastAsia="Times New Roman"/>
                <w:szCs w:val="20"/>
                <w:lang w:eastAsia="nl-NL"/>
              </w:rPr>
              <w:t xml:space="preserve">het gewenste niveau zijn. Kan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aangeven wanneer </w:t>
            </w:r>
            <w:r w:rsidR="003640B7">
              <w:rPr>
                <w:rFonts w:ascii="Times New Roman" w:hAnsi="Times New Roman" w:eastAsia="Times New Roman"/>
                <w:szCs w:val="20"/>
                <w:lang w:eastAsia="nl-NL"/>
              </w:rPr>
              <w:t>de minister</w:t>
            </w:r>
            <w:r w:rsidRPr="005D32EA">
              <w:rPr>
                <w:rFonts w:ascii="Times New Roman" w:hAnsi="Times New Roman" w:eastAsia="Times New Roman"/>
                <w:szCs w:val="20"/>
                <w:lang w:eastAsia="nl-NL"/>
              </w:rPr>
              <w:t xml:space="preserve"> verwacht dat deze ratio’s wel gehaald worden en aangeven wat deze ratio’s precies inhouden? </w:t>
            </w:r>
            <w:r w:rsidR="003640B7">
              <w:rPr>
                <w:rFonts w:ascii="Times New Roman" w:hAnsi="Times New Roman" w:eastAsia="Times New Roman"/>
                <w:szCs w:val="20"/>
                <w:lang w:eastAsia="nl-NL"/>
              </w:rPr>
              <w:t>Kan de minister</w:t>
            </w:r>
            <w:r w:rsidRPr="005D32EA">
              <w:rPr>
                <w:rFonts w:ascii="Times New Roman" w:hAnsi="Times New Roman" w:eastAsia="Times New Roman"/>
                <w:szCs w:val="20"/>
                <w:lang w:eastAsia="nl-NL"/>
              </w:rPr>
              <w:t xml:space="preserve"> ingaan op de balans tussen de 418 miljoen</w:t>
            </w:r>
            <w:r w:rsidR="003640B7">
              <w:rPr>
                <w:rFonts w:ascii="Times New Roman" w:hAnsi="Times New Roman" w:eastAsia="Times New Roman"/>
                <w:szCs w:val="20"/>
                <w:lang w:eastAsia="nl-NL"/>
              </w:rPr>
              <w:t xml:space="preserve"> euro</w:t>
            </w:r>
            <w:r w:rsidRPr="005D32EA">
              <w:rPr>
                <w:rFonts w:ascii="Times New Roman" w:hAnsi="Times New Roman" w:eastAsia="Times New Roman"/>
                <w:szCs w:val="20"/>
                <w:lang w:eastAsia="nl-NL"/>
              </w:rPr>
              <w:t xml:space="preserve"> winst aan de ene kant en het besluit om geen dividend uit te keren aan de andere kant?</w:t>
            </w:r>
          </w:p>
          <w:p w:rsidRPr="005D32EA" w:rsidR="005D32EA" w:rsidP="005D32EA" w:rsidRDefault="005D32EA" w14:paraId="1A5E738F" w14:textId="3DB67D9D">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De leden van de VVD-fractie willen benadrukken dat Schiphol genoeg financiële middelen moet hebben om te kunnen blijven investeren in de toekomst</w:t>
            </w:r>
            <w:r w:rsidR="003640B7">
              <w:rPr>
                <w:rFonts w:ascii="Times New Roman" w:hAnsi="Times New Roman" w:eastAsia="Times New Roman"/>
                <w:szCs w:val="20"/>
                <w:lang w:eastAsia="nl-NL"/>
              </w:rPr>
              <w:t>. I</w:t>
            </w:r>
            <w:r w:rsidRPr="005D32EA">
              <w:rPr>
                <w:rFonts w:ascii="Times New Roman" w:hAnsi="Times New Roman" w:eastAsia="Times New Roman"/>
                <w:szCs w:val="20"/>
                <w:lang w:eastAsia="nl-NL"/>
              </w:rPr>
              <w:t xml:space="preserve">s dat het geval? </w:t>
            </w:r>
          </w:p>
          <w:p w:rsidRPr="005D32EA" w:rsidR="005D32EA" w:rsidP="005D32EA" w:rsidRDefault="005D32EA" w14:paraId="348406FF" w14:textId="77777777">
            <w:pPr>
              <w:pStyle w:val="Geenafstand"/>
              <w:rPr>
                <w:rFonts w:ascii="Times New Roman" w:hAnsi="Times New Roman" w:eastAsia="Times New Roman"/>
                <w:szCs w:val="20"/>
                <w:lang w:eastAsia="nl-NL"/>
              </w:rPr>
            </w:pPr>
          </w:p>
          <w:p w:rsidRPr="005D32EA" w:rsidR="005D32EA" w:rsidP="005D32EA" w:rsidRDefault="005D32EA" w14:paraId="480D3A81" w14:textId="7F14804D">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De leden van de VVD-fractie lezen in het stuk over </w:t>
            </w:r>
            <w:proofErr w:type="spellStart"/>
            <w:r w:rsidRPr="005D32EA">
              <w:rPr>
                <w:rFonts w:ascii="Times New Roman" w:hAnsi="Times New Roman" w:eastAsia="Times New Roman"/>
                <w:szCs w:val="20"/>
                <w:lang w:eastAsia="nl-NL"/>
              </w:rPr>
              <w:t>TenneT</w:t>
            </w:r>
            <w:proofErr w:type="spellEnd"/>
            <w:r w:rsidRPr="005D32EA">
              <w:rPr>
                <w:rFonts w:ascii="Times New Roman" w:hAnsi="Times New Roman" w:eastAsia="Times New Roman"/>
                <w:szCs w:val="20"/>
                <w:lang w:eastAsia="nl-NL"/>
              </w:rPr>
              <w:t xml:space="preserve"> dat de volledige verkoop van </w:t>
            </w:r>
            <w:proofErr w:type="spellStart"/>
            <w:r w:rsidRPr="005D32EA">
              <w:rPr>
                <w:rFonts w:ascii="Times New Roman" w:hAnsi="Times New Roman" w:eastAsia="Times New Roman"/>
                <w:szCs w:val="20"/>
                <w:lang w:eastAsia="nl-NL"/>
              </w:rPr>
              <w:t>Tenne</w:t>
            </w:r>
            <w:r w:rsidR="00AC6780">
              <w:rPr>
                <w:rFonts w:ascii="Times New Roman" w:hAnsi="Times New Roman" w:eastAsia="Times New Roman"/>
                <w:szCs w:val="20"/>
                <w:lang w:eastAsia="nl-NL"/>
              </w:rPr>
              <w:t>T</w:t>
            </w:r>
            <w:proofErr w:type="spellEnd"/>
            <w:r w:rsidRPr="005D32EA">
              <w:rPr>
                <w:rFonts w:ascii="Times New Roman" w:hAnsi="Times New Roman" w:eastAsia="Times New Roman"/>
                <w:szCs w:val="20"/>
                <w:lang w:eastAsia="nl-NL"/>
              </w:rPr>
              <w:t xml:space="preserve"> Duitsland nog niet is gerealiseerd. Kan de </w:t>
            </w:r>
            <w:r w:rsidR="00AC6780">
              <w:rPr>
                <w:rFonts w:ascii="Times New Roman" w:hAnsi="Times New Roman" w:eastAsia="Times New Roman"/>
                <w:szCs w:val="20"/>
                <w:lang w:eastAsia="nl-NL"/>
              </w:rPr>
              <w:t>m</w:t>
            </w:r>
            <w:r w:rsidRPr="005D32EA">
              <w:rPr>
                <w:rFonts w:ascii="Times New Roman" w:hAnsi="Times New Roman" w:eastAsia="Times New Roman"/>
                <w:szCs w:val="20"/>
                <w:lang w:eastAsia="nl-NL"/>
              </w:rPr>
              <w:t xml:space="preserve">inister een stand van zaken geven over hoe dit er nu voor staat? Wordt </w:t>
            </w:r>
            <w:proofErr w:type="spellStart"/>
            <w:r w:rsidRPr="005D32EA">
              <w:rPr>
                <w:rFonts w:ascii="Times New Roman" w:hAnsi="Times New Roman" w:eastAsia="Times New Roman"/>
                <w:szCs w:val="20"/>
                <w:lang w:eastAsia="nl-NL"/>
              </w:rPr>
              <w:t>TenneT</w:t>
            </w:r>
            <w:proofErr w:type="spellEnd"/>
            <w:r w:rsidRPr="005D32EA">
              <w:rPr>
                <w:rFonts w:ascii="Times New Roman" w:hAnsi="Times New Roman" w:eastAsia="Times New Roman"/>
                <w:szCs w:val="20"/>
                <w:lang w:eastAsia="nl-NL"/>
              </w:rPr>
              <w:t xml:space="preserve"> Duitsland in 2025 wél verkocht? Daarnaast vragen deze leden wat de stand van zaken is wat betreft het elektriciteitsnetwerk, gezien </w:t>
            </w:r>
            <w:r w:rsidR="00AC6780">
              <w:rPr>
                <w:rFonts w:ascii="Times New Roman" w:hAnsi="Times New Roman" w:eastAsia="Times New Roman"/>
                <w:szCs w:val="20"/>
                <w:lang w:eastAsia="nl-NL"/>
              </w:rPr>
              <w:t>het feit</w:t>
            </w:r>
            <w:r w:rsidRPr="005D32EA">
              <w:rPr>
                <w:rFonts w:ascii="Times New Roman" w:hAnsi="Times New Roman" w:eastAsia="Times New Roman"/>
                <w:szCs w:val="20"/>
                <w:lang w:eastAsia="nl-NL"/>
              </w:rPr>
              <w:t xml:space="preserve"> dat daar vele miljoenen in word</w:t>
            </w:r>
            <w:r w:rsidR="00AC6780">
              <w:rPr>
                <w:rFonts w:ascii="Times New Roman" w:hAnsi="Times New Roman" w:eastAsia="Times New Roman"/>
                <w:szCs w:val="20"/>
                <w:lang w:eastAsia="nl-NL"/>
              </w:rPr>
              <w:t>en</w:t>
            </w:r>
            <w:r w:rsidRPr="005D32EA">
              <w:rPr>
                <w:rFonts w:ascii="Times New Roman" w:hAnsi="Times New Roman" w:eastAsia="Times New Roman"/>
                <w:szCs w:val="20"/>
                <w:lang w:eastAsia="nl-NL"/>
              </w:rPr>
              <w:t xml:space="preserve"> geïnvesteerd</w:t>
            </w:r>
            <w:r w:rsidR="00AC6780">
              <w:rPr>
                <w:rFonts w:ascii="Times New Roman" w:hAnsi="Times New Roman" w:eastAsia="Times New Roman"/>
                <w:szCs w:val="20"/>
                <w:lang w:eastAsia="nl-NL"/>
              </w:rPr>
              <w:t>. W</w:t>
            </w:r>
            <w:r w:rsidRPr="005D32EA">
              <w:rPr>
                <w:rFonts w:ascii="Times New Roman" w:hAnsi="Times New Roman" w:eastAsia="Times New Roman"/>
                <w:szCs w:val="20"/>
                <w:lang w:eastAsia="nl-NL"/>
              </w:rPr>
              <w:t>anneer kunnen</w:t>
            </w:r>
            <w:r w:rsidR="003640B7">
              <w:rPr>
                <w:rFonts w:ascii="Times New Roman" w:hAnsi="Times New Roman" w:eastAsia="Times New Roman"/>
                <w:szCs w:val="20"/>
                <w:lang w:eastAsia="nl-NL"/>
              </w:rPr>
              <w:t xml:space="preserve"> deze leden</w:t>
            </w:r>
            <w:r w:rsidRPr="005D32EA">
              <w:rPr>
                <w:rFonts w:ascii="Times New Roman" w:hAnsi="Times New Roman" w:eastAsia="Times New Roman"/>
                <w:szCs w:val="20"/>
                <w:lang w:eastAsia="nl-NL"/>
              </w:rPr>
              <w:t xml:space="preserve"> verwachten dat deze grote investering tot resultaten leidt? </w:t>
            </w:r>
          </w:p>
          <w:p w:rsidRPr="005D32EA" w:rsidR="005D32EA" w:rsidP="005D32EA" w:rsidRDefault="005D32EA" w14:paraId="3E8A46D9" w14:textId="77777777">
            <w:pPr>
              <w:pStyle w:val="Geenafstand"/>
              <w:rPr>
                <w:rFonts w:ascii="Times New Roman" w:hAnsi="Times New Roman" w:eastAsia="Times New Roman"/>
                <w:szCs w:val="20"/>
                <w:lang w:eastAsia="nl-NL"/>
              </w:rPr>
            </w:pPr>
          </w:p>
          <w:p w:rsidRPr="005D32EA" w:rsidR="005D32EA" w:rsidP="005D32EA" w:rsidRDefault="005D32EA" w14:paraId="59CCC075" w14:textId="2280C98F">
            <w:pPr>
              <w:pStyle w:val="Geenafstand"/>
              <w:rPr>
                <w:rFonts w:ascii="Times New Roman" w:hAnsi="Times New Roman" w:eastAsia="Times New Roman"/>
                <w:szCs w:val="20"/>
                <w:lang w:eastAsia="nl-NL"/>
              </w:rPr>
            </w:pPr>
            <w:r w:rsidRPr="005D32EA">
              <w:rPr>
                <w:rFonts w:ascii="Times New Roman" w:hAnsi="Times New Roman" w:eastAsia="Times New Roman"/>
                <w:szCs w:val="20"/>
                <w:lang w:eastAsia="nl-NL"/>
              </w:rPr>
              <w:t xml:space="preserve">Tot slot vragen de leden van de VVD-fractie naar aanleiding van de paragrafen over Thales Nederland of </w:t>
            </w:r>
            <w:r w:rsidR="00D11AD7">
              <w:rPr>
                <w:rFonts w:ascii="Times New Roman" w:hAnsi="Times New Roman" w:eastAsia="Times New Roman"/>
                <w:szCs w:val="20"/>
                <w:lang w:eastAsia="nl-NL"/>
              </w:rPr>
              <w:t>het kabinet</w:t>
            </w:r>
            <w:r w:rsidRPr="005D32EA">
              <w:rPr>
                <w:rFonts w:ascii="Times New Roman" w:hAnsi="Times New Roman" w:eastAsia="Times New Roman"/>
                <w:szCs w:val="20"/>
                <w:lang w:eastAsia="nl-NL"/>
              </w:rPr>
              <w:t xml:space="preserve"> van mening is dat Thales over genoeg kapitaal beschikt voor toekomstige groei en welke rol de </w:t>
            </w:r>
            <w:r w:rsidR="00AC6780">
              <w:rPr>
                <w:rFonts w:ascii="Times New Roman" w:hAnsi="Times New Roman" w:eastAsia="Times New Roman"/>
                <w:szCs w:val="20"/>
                <w:lang w:eastAsia="nl-NL"/>
              </w:rPr>
              <w:t>s</w:t>
            </w:r>
            <w:r w:rsidRPr="005D32EA">
              <w:rPr>
                <w:rFonts w:ascii="Times New Roman" w:hAnsi="Times New Roman" w:eastAsia="Times New Roman"/>
                <w:szCs w:val="20"/>
                <w:lang w:eastAsia="nl-NL"/>
              </w:rPr>
              <w:t xml:space="preserve">taat daarin heeft. Is </w:t>
            </w:r>
            <w:r w:rsidR="00AC6780">
              <w:rPr>
                <w:rFonts w:ascii="Times New Roman" w:hAnsi="Times New Roman" w:eastAsia="Times New Roman"/>
                <w:szCs w:val="20"/>
                <w:lang w:eastAsia="nl-NL"/>
              </w:rPr>
              <w:t>het kabinet</w:t>
            </w:r>
            <w:r w:rsidRPr="005D32EA">
              <w:rPr>
                <w:rFonts w:ascii="Times New Roman" w:hAnsi="Times New Roman" w:eastAsia="Times New Roman"/>
                <w:szCs w:val="20"/>
                <w:lang w:eastAsia="nl-NL"/>
              </w:rPr>
              <w:t xml:space="preserve"> voornemens om bij te dragen aan verdere groei van Thales, om het daarmee een grotere rol te geven in de Nederlandse defensie-industrie?</w:t>
            </w:r>
          </w:p>
          <w:p w:rsidR="005D32EA" w:rsidP="009E5730" w:rsidRDefault="005D32EA" w14:paraId="64DEEC7C" w14:textId="77777777">
            <w:pPr>
              <w:pStyle w:val="Geenafstand"/>
              <w:rPr>
                <w:rFonts w:ascii="Times New Roman" w:hAnsi="Times New Roman" w:eastAsia="Times New Roman"/>
                <w:szCs w:val="20"/>
                <w:lang w:eastAsia="nl-NL"/>
              </w:rPr>
            </w:pPr>
          </w:p>
          <w:p w:rsidR="005D32EA" w:rsidP="005D32EA" w:rsidRDefault="005D32EA" w14:paraId="1B40344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5D32EA" w:rsidP="005D32EA" w:rsidRDefault="005D32EA" w14:paraId="092380B0" w14:textId="77777777">
            <w:pPr>
              <w:pStyle w:val="Geenafstand"/>
              <w:rPr>
                <w:rFonts w:ascii="Times New Roman" w:hAnsi="Times New Roman" w:eastAsia="Times New Roman"/>
                <w:b/>
                <w:szCs w:val="20"/>
                <w:lang w:eastAsia="nl-NL"/>
              </w:rPr>
            </w:pPr>
          </w:p>
          <w:p w:rsidR="005D32EA" w:rsidP="005D32EA" w:rsidRDefault="005D32EA" w14:paraId="25807234" w14:textId="78E401A5">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NSC-fractie hebben met belangstelling kennisgenomen van het Jaarverslag </w:t>
            </w:r>
            <w:r w:rsidR="000A085B">
              <w:rPr>
                <w:rFonts w:ascii="Times New Roman" w:hAnsi="Times New Roman" w:eastAsia="Times New Roman"/>
                <w:bCs/>
                <w:szCs w:val="20"/>
                <w:lang w:eastAsia="nl-NL"/>
              </w:rPr>
              <w:t>B</w:t>
            </w:r>
            <w:r w:rsidRPr="005D32EA">
              <w:rPr>
                <w:rFonts w:ascii="Times New Roman" w:hAnsi="Times New Roman" w:eastAsia="Times New Roman"/>
                <w:bCs/>
                <w:szCs w:val="20"/>
                <w:lang w:eastAsia="nl-NL"/>
              </w:rPr>
              <w:t>eheer staatsdeelnemingen. Deze leden hebben hierover nog enkele nadere vragen en opmerkingen.</w:t>
            </w:r>
          </w:p>
          <w:p w:rsidRPr="005D32EA" w:rsidR="000A085B" w:rsidP="005D32EA" w:rsidRDefault="000A085B" w14:paraId="0DA974D9" w14:textId="77777777">
            <w:pPr>
              <w:pStyle w:val="Geenafstand"/>
              <w:rPr>
                <w:rFonts w:ascii="Times New Roman" w:hAnsi="Times New Roman" w:eastAsia="Times New Roman"/>
                <w:bCs/>
                <w:szCs w:val="20"/>
                <w:lang w:eastAsia="nl-NL"/>
              </w:rPr>
            </w:pPr>
          </w:p>
          <w:p w:rsidR="005D32EA" w:rsidP="005D32EA" w:rsidRDefault="000A085B" w14:paraId="4BA9EC90" w14:textId="62173319">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NSC-fractie </w:t>
            </w:r>
            <w:r w:rsidRPr="005D32EA" w:rsidR="005D32EA">
              <w:rPr>
                <w:rFonts w:ascii="Times New Roman" w:hAnsi="Times New Roman" w:eastAsia="Times New Roman"/>
                <w:bCs/>
                <w:szCs w:val="20"/>
                <w:lang w:eastAsia="nl-NL"/>
              </w:rPr>
              <w:t xml:space="preserve">constateren dat in 2007-2008 het roer om ging bij de staatsdeelnemingen. Tot dan toe werden staatsdeelnemingen beschouwd als iets dat per definitie (op enkele uitzonderingen na, zoals </w:t>
            </w:r>
            <w:proofErr w:type="spellStart"/>
            <w:r w:rsidRPr="005D32EA" w:rsidR="005D32EA">
              <w:rPr>
                <w:rFonts w:ascii="Times New Roman" w:hAnsi="Times New Roman" w:eastAsia="Times New Roman"/>
                <w:bCs/>
                <w:szCs w:val="20"/>
                <w:lang w:eastAsia="nl-NL"/>
              </w:rPr>
              <w:t>Gasunie</w:t>
            </w:r>
            <w:proofErr w:type="spellEnd"/>
            <w:r w:rsidRPr="005D32EA" w:rsidR="005D32EA">
              <w:rPr>
                <w:rFonts w:ascii="Times New Roman" w:hAnsi="Times New Roman" w:eastAsia="Times New Roman"/>
                <w:bCs/>
                <w:szCs w:val="20"/>
                <w:lang w:eastAsia="nl-NL"/>
              </w:rPr>
              <w:t xml:space="preserve"> en DNB) tijdelijk was. Alle deelnemingen zouden uiteindelijk worden geprivatiseerd. Na de grote beleidswijziging van 2007-2008 werd dit omgedraaid: geen privatisering meer van de overheidsbedrijven, tenzij daarvoor een dringende reden was. De aandelen in deze bedrijven werden niet meer beschouwd als een pure financiële bezitting, maar als een instrument om via actief aandeelhouderschap de publieke belangen te borgen. Soms is wet- en regelgeving niet altijd afdoende en kan publiek eigendom het publiek belang beter waarborgen.</w:t>
            </w:r>
          </w:p>
          <w:p w:rsidRPr="005D32EA" w:rsidR="000A085B" w:rsidP="005D32EA" w:rsidRDefault="000A085B" w14:paraId="1B296C71" w14:textId="77777777">
            <w:pPr>
              <w:pStyle w:val="Geenafstand"/>
              <w:rPr>
                <w:rFonts w:ascii="Times New Roman" w:hAnsi="Times New Roman" w:eastAsia="Times New Roman"/>
                <w:bCs/>
                <w:szCs w:val="20"/>
                <w:lang w:eastAsia="nl-NL"/>
              </w:rPr>
            </w:pPr>
          </w:p>
          <w:p w:rsidR="000A085B" w:rsidP="005D32EA" w:rsidRDefault="000A085B" w14:paraId="4F537040" w14:textId="798A5833">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Deze leden</w:t>
            </w:r>
            <w:r w:rsidRPr="005D32EA" w:rsidR="005D32EA">
              <w:rPr>
                <w:rFonts w:ascii="Times New Roman" w:hAnsi="Times New Roman" w:eastAsia="Times New Roman"/>
                <w:bCs/>
                <w:szCs w:val="20"/>
                <w:lang w:eastAsia="nl-NL"/>
              </w:rPr>
              <w:t xml:space="preserve"> zijn dan ook blij dat het deelnemingenbeleid in grote lijnen wordt voortgezet, met een aantal nadere uitwerkingen en nadere specificaties.</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Wel hebben </w:t>
            </w:r>
            <w:r w:rsidR="003640B7">
              <w:rPr>
                <w:rFonts w:ascii="Times New Roman" w:hAnsi="Times New Roman" w:eastAsia="Times New Roman"/>
                <w:bCs/>
                <w:szCs w:val="20"/>
                <w:lang w:eastAsia="nl-NL"/>
              </w:rPr>
              <w:t>de</w:t>
            </w:r>
            <w:r>
              <w:rPr>
                <w:rFonts w:ascii="Times New Roman" w:hAnsi="Times New Roman" w:eastAsia="Times New Roman"/>
                <w:bCs/>
                <w:szCs w:val="20"/>
                <w:lang w:eastAsia="nl-NL"/>
              </w:rPr>
              <w:t>ze</w:t>
            </w:r>
            <w:r w:rsidRPr="005D32EA" w:rsidR="005D32EA">
              <w:rPr>
                <w:rFonts w:ascii="Times New Roman" w:hAnsi="Times New Roman" w:eastAsia="Times New Roman"/>
                <w:bCs/>
                <w:szCs w:val="20"/>
                <w:lang w:eastAsia="nl-NL"/>
              </w:rPr>
              <w:t xml:space="preserve"> </w:t>
            </w:r>
            <w:r w:rsidR="003640B7">
              <w:rPr>
                <w:rFonts w:ascii="Times New Roman" w:hAnsi="Times New Roman" w:eastAsia="Times New Roman"/>
                <w:bCs/>
                <w:szCs w:val="20"/>
                <w:lang w:eastAsia="nl-NL"/>
              </w:rPr>
              <w:t xml:space="preserve">leden </w:t>
            </w:r>
            <w:r w:rsidRPr="005D32EA" w:rsidR="005D32EA">
              <w:rPr>
                <w:rFonts w:ascii="Times New Roman" w:hAnsi="Times New Roman" w:eastAsia="Times New Roman"/>
                <w:bCs/>
                <w:szCs w:val="20"/>
                <w:lang w:eastAsia="nl-NL"/>
              </w:rPr>
              <w:lastRenderedPageBreak/>
              <w:t xml:space="preserve">enkele vragen over die deelnemingen waar het publiek aandeelhouderschap niet langer voldoende toegevoegde waarde zou hebben. </w:t>
            </w:r>
            <w:r w:rsidR="003640B7">
              <w:rPr>
                <w:rFonts w:ascii="Times New Roman" w:hAnsi="Times New Roman" w:eastAsia="Times New Roman"/>
                <w:bCs/>
                <w:szCs w:val="20"/>
                <w:lang w:eastAsia="nl-NL"/>
              </w:rPr>
              <w:t>Deze leden</w:t>
            </w:r>
            <w:r w:rsidRPr="005D32EA" w:rsidR="005D32EA">
              <w:rPr>
                <w:rFonts w:ascii="Times New Roman" w:hAnsi="Times New Roman" w:eastAsia="Times New Roman"/>
                <w:bCs/>
                <w:szCs w:val="20"/>
                <w:lang w:eastAsia="nl-NL"/>
              </w:rPr>
              <w:t xml:space="preserve"> zijn niet op alle punten even overtuigd van de argumenten om deze overheidsbedrijven op termijn te privatiseren.</w:t>
            </w:r>
          </w:p>
          <w:p w:rsidR="000A085B" w:rsidP="005D32EA" w:rsidRDefault="000A085B" w14:paraId="37F40F41" w14:textId="77777777">
            <w:pPr>
              <w:pStyle w:val="Geenafstand"/>
              <w:rPr>
                <w:rFonts w:ascii="Times New Roman" w:hAnsi="Times New Roman" w:eastAsia="Times New Roman"/>
                <w:bCs/>
                <w:szCs w:val="20"/>
                <w:lang w:eastAsia="nl-NL"/>
              </w:rPr>
            </w:pPr>
          </w:p>
          <w:p w:rsidR="005D32EA" w:rsidP="005D32EA" w:rsidRDefault="000A085B" w14:paraId="4077F21B" w14:textId="154E3BB2">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NSC-fractie </w:t>
            </w:r>
            <w:r w:rsidRPr="005D32EA" w:rsidR="005D32EA">
              <w:rPr>
                <w:rFonts w:ascii="Times New Roman" w:hAnsi="Times New Roman" w:eastAsia="Times New Roman"/>
                <w:bCs/>
                <w:szCs w:val="20"/>
                <w:lang w:eastAsia="nl-NL"/>
              </w:rPr>
              <w:t>constateren dat een deel van de opbrengsten van de Nederlandse Loterij naar de sportsector gaat. Na privatisering is deze afdracht in beginsel juridisch niet meer verplicht en zal mogelijk komen te vervallen. Kan de minister hierop ingaan?</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Klopt het dat de Staatsloterij al sinds 1726 bestaat? Hoeveel levert de Staatsloterij jaarlijks op voor de staatskas? Is het logisch dat de kip die gouden eieren legt geslacht zou worden? Heeft de minister een rol in het beschermen van Nederlands erfgoed, cultuur en normen en waarden? Zo nee, waarom niet?</w:t>
            </w:r>
          </w:p>
          <w:p w:rsidRPr="005D32EA" w:rsidR="000A085B" w:rsidP="005D32EA" w:rsidRDefault="000A085B" w14:paraId="547B48A4" w14:textId="77777777">
            <w:pPr>
              <w:pStyle w:val="Geenafstand"/>
              <w:rPr>
                <w:rFonts w:ascii="Times New Roman" w:hAnsi="Times New Roman" w:eastAsia="Times New Roman"/>
                <w:bCs/>
                <w:szCs w:val="20"/>
                <w:lang w:eastAsia="nl-NL"/>
              </w:rPr>
            </w:pPr>
          </w:p>
          <w:p w:rsidRPr="005D32EA" w:rsidR="005D32EA" w:rsidP="005D32EA" w:rsidRDefault="000A085B" w14:paraId="548FD5CA" w14:textId="4240F0A9">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Deze leden vragen ook of het k</w:t>
            </w:r>
            <w:r w:rsidRPr="005D32EA" w:rsidR="005D32EA">
              <w:rPr>
                <w:rFonts w:ascii="Times New Roman" w:hAnsi="Times New Roman" w:eastAsia="Times New Roman"/>
                <w:bCs/>
                <w:szCs w:val="20"/>
                <w:lang w:eastAsia="nl-NL"/>
              </w:rPr>
              <w:t>lopt het dat de Nederlandse Staat nog steeds 30,5</w:t>
            </w:r>
            <w:r w:rsidR="003640B7">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van de aandelen in ABN </w:t>
            </w:r>
            <w:r w:rsidR="007F279C">
              <w:rPr>
                <w:rFonts w:ascii="Times New Roman" w:hAnsi="Times New Roman" w:eastAsia="Times New Roman"/>
                <w:bCs/>
                <w:szCs w:val="20"/>
                <w:lang w:eastAsia="nl-NL"/>
              </w:rPr>
              <w:t>AMRO</w:t>
            </w:r>
            <w:r w:rsidRPr="005D32EA" w:rsidR="005D32EA">
              <w:rPr>
                <w:rFonts w:ascii="Times New Roman" w:hAnsi="Times New Roman" w:eastAsia="Times New Roman"/>
                <w:bCs/>
                <w:szCs w:val="20"/>
                <w:lang w:eastAsia="nl-NL"/>
              </w:rPr>
              <w:t xml:space="preserve"> heeft? Klopt het dat de minister naar 20</w:t>
            </w:r>
            <w:r w:rsidR="003640B7">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van de aandelen wil? Hoe hoog zal de opbrengst </w:t>
            </w:r>
            <w:r w:rsidR="007F279C">
              <w:rPr>
                <w:rFonts w:ascii="Times New Roman" w:hAnsi="Times New Roman" w:eastAsia="Times New Roman"/>
                <w:bCs/>
                <w:szCs w:val="20"/>
                <w:lang w:eastAsia="nl-NL"/>
              </w:rPr>
              <w:t>van die aandelenverkoop</w:t>
            </w:r>
            <w:r w:rsidRPr="005D32EA" w:rsidR="005D32EA">
              <w:rPr>
                <w:rFonts w:ascii="Times New Roman" w:hAnsi="Times New Roman" w:eastAsia="Times New Roman"/>
                <w:bCs/>
                <w:szCs w:val="20"/>
                <w:lang w:eastAsia="nl-NL"/>
              </w:rPr>
              <w:t xml:space="preserve"> zijn bij de huidige beurskoers? Klopt het dat bij deze 20</w:t>
            </w:r>
            <w:r w:rsidR="003640B7">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de</w:t>
            </w:r>
            <w:r w:rsidR="003640B7">
              <w:rPr>
                <w:rFonts w:ascii="Times New Roman" w:hAnsi="Times New Roman" w:eastAsia="Times New Roman"/>
                <w:bCs/>
                <w:szCs w:val="20"/>
                <w:lang w:eastAsia="nl-NL"/>
              </w:rPr>
              <w:t xml:space="preserve"> S</w:t>
            </w:r>
            <w:r w:rsidRPr="005D32EA" w:rsidR="005D32EA">
              <w:rPr>
                <w:rFonts w:ascii="Times New Roman" w:hAnsi="Times New Roman" w:eastAsia="Times New Roman"/>
                <w:bCs/>
                <w:szCs w:val="20"/>
                <w:lang w:eastAsia="nl-NL"/>
              </w:rPr>
              <w:t>taat nog steeds een aantal bijzondere</w:t>
            </w:r>
            <w:r w:rsidR="007F279C">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aandeelhoudersbevoegdheden heeft? Welke zijn dit? </w:t>
            </w:r>
          </w:p>
          <w:p w:rsidRPr="005D32EA" w:rsidR="005D32EA" w:rsidP="005D32EA" w:rsidRDefault="005D32EA" w14:paraId="2D099A60" w14:textId="77777777">
            <w:pPr>
              <w:pStyle w:val="Geenafstand"/>
              <w:rPr>
                <w:rFonts w:ascii="Times New Roman" w:hAnsi="Times New Roman" w:eastAsia="Times New Roman"/>
                <w:bCs/>
                <w:szCs w:val="20"/>
                <w:lang w:eastAsia="nl-NL"/>
              </w:rPr>
            </w:pPr>
          </w:p>
          <w:p w:rsidR="005D32EA" w:rsidP="005D32EA" w:rsidRDefault="007F279C" w14:paraId="64740F3E" w14:textId="5A13F19B">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NSC-fractie</w:t>
            </w:r>
            <w:r>
              <w:rPr>
                <w:rFonts w:ascii="Times New Roman" w:hAnsi="Times New Roman" w:eastAsia="Times New Roman"/>
                <w:bCs/>
                <w:szCs w:val="20"/>
                <w:lang w:eastAsia="nl-NL"/>
              </w:rPr>
              <w:t xml:space="preserve"> vragen ook of</w:t>
            </w:r>
            <w:r w:rsidRPr="005D32EA">
              <w:rPr>
                <w:rFonts w:ascii="Times New Roman" w:hAnsi="Times New Roman" w:eastAsia="Times New Roman"/>
                <w:bCs/>
                <w:szCs w:val="20"/>
                <w:lang w:eastAsia="nl-NL"/>
              </w:rPr>
              <w:t xml:space="preserve"> </w:t>
            </w:r>
            <w:r>
              <w:rPr>
                <w:rFonts w:ascii="Times New Roman" w:hAnsi="Times New Roman" w:eastAsia="Times New Roman"/>
                <w:bCs/>
                <w:szCs w:val="20"/>
                <w:lang w:eastAsia="nl-NL"/>
              </w:rPr>
              <w:t>k</w:t>
            </w:r>
            <w:r w:rsidRPr="005D32EA" w:rsidR="005D32EA">
              <w:rPr>
                <w:rFonts w:ascii="Times New Roman" w:hAnsi="Times New Roman" w:eastAsia="Times New Roman"/>
                <w:bCs/>
                <w:szCs w:val="20"/>
                <w:lang w:eastAsia="nl-NL"/>
              </w:rPr>
              <w:t xml:space="preserve">lopt het dat de </w:t>
            </w:r>
            <w:r>
              <w:rPr>
                <w:rFonts w:ascii="Times New Roman" w:hAnsi="Times New Roman" w:eastAsia="Times New Roman"/>
                <w:bCs/>
                <w:szCs w:val="20"/>
                <w:lang w:eastAsia="nl-NL"/>
              </w:rPr>
              <w:t>s</w:t>
            </w:r>
            <w:r w:rsidRPr="005D32EA" w:rsidR="005D32EA">
              <w:rPr>
                <w:rFonts w:ascii="Times New Roman" w:hAnsi="Times New Roman" w:eastAsia="Times New Roman"/>
                <w:bCs/>
                <w:szCs w:val="20"/>
                <w:lang w:eastAsia="nl-NL"/>
              </w:rPr>
              <w:t>taat voor 100</w:t>
            </w:r>
            <w:r w:rsidR="003640B7">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eigenaar is van ASN en daarmee dus ook indirect eigenaar is van de SNS Bank, de Regiobank en Reaal? </w:t>
            </w:r>
            <w:r>
              <w:rPr>
                <w:rFonts w:ascii="Times New Roman" w:hAnsi="Times New Roman" w:eastAsia="Times New Roman"/>
                <w:bCs/>
                <w:szCs w:val="20"/>
                <w:lang w:eastAsia="nl-NL"/>
              </w:rPr>
              <w:t>Klopt het ook</w:t>
            </w:r>
            <w:r w:rsidRPr="005D32EA" w:rsidR="005D32EA">
              <w:rPr>
                <w:rFonts w:ascii="Times New Roman" w:hAnsi="Times New Roman" w:eastAsia="Times New Roman"/>
                <w:bCs/>
                <w:szCs w:val="20"/>
                <w:lang w:eastAsia="nl-NL"/>
              </w:rPr>
              <w:t xml:space="preserve"> dat privatisering van ASN voorlopig niet aan de orde is? Heeft de minister inmiddels ook al de voorbereiding voor privatisering gestopt conform de aangenomen motie-Idsinga? Zo nee, waarom niet? Erkent de minister nog steeds dat de Kamer het hoogste orgaan van Nederland is</w:t>
            </w:r>
            <w:r>
              <w:rPr>
                <w:rFonts w:ascii="Times New Roman" w:hAnsi="Times New Roman" w:eastAsia="Times New Roman"/>
                <w:bCs/>
                <w:szCs w:val="20"/>
                <w:lang w:eastAsia="nl-NL"/>
              </w:rPr>
              <w:t xml:space="preserve"> e</w:t>
            </w:r>
            <w:r w:rsidRPr="005D32EA" w:rsidR="005D32EA">
              <w:rPr>
                <w:rFonts w:ascii="Times New Roman" w:hAnsi="Times New Roman" w:eastAsia="Times New Roman"/>
                <w:bCs/>
                <w:szCs w:val="20"/>
                <w:lang w:eastAsia="nl-NL"/>
              </w:rPr>
              <w:t>n dat per motie genomen besluiten van het hoogste orgaan gewoon moeten worden uitgevoerd?</w:t>
            </w:r>
          </w:p>
          <w:p w:rsidRPr="005D32EA" w:rsidR="007F279C" w:rsidP="005D32EA" w:rsidRDefault="007F279C" w14:paraId="11A47190" w14:textId="77777777">
            <w:pPr>
              <w:pStyle w:val="Geenafstand"/>
              <w:rPr>
                <w:rFonts w:ascii="Times New Roman" w:hAnsi="Times New Roman" w:eastAsia="Times New Roman"/>
                <w:bCs/>
                <w:szCs w:val="20"/>
                <w:lang w:eastAsia="nl-NL"/>
              </w:rPr>
            </w:pPr>
          </w:p>
          <w:p w:rsidR="007F279C" w:rsidP="005D32EA" w:rsidRDefault="007F279C" w14:paraId="2FCE5563" w14:textId="77777777">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Deze leden vragen h</w:t>
            </w:r>
            <w:r w:rsidRPr="005D32EA" w:rsidR="005D32EA">
              <w:rPr>
                <w:rFonts w:ascii="Times New Roman" w:hAnsi="Times New Roman" w:eastAsia="Times New Roman"/>
                <w:bCs/>
                <w:szCs w:val="20"/>
                <w:lang w:eastAsia="nl-NL"/>
              </w:rPr>
              <w:t xml:space="preserve">oeveel bankantoren er op dit moment nog open </w:t>
            </w:r>
            <w:r>
              <w:rPr>
                <w:rFonts w:ascii="Times New Roman" w:hAnsi="Times New Roman" w:eastAsia="Times New Roman"/>
                <w:bCs/>
                <w:szCs w:val="20"/>
                <w:lang w:eastAsia="nl-NL"/>
              </w:rPr>
              <w:t xml:space="preserve">zijn </w:t>
            </w:r>
            <w:r w:rsidRPr="005D32EA" w:rsidR="005D32EA">
              <w:rPr>
                <w:rFonts w:ascii="Times New Roman" w:hAnsi="Times New Roman" w:eastAsia="Times New Roman"/>
                <w:bCs/>
                <w:szCs w:val="20"/>
                <w:lang w:eastAsia="nl-NL"/>
              </w:rPr>
              <w:t>bij de ASN Bank</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Welk einddoel heeft ASN voor ogen met betrekking tot het aantal bankkantoren? Deelt de minister de mening dat een gemengd bankenlandschap (deels in handen van de overheid, deels privaat en deels coöperatief) een positieve invloed zou kunnen hebben op het functioneren van de bankensector? Klopt het dat een door de overheid aangeboden default dienst een bodem in de markt kan leggen in termen van (maximale) prijs en (minimale) kwaliteit? Klopt het dat een overheidsbank een nuttige rol zou kunnen spelen in </w:t>
            </w:r>
            <w:proofErr w:type="spellStart"/>
            <w:r w:rsidRPr="005D32EA" w:rsidR="005D32EA">
              <w:rPr>
                <w:rFonts w:ascii="Times New Roman" w:hAnsi="Times New Roman" w:eastAsia="Times New Roman"/>
                <w:bCs/>
                <w:szCs w:val="20"/>
                <w:lang w:eastAsia="nl-NL"/>
              </w:rPr>
              <w:t>oligopolistische</w:t>
            </w:r>
            <w:proofErr w:type="spellEnd"/>
            <w:r w:rsidRPr="005D32EA" w:rsidR="005D32EA">
              <w:rPr>
                <w:rFonts w:ascii="Times New Roman" w:hAnsi="Times New Roman" w:eastAsia="Times New Roman"/>
                <w:bCs/>
                <w:szCs w:val="20"/>
                <w:lang w:eastAsia="nl-NL"/>
              </w:rPr>
              <w:t xml:space="preserve"> markten, zoals daar zijn de markt voor spaartegoeden en hypotheken?</w:t>
            </w:r>
          </w:p>
          <w:p w:rsidR="007F279C" w:rsidP="005D32EA" w:rsidRDefault="007F279C" w14:paraId="562D2094" w14:textId="77777777">
            <w:pPr>
              <w:pStyle w:val="Geenafstand"/>
              <w:rPr>
                <w:rFonts w:ascii="Times New Roman" w:hAnsi="Times New Roman" w:eastAsia="Times New Roman"/>
                <w:bCs/>
                <w:szCs w:val="20"/>
                <w:lang w:eastAsia="nl-NL"/>
              </w:rPr>
            </w:pPr>
          </w:p>
          <w:p w:rsidR="004626F1" w:rsidP="005D32EA" w:rsidRDefault="005D32EA" w14:paraId="443DEE23" w14:textId="77777777">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w:t>
            </w:r>
            <w:r w:rsidR="007F279C">
              <w:rPr>
                <w:rFonts w:ascii="Times New Roman" w:hAnsi="Times New Roman" w:eastAsia="Times New Roman"/>
                <w:bCs/>
                <w:szCs w:val="20"/>
                <w:lang w:eastAsia="nl-NL"/>
              </w:rPr>
              <w:t xml:space="preserve"> </w:t>
            </w:r>
            <w:r w:rsidRPr="005D32EA" w:rsidR="007F279C">
              <w:rPr>
                <w:rFonts w:ascii="Times New Roman" w:hAnsi="Times New Roman" w:eastAsia="Times New Roman"/>
                <w:bCs/>
                <w:szCs w:val="20"/>
                <w:lang w:eastAsia="nl-NL"/>
              </w:rPr>
              <w:t>leden van de NSC-fractie</w:t>
            </w:r>
            <w:r w:rsidR="007F279C">
              <w:rPr>
                <w:rFonts w:ascii="Times New Roman" w:hAnsi="Times New Roman" w:eastAsia="Times New Roman"/>
                <w:bCs/>
                <w:szCs w:val="20"/>
                <w:lang w:eastAsia="nl-NL"/>
              </w:rPr>
              <w:t xml:space="preserve"> merken op dat de</w:t>
            </w:r>
            <w:r w:rsidRPr="005D32EA">
              <w:rPr>
                <w:rFonts w:ascii="Times New Roman" w:hAnsi="Times New Roman" w:eastAsia="Times New Roman"/>
                <w:bCs/>
                <w:szCs w:val="20"/>
                <w:lang w:eastAsia="nl-NL"/>
              </w:rPr>
              <w:t xml:space="preserve"> </w:t>
            </w:r>
            <w:r w:rsidR="004626F1">
              <w:rPr>
                <w:rFonts w:ascii="Times New Roman" w:hAnsi="Times New Roman" w:eastAsia="Times New Roman"/>
                <w:bCs/>
                <w:szCs w:val="20"/>
                <w:lang w:eastAsia="nl-NL"/>
              </w:rPr>
              <w:t>Autoriteit Consument en Markt (</w:t>
            </w:r>
            <w:r w:rsidRPr="005D32EA">
              <w:rPr>
                <w:rFonts w:ascii="Times New Roman" w:hAnsi="Times New Roman" w:eastAsia="Times New Roman"/>
                <w:bCs/>
                <w:szCs w:val="20"/>
                <w:lang w:eastAsia="nl-NL"/>
              </w:rPr>
              <w:t>ACM</w:t>
            </w:r>
            <w:r w:rsidR="004626F1">
              <w:rPr>
                <w:rFonts w:ascii="Times New Roman" w:hAnsi="Times New Roman" w:eastAsia="Times New Roman"/>
                <w:bCs/>
                <w:szCs w:val="20"/>
                <w:lang w:eastAsia="nl-NL"/>
              </w:rPr>
              <w:t>)</w:t>
            </w:r>
            <w:r w:rsidRPr="005D32EA">
              <w:rPr>
                <w:rFonts w:ascii="Times New Roman" w:hAnsi="Times New Roman" w:eastAsia="Times New Roman"/>
                <w:bCs/>
                <w:szCs w:val="20"/>
                <w:lang w:eastAsia="nl-NL"/>
              </w:rPr>
              <w:t xml:space="preserve"> het </w:t>
            </w:r>
            <w:proofErr w:type="spellStart"/>
            <w:r w:rsidRPr="005D32EA">
              <w:rPr>
                <w:rFonts w:ascii="Times New Roman" w:hAnsi="Times New Roman" w:eastAsia="Times New Roman"/>
                <w:bCs/>
                <w:szCs w:val="20"/>
                <w:lang w:eastAsia="nl-NL"/>
              </w:rPr>
              <w:t>oligopolistische</w:t>
            </w:r>
            <w:proofErr w:type="spellEnd"/>
            <w:r w:rsidRPr="005D32EA">
              <w:rPr>
                <w:rFonts w:ascii="Times New Roman" w:hAnsi="Times New Roman" w:eastAsia="Times New Roman"/>
                <w:bCs/>
                <w:szCs w:val="20"/>
                <w:lang w:eastAsia="nl-NL"/>
              </w:rPr>
              <w:t xml:space="preserve"> karakter van deze markten vorig jaar nog</w:t>
            </w:r>
            <w:r w:rsidR="007F279C">
              <w:rPr>
                <w:rFonts w:ascii="Times New Roman" w:hAnsi="Times New Roman" w:eastAsia="Times New Roman"/>
                <w:bCs/>
                <w:szCs w:val="20"/>
                <w:lang w:eastAsia="nl-NL"/>
              </w:rPr>
              <w:t xml:space="preserve"> heeft</w:t>
            </w:r>
            <w:r w:rsidRPr="005D32EA">
              <w:rPr>
                <w:rFonts w:ascii="Times New Roman" w:hAnsi="Times New Roman" w:eastAsia="Times New Roman"/>
                <w:bCs/>
                <w:szCs w:val="20"/>
                <w:lang w:eastAsia="nl-NL"/>
              </w:rPr>
              <w:t xml:space="preserve"> bevestigd. De ACM is desondanks niet in staat om hier verandering in te brengen, ook omdat ingrijpen op basis van art</w:t>
            </w:r>
            <w:r w:rsidR="004626F1">
              <w:rPr>
                <w:rFonts w:ascii="Times New Roman" w:hAnsi="Times New Roman" w:eastAsia="Times New Roman"/>
                <w:bCs/>
                <w:szCs w:val="20"/>
                <w:lang w:eastAsia="nl-NL"/>
              </w:rPr>
              <w:t>ikel</w:t>
            </w:r>
            <w:r w:rsidRPr="005D32EA">
              <w:rPr>
                <w:rFonts w:ascii="Times New Roman" w:hAnsi="Times New Roman" w:eastAsia="Times New Roman"/>
                <w:bCs/>
                <w:szCs w:val="20"/>
                <w:lang w:eastAsia="nl-NL"/>
              </w:rPr>
              <w:t xml:space="preserve"> 24 van de </w:t>
            </w:r>
            <w:r w:rsidRPr="005D32EA">
              <w:rPr>
                <w:rFonts w:ascii="Times New Roman" w:hAnsi="Times New Roman" w:eastAsia="Times New Roman"/>
                <w:bCs/>
                <w:szCs w:val="20"/>
                <w:lang w:eastAsia="nl-NL"/>
              </w:rPr>
              <w:lastRenderedPageBreak/>
              <w:t>Mededingingswet in de praktijk zeer moeilijk is. Klopt het dus dat een actieve overheidsbank ingezet kan worden om de positie van de consument te verbeteren?</w:t>
            </w:r>
          </w:p>
          <w:p w:rsidRPr="005D32EA" w:rsidR="005D32EA" w:rsidP="005D32EA" w:rsidRDefault="005D32EA" w14:paraId="7D8D9B7A" w14:textId="64058EA3">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   </w:t>
            </w:r>
          </w:p>
          <w:p w:rsidR="007F279C" w:rsidP="005D32EA" w:rsidRDefault="005D32EA" w14:paraId="1DC52F09" w14:textId="77777777">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Klopt</w:t>
            </w:r>
            <w:r w:rsidR="007F279C">
              <w:rPr>
                <w:rFonts w:ascii="Times New Roman" w:hAnsi="Times New Roman" w:eastAsia="Times New Roman"/>
                <w:bCs/>
                <w:szCs w:val="20"/>
                <w:lang w:eastAsia="nl-NL"/>
              </w:rPr>
              <w:t xml:space="preserve"> het</w:t>
            </w:r>
            <w:r w:rsidRPr="005D32EA">
              <w:rPr>
                <w:rFonts w:ascii="Times New Roman" w:hAnsi="Times New Roman" w:eastAsia="Times New Roman"/>
                <w:bCs/>
                <w:szCs w:val="20"/>
                <w:lang w:eastAsia="nl-NL"/>
              </w:rPr>
              <w:t xml:space="preserve"> dat de ASN Bank de enige grotere bank is die nog een relatief groot netwerk van bankkantoren in stand houdt?</w:t>
            </w:r>
            <w:r w:rsidR="007F279C">
              <w:rPr>
                <w:rFonts w:ascii="Times New Roman" w:hAnsi="Times New Roman" w:eastAsia="Times New Roman"/>
                <w:bCs/>
                <w:szCs w:val="20"/>
                <w:lang w:eastAsia="nl-NL"/>
              </w:rPr>
              <w:t xml:space="preserve"> </w:t>
            </w:r>
            <w:r w:rsidRPr="005D32EA">
              <w:rPr>
                <w:rFonts w:ascii="Times New Roman" w:hAnsi="Times New Roman" w:eastAsia="Times New Roman"/>
                <w:bCs/>
                <w:szCs w:val="20"/>
                <w:lang w:eastAsia="nl-NL"/>
              </w:rPr>
              <w:t xml:space="preserve">Klopt het dat dit niet meer gegarandeerd kan worden als de ASN Bank eenmaal is geprivatiseerd? </w:t>
            </w:r>
            <w:r w:rsidR="007F279C">
              <w:rPr>
                <w:rFonts w:ascii="Times New Roman" w:hAnsi="Times New Roman" w:eastAsia="Times New Roman"/>
                <w:bCs/>
                <w:szCs w:val="20"/>
                <w:lang w:eastAsia="nl-NL"/>
              </w:rPr>
              <w:t>Klopt het</w:t>
            </w:r>
            <w:r w:rsidRPr="005D32EA">
              <w:rPr>
                <w:rFonts w:ascii="Times New Roman" w:hAnsi="Times New Roman" w:eastAsia="Times New Roman"/>
                <w:bCs/>
                <w:szCs w:val="20"/>
                <w:lang w:eastAsia="nl-NL"/>
              </w:rPr>
              <w:t xml:space="preserve"> dat het openhouden van bankkantoren en andere voorzieningen een belangrijke bijdrage kan leveren?</w:t>
            </w:r>
          </w:p>
          <w:p w:rsidR="007F279C" w:rsidP="005D32EA" w:rsidRDefault="007F279C" w14:paraId="0C98D125" w14:textId="77777777">
            <w:pPr>
              <w:pStyle w:val="Geenafstand"/>
              <w:rPr>
                <w:rFonts w:ascii="Times New Roman" w:hAnsi="Times New Roman" w:eastAsia="Times New Roman"/>
                <w:bCs/>
                <w:szCs w:val="20"/>
                <w:lang w:eastAsia="nl-NL"/>
              </w:rPr>
            </w:pPr>
          </w:p>
          <w:p w:rsidR="005D32EA" w:rsidP="005D32EA" w:rsidRDefault="005D32EA" w14:paraId="3C928803" w14:textId="0D310F1F">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NSC-fractie willen juist dat de maatschappelijke verankering van de banken versterkt wordt.</w:t>
            </w:r>
            <w:r w:rsidR="007F279C">
              <w:rPr>
                <w:rFonts w:ascii="Times New Roman" w:hAnsi="Times New Roman" w:eastAsia="Times New Roman"/>
                <w:bCs/>
                <w:szCs w:val="20"/>
                <w:lang w:eastAsia="nl-NL"/>
              </w:rPr>
              <w:t xml:space="preserve"> D</w:t>
            </w:r>
            <w:r w:rsidRPr="005D32EA">
              <w:rPr>
                <w:rFonts w:ascii="Times New Roman" w:hAnsi="Times New Roman" w:eastAsia="Times New Roman"/>
                <w:bCs/>
                <w:szCs w:val="20"/>
                <w:lang w:eastAsia="nl-NL"/>
              </w:rPr>
              <w:t>eze leden vinden de argumentatie dat de ASN Bank geprivatiseerd zou moeten worden omdat de Volksbank voor de nationalisatie op 1 februari 2013 tot de private sector behoorde niet sluitend. Uiteindelijk gaat het erom hoe het publieke belang optimaal geborgd kan worden en niet om de vraag hoe iets in het verleden tot stand is gekomen. Kan de minister hierop ingaan?</w:t>
            </w:r>
          </w:p>
          <w:p w:rsidRPr="005D32EA" w:rsidR="007F279C" w:rsidP="005D32EA" w:rsidRDefault="007F279C" w14:paraId="460CFB21" w14:textId="77777777">
            <w:pPr>
              <w:pStyle w:val="Geenafstand"/>
              <w:rPr>
                <w:rFonts w:ascii="Times New Roman" w:hAnsi="Times New Roman" w:eastAsia="Times New Roman"/>
                <w:bCs/>
                <w:szCs w:val="20"/>
                <w:lang w:eastAsia="nl-NL"/>
              </w:rPr>
            </w:pPr>
          </w:p>
          <w:p w:rsidR="005D32EA" w:rsidP="005D32EA" w:rsidRDefault="007F279C" w14:paraId="5C78BC1F" w14:textId="18032564">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Deze leden vragen w</w:t>
            </w:r>
            <w:r w:rsidRPr="005D32EA" w:rsidR="005D32EA">
              <w:rPr>
                <w:rFonts w:ascii="Times New Roman" w:hAnsi="Times New Roman" w:eastAsia="Times New Roman"/>
                <w:bCs/>
                <w:szCs w:val="20"/>
                <w:lang w:eastAsia="nl-NL"/>
              </w:rPr>
              <w:t xml:space="preserve">aarom zowel de minister als de directie </w:t>
            </w:r>
            <w:r>
              <w:rPr>
                <w:rFonts w:ascii="Times New Roman" w:hAnsi="Times New Roman" w:eastAsia="Times New Roman"/>
                <w:bCs/>
                <w:szCs w:val="20"/>
                <w:lang w:eastAsia="nl-NL"/>
              </w:rPr>
              <w:t xml:space="preserve">van de ASN Bank </w:t>
            </w:r>
            <w:r w:rsidRPr="005D32EA">
              <w:rPr>
                <w:rFonts w:ascii="Times New Roman" w:hAnsi="Times New Roman" w:eastAsia="Times New Roman"/>
                <w:bCs/>
                <w:szCs w:val="20"/>
                <w:lang w:eastAsia="nl-NL"/>
              </w:rPr>
              <w:t xml:space="preserve">blijven </w:t>
            </w:r>
            <w:r w:rsidRPr="005D32EA" w:rsidR="005D32EA">
              <w:rPr>
                <w:rFonts w:ascii="Times New Roman" w:hAnsi="Times New Roman" w:eastAsia="Times New Roman"/>
                <w:bCs/>
                <w:szCs w:val="20"/>
                <w:lang w:eastAsia="nl-NL"/>
              </w:rPr>
              <w:t>beweren dat het verminderen van het aantal bankkantoren enerzijds en de privatisering anderzijds niets met elkaar te maken zouden hebben? Dit is toch ongeloofwaardig? De winst is met 429 miljoen euro trouwens toch al hoog genoeg? Waarom investeert ASN niet meer in de leefbaarheid van de regio’s?</w:t>
            </w:r>
          </w:p>
          <w:p w:rsidRPr="005D32EA" w:rsidR="007F279C" w:rsidP="005D32EA" w:rsidRDefault="007F279C" w14:paraId="5BEE431D" w14:textId="77777777">
            <w:pPr>
              <w:pStyle w:val="Geenafstand"/>
              <w:rPr>
                <w:rFonts w:ascii="Times New Roman" w:hAnsi="Times New Roman" w:eastAsia="Times New Roman"/>
                <w:bCs/>
                <w:szCs w:val="20"/>
                <w:lang w:eastAsia="nl-NL"/>
              </w:rPr>
            </w:pPr>
          </w:p>
          <w:p w:rsidR="007F279C" w:rsidP="005D32EA" w:rsidRDefault="005D32EA" w14:paraId="753A6075" w14:textId="7E06289C">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Deelt de minister de mening </w:t>
            </w:r>
            <w:r w:rsidR="007F279C">
              <w:rPr>
                <w:rFonts w:ascii="Times New Roman" w:hAnsi="Times New Roman" w:eastAsia="Times New Roman"/>
                <w:bCs/>
                <w:szCs w:val="20"/>
                <w:lang w:eastAsia="nl-NL"/>
              </w:rPr>
              <w:t>van de</w:t>
            </w:r>
            <w:r w:rsidRPr="005D32EA" w:rsidR="007F279C">
              <w:rPr>
                <w:rFonts w:ascii="Times New Roman" w:hAnsi="Times New Roman" w:eastAsia="Times New Roman"/>
                <w:bCs/>
                <w:szCs w:val="20"/>
                <w:lang w:eastAsia="nl-NL"/>
              </w:rPr>
              <w:t xml:space="preserve"> leden van de NSC-fractie</w:t>
            </w:r>
            <w:r w:rsidR="007F279C">
              <w:rPr>
                <w:rFonts w:ascii="Times New Roman" w:hAnsi="Times New Roman" w:eastAsia="Times New Roman"/>
                <w:bCs/>
                <w:szCs w:val="20"/>
                <w:lang w:eastAsia="nl-NL"/>
              </w:rPr>
              <w:t xml:space="preserve"> </w:t>
            </w:r>
            <w:r w:rsidRPr="005D32EA">
              <w:rPr>
                <w:rFonts w:ascii="Times New Roman" w:hAnsi="Times New Roman" w:eastAsia="Times New Roman"/>
                <w:bCs/>
                <w:szCs w:val="20"/>
                <w:lang w:eastAsia="nl-NL"/>
              </w:rPr>
              <w:t>dat dat het makkelijker is om aan een staatsbedrijf nieuwe opdrachten en taken te geven dan aan een privaat bedrijf? Hoe ziet de minister in dit licht de weigering van het geprivatiseerde PostNL om de postdienst uit te voeren? Deelt de minister de mening dat dit een laat gevolg is van de privatisering van de PTT en TPG, de TNT Post Groep en PostNL?</w:t>
            </w:r>
            <w:r w:rsidR="007F279C">
              <w:rPr>
                <w:rFonts w:ascii="Times New Roman" w:hAnsi="Times New Roman" w:eastAsia="Times New Roman"/>
                <w:bCs/>
                <w:szCs w:val="20"/>
                <w:lang w:eastAsia="nl-NL"/>
              </w:rPr>
              <w:t xml:space="preserve"> </w:t>
            </w:r>
            <w:r w:rsidRPr="005D32EA">
              <w:rPr>
                <w:rFonts w:ascii="Times New Roman" w:hAnsi="Times New Roman" w:eastAsia="Times New Roman"/>
                <w:bCs/>
                <w:szCs w:val="20"/>
                <w:lang w:eastAsia="nl-NL"/>
              </w:rPr>
              <w:t xml:space="preserve">Klopt het dus dat sturing op het publieke belang met alleen maar wet- en regelgeving onvoldoende is? </w:t>
            </w:r>
            <w:r w:rsidR="007F279C">
              <w:rPr>
                <w:rFonts w:ascii="Times New Roman" w:hAnsi="Times New Roman" w:eastAsia="Times New Roman"/>
                <w:bCs/>
                <w:szCs w:val="20"/>
                <w:lang w:eastAsia="nl-NL"/>
              </w:rPr>
              <w:t>Klopt het dat</w:t>
            </w:r>
            <w:r w:rsidRPr="005D32EA">
              <w:rPr>
                <w:rFonts w:ascii="Times New Roman" w:hAnsi="Times New Roman" w:eastAsia="Times New Roman"/>
                <w:bCs/>
                <w:szCs w:val="20"/>
                <w:lang w:eastAsia="nl-NL"/>
              </w:rPr>
              <w:t xml:space="preserve"> publiek eigendom hierbij een wenselijke aanvullende functie kan hebben? Ook gezien de bescherming van privaat eigendom middels het 1e Protocol van art</w:t>
            </w:r>
            <w:r w:rsidR="00CE2BB2">
              <w:rPr>
                <w:rFonts w:ascii="Times New Roman" w:hAnsi="Times New Roman" w:eastAsia="Times New Roman"/>
                <w:bCs/>
                <w:szCs w:val="20"/>
                <w:lang w:eastAsia="nl-NL"/>
              </w:rPr>
              <w:t>ikel</w:t>
            </w:r>
            <w:r w:rsidRPr="005D32EA">
              <w:rPr>
                <w:rFonts w:ascii="Times New Roman" w:hAnsi="Times New Roman" w:eastAsia="Times New Roman"/>
                <w:bCs/>
                <w:szCs w:val="20"/>
                <w:lang w:eastAsia="nl-NL"/>
              </w:rPr>
              <w:t xml:space="preserve"> 1 van het EVRM?</w:t>
            </w:r>
            <w:r w:rsidR="007F279C">
              <w:rPr>
                <w:rFonts w:ascii="Times New Roman" w:hAnsi="Times New Roman" w:eastAsia="Times New Roman"/>
                <w:bCs/>
                <w:szCs w:val="20"/>
                <w:lang w:eastAsia="nl-NL"/>
              </w:rPr>
              <w:t xml:space="preserve"> </w:t>
            </w:r>
          </w:p>
          <w:p w:rsidR="007F279C" w:rsidP="005D32EA" w:rsidRDefault="007F279C" w14:paraId="3F2AD043" w14:textId="77777777">
            <w:pPr>
              <w:pStyle w:val="Geenafstand"/>
              <w:rPr>
                <w:rFonts w:ascii="Times New Roman" w:hAnsi="Times New Roman" w:eastAsia="Times New Roman"/>
                <w:bCs/>
                <w:szCs w:val="20"/>
                <w:lang w:eastAsia="nl-NL"/>
              </w:rPr>
            </w:pPr>
          </w:p>
          <w:p w:rsidR="005D32EA" w:rsidP="005D32EA" w:rsidRDefault="002A799A" w14:paraId="10BC8A6E" w14:textId="7E214D5F">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leden van de NSC-fractie </w:t>
            </w:r>
            <w:r>
              <w:rPr>
                <w:rFonts w:ascii="Times New Roman" w:hAnsi="Times New Roman" w:eastAsia="Times New Roman"/>
                <w:bCs/>
                <w:szCs w:val="20"/>
                <w:lang w:eastAsia="nl-NL"/>
              </w:rPr>
              <w:t xml:space="preserve">vragen of </w:t>
            </w:r>
            <w:r w:rsidRPr="005D32EA" w:rsidR="005D32EA">
              <w:rPr>
                <w:rFonts w:ascii="Times New Roman" w:hAnsi="Times New Roman" w:eastAsia="Times New Roman"/>
                <w:bCs/>
                <w:szCs w:val="20"/>
                <w:lang w:eastAsia="nl-NL"/>
              </w:rPr>
              <w:t>de doelinstructie en de statuten bij alle</w:t>
            </w:r>
            <w:r w:rsidR="007F279C">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overheidsvennootschappen inmiddels </w:t>
            </w:r>
            <w:r>
              <w:rPr>
                <w:rFonts w:ascii="Times New Roman" w:hAnsi="Times New Roman" w:eastAsia="Times New Roman"/>
                <w:bCs/>
                <w:szCs w:val="20"/>
                <w:lang w:eastAsia="nl-NL"/>
              </w:rPr>
              <w:t xml:space="preserve">zijn </w:t>
            </w:r>
            <w:r w:rsidRPr="005D32EA" w:rsidR="005D32EA">
              <w:rPr>
                <w:rFonts w:ascii="Times New Roman" w:hAnsi="Times New Roman" w:eastAsia="Times New Roman"/>
                <w:bCs/>
                <w:szCs w:val="20"/>
                <w:lang w:eastAsia="nl-NL"/>
              </w:rPr>
              <w:t>aangepast</w:t>
            </w:r>
            <w:r w:rsidR="007F279C">
              <w:rPr>
                <w:rFonts w:ascii="Times New Roman" w:hAnsi="Times New Roman" w:eastAsia="Times New Roman"/>
                <w:bCs/>
                <w:szCs w:val="20"/>
                <w:lang w:eastAsia="nl-NL"/>
              </w:rPr>
              <w:t xml:space="preserve"> zodat</w:t>
            </w:r>
            <w:r w:rsidRPr="005D32EA" w:rsidR="005D32EA">
              <w:rPr>
                <w:rFonts w:ascii="Times New Roman" w:hAnsi="Times New Roman" w:eastAsia="Times New Roman"/>
                <w:bCs/>
                <w:szCs w:val="20"/>
                <w:lang w:eastAsia="nl-NL"/>
              </w:rPr>
              <w:t xml:space="preserve"> het publieke belang dat de staatsdeelneming</w:t>
            </w:r>
            <w:r>
              <w:rPr>
                <w:rFonts w:ascii="Times New Roman" w:hAnsi="Times New Roman" w:eastAsia="Times New Roman"/>
                <w:bCs/>
                <w:szCs w:val="20"/>
                <w:lang w:eastAsia="nl-NL"/>
              </w:rPr>
              <w:t>en</w:t>
            </w:r>
            <w:r w:rsidRPr="005D32EA" w:rsidR="005D32EA">
              <w:rPr>
                <w:rFonts w:ascii="Times New Roman" w:hAnsi="Times New Roman" w:eastAsia="Times New Roman"/>
                <w:bCs/>
                <w:szCs w:val="20"/>
                <w:lang w:eastAsia="nl-NL"/>
              </w:rPr>
              <w:t xml:space="preserve"> </w:t>
            </w:r>
            <w:r>
              <w:rPr>
                <w:rFonts w:ascii="Times New Roman" w:hAnsi="Times New Roman" w:eastAsia="Times New Roman"/>
                <w:bCs/>
                <w:szCs w:val="20"/>
                <w:lang w:eastAsia="nl-NL"/>
              </w:rPr>
              <w:t>dienen erin</w:t>
            </w:r>
            <w:r w:rsidRPr="005D32EA" w:rsidR="005D32EA">
              <w:rPr>
                <w:rFonts w:ascii="Times New Roman" w:hAnsi="Times New Roman" w:eastAsia="Times New Roman"/>
                <w:bCs/>
                <w:szCs w:val="20"/>
                <w:lang w:eastAsia="nl-NL"/>
              </w:rPr>
              <w:t xml:space="preserve"> tot uiting komt</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Klopt het dat de Raad van Commissarissen zich altijd richt op het “belang van de vennootschap”? Indien de doelinstructie van de vennootschap en het publiek belang samenvallen, vallen dan ook het publieke belang en het belang van de vennootschap samen? Zo nee, waarom niet? Op welke manier kunnen commissarissen die op voordracht van de overheid zijn benoemd beter in staat worden</w:t>
            </w:r>
            <w:r w:rsidRPr="005D32EA">
              <w:rPr>
                <w:rFonts w:ascii="Times New Roman" w:hAnsi="Times New Roman" w:eastAsia="Times New Roman"/>
                <w:bCs/>
                <w:szCs w:val="20"/>
                <w:lang w:eastAsia="nl-NL"/>
              </w:rPr>
              <w:t xml:space="preserve"> gesteld</w:t>
            </w:r>
            <w:r w:rsidRPr="005D32EA" w:rsidR="005D32EA">
              <w:rPr>
                <w:rFonts w:ascii="Times New Roman" w:hAnsi="Times New Roman" w:eastAsia="Times New Roman"/>
                <w:bCs/>
                <w:szCs w:val="20"/>
                <w:lang w:eastAsia="nl-NL"/>
              </w:rPr>
              <w:t xml:space="preserve"> om zich te richten op </w:t>
            </w:r>
            <w:r w:rsidRPr="005D32EA" w:rsidR="005D32EA">
              <w:rPr>
                <w:rFonts w:ascii="Times New Roman" w:hAnsi="Times New Roman" w:eastAsia="Times New Roman"/>
                <w:bCs/>
                <w:szCs w:val="20"/>
                <w:lang w:eastAsia="nl-NL"/>
              </w:rPr>
              <w:lastRenderedPageBreak/>
              <w:t>het publieke belang? Kan daarvoor art</w:t>
            </w:r>
            <w:r w:rsidR="00CE2BB2">
              <w:rPr>
                <w:rFonts w:ascii="Times New Roman" w:hAnsi="Times New Roman" w:eastAsia="Times New Roman"/>
                <w:bCs/>
                <w:szCs w:val="20"/>
                <w:lang w:eastAsia="nl-NL"/>
              </w:rPr>
              <w:t>ikel</w:t>
            </w:r>
            <w:r w:rsidRPr="005D32EA" w:rsidR="005D32EA">
              <w:rPr>
                <w:rFonts w:ascii="Times New Roman" w:hAnsi="Times New Roman" w:eastAsia="Times New Roman"/>
                <w:bCs/>
                <w:szCs w:val="20"/>
                <w:lang w:eastAsia="nl-NL"/>
              </w:rPr>
              <w:t xml:space="preserve"> 2:142 </w:t>
            </w:r>
            <w:r w:rsidR="00CE2BB2">
              <w:rPr>
                <w:rFonts w:ascii="Times New Roman" w:hAnsi="Times New Roman" w:eastAsia="Times New Roman"/>
                <w:bCs/>
                <w:szCs w:val="20"/>
                <w:lang w:eastAsia="nl-NL"/>
              </w:rPr>
              <w:t xml:space="preserve">van het </w:t>
            </w:r>
            <w:r w:rsidRPr="005D32EA" w:rsidR="005D32EA">
              <w:rPr>
                <w:rFonts w:ascii="Times New Roman" w:hAnsi="Times New Roman" w:eastAsia="Times New Roman"/>
                <w:bCs/>
                <w:szCs w:val="20"/>
                <w:lang w:eastAsia="nl-NL"/>
              </w:rPr>
              <w:t xml:space="preserve">BW </w:t>
            </w:r>
            <w:r w:rsidR="00CE2BB2">
              <w:rPr>
                <w:rFonts w:ascii="Times New Roman" w:hAnsi="Times New Roman" w:eastAsia="Times New Roman"/>
                <w:bCs/>
                <w:szCs w:val="20"/>
                <w:lang w:eastAsia="nl-NL"/>
              </w:rPr>
              <w:t xml:space="preserve">worden </w:t>
            </w:r>
            <w:r w:rsidRPr="005D32EA" w:rsidR="005D32EA">
              <w:rPr>
                <w:rFonts w:ascii="Times New Roman" w:hAnsi="Times New Roman" w:eastAsia="Times New Roman"/>
                <w:bCs/>
                <w:szCs w:val="20"/>
                <w:lang w:eastAsia="nl-NL"/>
              </w:rPr>
              <w:t>aangepast?</w:t>
            </w:r>
          </w:p>
          <w:p w:rsidRPr="005D32EA" w:rsidR="002A799A" w:rsidP="005D32EA" w:rsidRDefault="002A799A" w14:paraId="41BCE94B" w14:textId="77777777">
            <w:pPr>
              <w:pStyle w:val="Geenafstand"/>
              <w:rPr>
                <w:rFonts w:ascii="Times New Roman" w:hAnsi="Times New Roman" w:eastAsia="Times New Roman"/>
                <w:bCs/>
                <w:szCs w:val="20"/>
                <w:lang w:eastAsia="nl-NL"/>
              </w:rPr>
            </w:pPr>
          </w:p>
          <w:p w:rsidR="005D32EA" w:rsidP="005D32EA" w:rsidRDefault="002A799A" w14:paraId="2C17546F" w14:textId="4C02C5CF">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Deze leden vragen ook w</w:t>
            </w:r>
            <w:r w:rsidRPr="005D32EA" w:rsidR="005D32EA">
              <w:rPr>
                <w:rFonts w:ascii="Times New Roman" w:hAnsi="Times New Roman" w:eastAsia="Times New Roman"/>
                <w:bCs/>
                <w:szCs w:val="20"/>
                <w:lang w:eastAsia="nl-NL"/>
              </w:rPr>
              <w:t>aarom er nog maar zelden gebruik</w:t>
            </w:r>
            <w:r w:rsidRPr="005D32EA">
              <w:rPr>
                <w:rFonts w:ascii="Times New Roman" w:hAnsi="Times New Roman" w:eastAsia="Times New Roman"/>
                <w:bCs/>
                <w:szCs w:val="20"/>
                <w:lang w:eastAsia="nl-NL"/>
              </w:rPr>
              <w:t xml:space="preserve"> wordt</w:t>
            </w:r>
            <w:r w:rsidRPr="005D32EA" w:rsidR="005D32EA">
              <w:rPr>
                <w:rFonts w:ascii="Times New Roman" w:hAnsi="Times New Roman" w:eastAsia="Times New Roman"/>
                <w:bCs/>
                <w:szCs w:val="20"/>
                <w:lang w:eastAsia="nl-NL"/>
              </w:rPr>
              <w:t xml:space="preserve"> gemaakt van art. 2:129 </w:t>
            </w:r>
            <w:r>
              <w:rPr>
                <w:rFonts w:ascii="Times New Roman" w:hAnsi="Times New Roman" w:eastAsia="Times New Roman"/>
                <w:bCs/>
                <w:szCs w:val="20"/>
                <w:lang w:eastAsia="nl-NL"/>
              </w:rPr>
              <w:t>leden</w:t>
            </w:r>
            <w:r w:rsidRPr="005D32EA" w:rsidR="005D32EA">
              <w:rPr>
                <w:rFonts w:ascii="Times New Roman" w:hAnsi="Times New Roman" w:eastAsia="Times New Roman"/>
                <w:bCs/>
                <w:szCs w:val="20"/>
                <w:lang w:eastAsia="nl-NL"/>
              </w:rPr>
              <w:t xml:space="preserve"> 3 en 4</w:t>
            </w:r>
            <w:r w:rsidR="00CE2BB2">
              <w:rPr>
                <w:rFonts w:ascii="Times New Roman" w:hAnsi="Times New Roman" w:eastAsia="Times New Roman"/>
                <w:bCs/>
                <w:szCs w:val="20"/>
                <w:lang w:eastAsia="nl-NL"/>
              </w:rPr>
              <w:t>, van het</w:t>
            </w:r>
            <w:r w:rsidRPr="005D32EA" w:rsidR="005D32EA">
              <w:rPr>
                <w:rFonts w:ascii="Times New Roman" w:hAnsi="Times New Roman" w:eastAsia="Times New Roman"/>
                <w:bCs/>
                <w:szCs w:val="20"/>
                <w:lang w:eastAsia="nl-NL"/>
              </w:rPr>
              <w:t xml:space="preserve"> BW, dat de overheidsaandeelhouder een passief respectievelijk een actief instructierecht geeft? Worden de aanwezige</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aandeelhoudersbevoegdheden wel volledig en optimaal benut?</w:t>
            </w:r>
          </w:p>
          <w:p w:rsidRPr="005D32EA" w:rsidR="002A799A" w:rsidP="005D32EA" w:rsidRDefault="002A799A" w14:paraId="7684B321" w14:textId="77777777">
            <w:pPr>
              <w:pStyle w:val="Geenafstand"/>
              <w:rPr>
                <w:rFonts w:ascii="Times New Roman" w:hAnsi="Times New Roman" w:eastAsia="Times New Roman"/>
                <w:bCs/>
                <w:szCs w:val="20"/>
                <w:lang w:eastAsia="nl-NL"/>
              </w:rPr>
            </w:pPr>
          </w:p>
          <w:p w:rsidR="005D32EA" w:rsidP="005D32EA" w:rsidRDefault="005D32EA" w14:paraId="160F0230" w14:textId="55E3C73C">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NSC-fractie lezen dat het staatsaandeel in Air France-KLM nu 9,1</w:t>
            </w:r>
            <w:r w:rsidR="00CE2BB2">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is. In 2019 was dit nog 14</w:t>
            </w:r>
            <w:r w:rsidR="00CE2BB2">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Waarom is dit in de tussentijd zo sterk verwaterd? Hoe groot is het staatsaandeel van de Franse </w:t>
            </w:r>
            <w:r w:rsidR="002A799A">
              <w:rPr>
                <w:rFonts w:ascii="Times New Roman" w:hAnsi="Times New Roman" w:eastAsia="Times New Roman"/>
                <w:bCs/>
                <w:szCs w:val="20"/>
                <w:lang w:eastAsia="nl-NL"/>
              </w:rPr>
              <w:t>s</w:t>
            </w:r>
            <w:r w:rsidRPr="005D32EA">
              <w:rPr>
                <w:rFonts w:ascii="Times New Roman" w:hAnsi="Times New Roman" w:eastAsia="Times New Roman"/>
                <w:bCs/>
                <w:szCs w:val="20"/>
                <w:lang w:eastAsia="nl-NL"/>
              </w:rPr>
              <w:t>taat? Hoe komt het dat dat</w:t>
            </w:r>
            <w:r w:rsidR="002A799A">
              <w:rPr>
                <w:rFonts w:ascii="Times New Roman" w:hAnsi="Times New Roman" w:eastAsia="Times New Roman"/>
                <w:bCs/>
                <w:szCs w:val="20"/>
                <w:lang w:eastAsia="nl-NL"/>
              </w:rPr>
              <w:t xml:space="preserve"> aandeel</w:t>
            </w:r>
            <w:r w:rsidRPr="005D32EA">
              <w:rPr>
                <w:rFonts w:ascii="Times New Roman" w:hAnsi="Times New Roman" w:eastAsia="Times New Roman"/>
                <w:bCs/>
                <w:szCs w:val="20"/>
                <w:lang w:eastAsia="nl-NL"/>
              </w:rPr>
              <w:t xml:space="preserve"> veel groter is? In 2019 was het toch de bedoeling dat het Nederlandse en Franse aandeel ongeveer gelijk zouden blijven, om zo de wederzijdse publieke belangen in evenwicht te houden?</w:t>
            </w:r>
          </w:p>
          <w:p w:rsidRPr="005D32EA" w:rsidR="002A799A" w:rsidP="005D32EA" w:rsidRDefault="002A799A" w14:paraId="3C0E44E9" w14:textId="77777777">
            <w:pPr>
              <w:pStyle w:val="Geenafstand"/>
              <w:rPr>
                <w:rFonts w:ascii="Times New Roman" w:hAnsi="Times New Roman" w:eastAsia="Times New Roman"/>
                <w:bCs/>
                <w:szCs w:val="20"/>
                <w:lang w:eastAsia="nl-NL"/>
              </w:rPr>
            </w:pPr>
          </w:p>
          <w:p w:rsidR="005D32EA" w:rsidP="005D32EA" w:rsidRDefault="002A799A" w14:paraId="58D3B970" w14:textId="10F7A726">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De leden van </w:t>
            </w:r>
            <w:r w:rsidRPr="005D32EA">
              <w:rPr>
                <w:rFonts w:ascii="Times New Roman" w:hAnsi="Times New Roman" w:eastAsia="Times New Roman"/>
                <w:bCs/>
                <w:szCs w:val="20"/>
                <w:lang w:eastAsia="nl-NL"/>
              </w:rPr>
              <w:t xml:space="preserve">de NSC-fractie </w:t>
            </w:r>
            <w:r>
              <w:rPr>
                <w:rFonts w:ascii="Times New Roman" w:hAnsi="Times New Roman" w:eastAsia="Times New Roman"/>
                <w:bCs/>
                <w:szCs w:val="20"/>
                <w:lang w:eastAsia="nl-NL"/>
              </w:rPr>
              <w:t xml:space="preserve">willen weten in </w:t>
            </w:r>
            <w:r w:rsidRPr="005D32EA" w:rsidR="005D32EA">
              <w:rPr>
                <w:rFonts w:ascii="Times New Roman" w:hAnsi="Times New Roman" w:eastAsia="Times New Roman"/>
                <w:bCs/>
                <w:szCs w:val="20"/>
                <w:lang w:eastAsia="nl-NL"/>
              </w:rPr>
              <w:t>hoeverre de overheidsdeelnemingen</w:t>
            </w:r>
            <w:r w:rsidRPr="005D32EA">
              <w:rPr>
                <w:rFonts w:ascii="Times New Roman" w:hAnsi="Times New Roman" w:eastAsia="Times New Roman"/>
                <w:bCs/>
                <w:szCs w:val="20"/>
                <w:lang w:eastAsia="nl-NL"/>
              </w:rPr>
              <w:t xml:space="preserve"> voldoen</w:t>
            </w:r>
            <w:r w:rsidRPr="005D32EA" w:rsidR="005D32EA">
              <w:rPr>
                <w:rFonts w:ascii="Times New Roman" w:hAnsi="Times New Roman" w:eastAsia="Times New Roman"/>
                <w:bCs/>
                <w:szCs w:val="20"/>
                <w:lang w:eastAsia="nl-NL"/>
              </w:rPr>
              <w:t xml:space="preserve"> aan de man-vrouw verhoudingen zoals neergelegd in Boek 2 van het BW?</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Waarom is het percentage vrouwen onder de bestuurders (33</w:t>
            </w:r>
            <w:r w:rsidR="004776AD">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veel lager dan bij de commissarissen (44</w:t>
            </w:r>
            <w:r w:rsidR="004776AD">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In hoeverre wordt voldaan aan het Nederlandse Charter Diversiteit?</w:t>
            </w:r>
          </w:p>
          <w:p w:rsidRPr="005D32EA" w:rsidR="002A799A" w:rsidP="005D32EA" w:rsidRDefault="002A799A" w14:paraId="2858543C" w14:textId="77777777">
            <w:pPr>
              <w:pStyle w:val="Geenafstand"/>
              <w:rPr>
                <w:rFonts w:ascii="Times New Roman" w:hAnsi="Times New Roman" w:eastAsia="Times New Roman"/>
                <w:bCs/>
                <w:szCs w:val="20"/>
                <w:lang w:eastAsia="nl-NL"/>
              </w:rPr>
            </w:pPr>
          </w:p>
          <w:p w:rsidRPr="005D32EA" w:rsidR="005D32EA" w:rsidP="005D32EA" w:rsidRDefault="002A799A" w14:paraId="68DB0DF3" w14:textId="73974D82">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Ook vragen </w:t>
            </w:r>
            <w:r w:rsidR="004776AD">
              <w:rPr>
                <w:rFonts w:ascii="Times New Roman" w:hAnsi="Times New Roman" w:eastAsia="Times New Roman"/>
                <w:bCs/>
                <w:szCs w:val="20"/>
                <w:lang w:eastAsia="nl-NL"/>
              </w:rPr>
              <w:t>de</w:t>
            </w:r>
            <w:r>
              <w:rPr>
                <w:rFonts w:ascii="Times New Roman" w:hAnsi="Times New Roman" w:eastAsia="Times New Roman"/>
                <w:bCs/>
                <w:szCs w:val="20"/>
                <w:lang w:eastAsia="nl-NL"/>
              </w:rPr>
              <w:t>ze waarom</w:t>
            </w:r>
            <w:r w:rsidRPr="005D32EA" w:rsidR="005D32EA">
              <w:rPr>
                <w:rFonts w:ascii="Times New Roman" w:hAnsi="Times New Roman" w:eastAsia="Times New Roman"/>
                <w:bCs/>
                <w:szCs w:val="20"/>
                <w:lang w:eastAsia="nl-NL"/>
              </w:rPr>
              <w:t xml:space="preserve"> het ziekteverzuim bij Holland Casino, </w:t>
            </w:r>
            <w:proofErr w:type="spellStart"/>
            <w:r w:rsidRPr="005D32EA" w:rsidR="005D32EA">
              <w:rPr>
                <w:rFonts w:ascii="Times New Roman" w:hAnsi="Times New Roman" w:eastAsia="Times New Roman"/>
                <w:bCs/>
                <w:szCs w:val="20"/>
                <w:lang w:eastAsia="nl-NL"/>
              </w:rPr>
              <w:t>Invest</w:t>
            </w:r>
            <w:proofErr w:type="spellEnd"/>
            <w:r w:rsidRPr="005D32EA" w:rsidR="005D32EA">
              <w:rPr>
                <w:rFonts w:ascii="Times New Roman" w:hAnsi="Times New Roman" w:eastAsia="Times New Roman"/>
                <w:bCs/>
                <w:szCs w:val="20"/>
                <w:lang w:eastAsia="nl-NL"/>
              </w:rPr>
              <w:t>-NL en de NS relatief hoog</w:t>
            </w:r>
            <w:r>
              <w:rPr>
                <w:rFonts w:ascii="Times New Roman" w:hAnsi="Times New Roman" w:eastAsia="Times New Roman"/>
                <w:bCs/>
                <w:szCs w:val="20"/>
                <w:lang w:eastAsia="nl-NL"/>
              </w:rPr>
              <w:t xml:space="preserve"> is</w:t>
            </w:r>
            <w:r w:rsidRPr="005D32EA" w:rsidR="005D32EA">
              <w:rPr>
                <w:rFonts w:ascii="Times New Roman" w:hAnsi="Times New Roman" w:eastAsia="Times New Roman"/>
                <w:bCs/>
                <w:szCs w:val="20"/>
                <w:lang w:eastAsia="nl-NL"/>
              </w:rPr>
              <w:t xml:space="preserve"> (&gt;7.5</w:t>
            </w:r>
            <w:r w:rsidR="00DC0CEE">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Welke actie heeft </w:t>
            </w:r>
            <w:r>
              <w:rPr>
                <w:rFonts w:ascii="Times New Roman" w:hAnsi="Times New Roman" w:eastAsia="Times New Roman"/>
                <w:bCs/>
                <w:szCs w:val="20"/>
                <w:lang w:eastAsia="nl-NL"/>
              </w:rPr>
              <w:t>de minister</w:t>
            </w:r>
            <w:r w:rsidRPr="005D32EA" w:rsidR="005D32EA">
              <w:rPr>
                <w:rFonts w:ascii="Times New Roman" w:hAnsi="Times New Roman" w:eastAsia="Times New Roman"/>
                <w:bCs/>
                <w:szCs w:val="20"/>
                <w:lang w:eastAsia="nl-NL"/>
              </w:rPr>
              <w:t xml:space="preserve"> als aandeelhouder hierop ondernomen?</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Klopt het dat Holland Casino </w:t>
            </w:r>
            <w:r>
              <w:rPr>
                <w:rFonts w:ascii="Times New Roman" w:hAnsi="Times New Roman" w:eastAsia="Times New Roman"/>
                <w:bCs/>
                <w:szCs w:val="20"/>
                <w:lang w:eastAsia="nl-NL"/>
              </w:rPr>
              <w:t>in</w:t>
            </w:r>
            <w:r w:rsidRPr="005D32EA" w:rsidR="005D32EA">
              <w:rPr>
                <w:rFonts w:ascii="Times New Roman" w:hAnsi="Times New Roman" w:eastAsia="Times New Roman"/>
                <w:bCs/>
                <w:szCs w:val="20"/>
                <w:lang w:eastAsia="nl-NL"/>
              </w:rPr>
              <w:t xml:space="preserve"> financieel zwaar weer terecht is gekomen en zelfs een filiaal heeft moeten sluiten? Klopt het dus dat een eventuele verkoopopbrengst van Holland Casino gering zou zijn? </w:t>
            </w:r>
            <w:r>
              <w:rPr>
                <w:rFonts w:ascii="Times New Roman" w:hAnsi="Times New Roman" w:eastAsia="Times New Roman"/>
                <w:bCs/>
                <w:szCs w:val="20"/>
                <w:lang w:eastAsia="nl-NL"/>
              </w:rPr>
              <w:t>Klopt het</w:t>
            </w:r>
            <w:r w:rsidRPr="005D32EA" w:rsidR="005D32EA">
              <w:rPr>
                <w:rFonts w:ascii="Times New Roman" w:hAnsi="Times New Roman" w:eastAsia="Times New Roman"/>
                <w:bCs/>
                <w:szCs w:val="20"/>
                <w:lang w:eastAsia="nl-NL"/>
              </w:rPr>
              <w:t xml:space="preserve"> dat een privatisering van Holland Casino daarom niet opportuun zou zijn?</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 xml:space="preserve">Klopt het dat de liberalisering van de online gokmarkt heeft geleid tot nog veel meer gokverslaving? </w:t>
            </w:r>
            <w:r>
              <w:rPr>
                <w:rFonts w:ascii="Times New Roman" w:hAnsi="Times New Roman" w:eastAsia="Times New Roman"/>
                <w:bCs/>
                <w:szCs w:val="20"/>
                <w:lang w:eastAsia="nl-NL"/>
              </w:rPr>
              <w:t>Klopt het</w:t>
            </w:r>
            <w:r w:rsidRPr="005D32EA" w:rsidR="005D32EA">
              <w:rPr>
                <w:rFonts w:ascii="Times New Roman" w:hAnsi="Times New Roman" w:eastAsia="Times New Roman"/>
                <w:bCs/>
                <w:szCs w:val="20"/>
                <w:lang w:eastAsia="nl-NL"/>
              </w:rPr>
              <w:t xml:space="preserve"> dat deze gokverslaving nog een extra impuls zal krijgen als Holland Casino losgelaten zou worden? Klopt het dat het interne anti-verslavingsbeleid van Holland Casino na privatisering minder effectief zal zijn gezien de versterkte prikkel tot winstmaximalisatie? </w:t>
            </w:r>
          </w:p>
          <w:p w:rsidRPr="005D32EA" w:rsidR="005D32EA" w:rsidP="005D32EA" w:rsidRDefault="005D32EA" w14:paraId="36B30283" w14:textId="77777777">
            <w:pPr>
              <w:pStyle w:val="Geenafstand"/>
              <w:rPr>
                <w:rFonts w:ascii="Times New Roman" w:hAnsi="Times New Roman" w:eastAsia="Times New Roman"/>
                <w:bCs/>
                <w:szCs w:val="20"/>
                <w:lang w:eastAsia="nl-NL"/>
              </w:rPr>
            </w:pPr>
          </w:p>
          <w:p w:rsidR="002A799A" w:rsidP="005D32EA" w:rsidRDefault="002A799A" w14:paraId="67370BA9" w14:textId="77777777">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 xml:space="preserve">De leden van </w:t>
            </w:r>
            <w:r w:rsidRPr="005D32EA">
              <w:rPr>
                <w:rFonts w:ascii="Times New Roman" w:hAnsi="Times New Roman" w:eastAsia="Times New Roman"/>
                <w:bCs/>
                <w:szCs w:val="20"/>
                <w:lang w:eastAsia="nl-NL"/>
              </w:rPr>
              <w:t xml:space="preserve">de NSC-fractie </w:t>
            </w:r>
            <w:r>
              <w:rPr>
                <w:rFonts w:ascii="Times New Roman" w:hAnsi="Times New Roman" w:eastAsia="Times New Roman"/>
                <w:bCs/>
                <w:szCs w:val="20"/>
                <w:lang w:eastAsia="nl-NL"/>
              </w:rPr>
              <w:t xml:space="preserve">willen weten op </w:t>
            </w:r>
            <w:r w:rsidRPr="005D32EA" w:rsidR="005D32EA">
              <w:rPr>
                <w:rFonts w:ascii="Times New Roman" w:hAnsi="Times New Roman" w:eastAsia="Times New Roman"/>
                <w:bCs/>
                <w:szCs w:val="20"/>
                <w:lang w:eastAsia="nl-NL"/>
              </w:rPr>
              <w:t xml:space="preserve">welke manier </w:t>
            </w:r>
            <w:r>
              <w:rPr>
                <w:rFonts w:ascii="Times New Roman" w:hAnsi="Times New Roman" w:eastAsia="Times New Roman"/>
                <w:bCs/>
                <w:szCs w:val="20"/>
                <w:lang w:eastAsia="nl-NL"/>
              </w:rPr>
              <w:t>de minister</w:t>
            </w:r>
            <w:r w:rsidRPr="005D32EA" w:rsidR="005D32EA">
              <w:rPr>
                <w:rFonts w:ascii="Times New Roman" w:hAnsi="Times New Roman" w:eastAsia="Times New Roman"/>
                <w:bCs/>
                <w:szCs w:val="20"/>
                <w:lang w:eastAsia="nl-NL"/>
              </w:rPr>
              <w:t xml:space="preserve"> als aandeelhouder</w:t>
            </w:r>
            <w:r>
              <w:rPr>
                <w:rFonts w:ascii="Times New Roman" w:hAnsi="Times New Roman" w:eastAsia="Times New Roman"/>
                <w:bCs/>
                <w:szCs w:val="20"/>
                <w:lang w:eastAsia="nl-NL"/>
              </w:rPr>
              <w:t xml:space="preserve"> is</w:t>
            </w:r>
            <w:r w:rsidRPr="005D32EA" w:rsidR="005D32EA">
              <w:rPr>
                <w:rFonts w:ascii="Times New Roman" w:hAnsi="Times New Roman" w:eastAsia="Times New Roman"/>
                <w:bCs/>
                <w:szCs w:val="20"/>
                <w:lang w:eastAsia="nl-NL"/>
              </w:rPr>
              <w:t xml:space="preserve"> betrokken bij de voorgenomen tariefsverhogingen (en salarisverhogingen) bij de NS? Zijn er alternatieven hiervoor onderzocht en hoe is de overige besluitvorming hierover verlopen?</w:t>
            </w:r>
          </w:p>
          <w:p w:rsidR="002A799A" w:rsidP="005D32EA" w:rsidRDefault="002A799A" w14:paraId="0942DA12" w14:textId="77777777">
            <w:pPr>
              <w:pStyle w:val="Geenafstand"/>
              <w:rPr>
                <w:rFonts w:ascii="Times New Roman" w:hAnsi="Times New Roman" w:eastAsia="Times New Roman"/>
                <w:bCs/>
                <w:szCs w:val="20"/>
                <w:lang w:eastAsia="nl-NL"/>
              </w:rPr>
            </w:pPr>
          </w:p>
          <w:p w:rsidR="005D32EA" w:rsidP="005D32EA" w:rsidRDefault="002A799A" w14:paraId="606C378E" w14:textId="750264EA">
            <w:pPr>
              <w:pStyle w:val="Geenafstand"/>
              <w:rPr>
                <w:rFonts w:ascii="Times New Roman" w:hAnsi="Times New Roman" w:eastAsia="Times New Roman"/>
                <w:bCs/>
                <w:szCs w:val="20"/>
                <w:lang w:eastAsia="nl-NL"/>
              </w:rPr>
            </w:pPr>
            <w:r>
              <w:rPr>
                <w:rFonts w:ascii="Times New Roman" w:hAnsi="Times New Roman" w:eastAsia="Times New Roman"/>
                <w:bCs/>
                <w:szCs w:val="20"/>
                <w:lang w:eastAsia="nl-NL"/>
              </w:rPr>
              <w:t>Ook vragen ze w</w:t>
            </w:r>
            <w:r w:rsidRPr="005D32EA" w:rsidR="005D32EA">
              <w:rPr>
                <w:rFonts w:ascii="Times New Roman" w:hAnsi="Times New Roman" w:eastAsia="Times New Roman"/>
                <w:bCs/>
                <w:szCs w:val="20"/>
                <w:lang w:eastAsia="nl-NL"/>
              </w:rPr>
              <w:t xml:space="preserve">at de stand van zaken </w:t>
            </w:r>
            <w:r w:rsidRPr="005D32EA">
              <w:rPr>
                <w:rFonts w:ascii="Times New Roman" w:hAnsi="Times New Roman" w:eastAsia="Times New Roman"/>
                <w:bCs/>
                <w:szCs w:val="20"/>
                <w:lang w:eastAsia="nl-NL"/>
              </w:rPr>
              <w:t xml:space="preserve">is </w:t>
            </w:r>
            <w:r w:rsidRPr="005D32EA" w:rsidR="005D32EA">
              <w:rPr>
                <w:rFonts w:ascii="Times New Roman" w:hAnsi="Times New Roman" w:eastAsia="Times New Roman"/>
                <w:bCs/>
                <w:szCs w:val="20"/>
                <w:lang w:eastAsia="nl-NL"/>
              </w:rPr>
              <w:t xml:space="preserve">met betrekking tot de kapitaalinjectie in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in het kader van de energietransitie? Wat is de stand van zake met betrekking tot de Duitse belangen van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Welke eventuele acties wil de minister nemen? Klopt het dat de Duitse staat alsnog belangstelling heeft voor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Duitsland? Kunnen de </w:t>
            </w:r>
            <w:r w:rsidRPr="005D32EA" w:rsidR="005D32EA">
              <w:rPr>
                <w:rFonts w:ascii="Times New Roman" w:hAnsi="Times New Roman" w:eastAsia="Times New Roman"/>
                <w:bCs/>
                <w:szCs w:val="20"/>
                <w:lang w:eastAsia="nl-NL"/>
              </w:rPr>
              <w:lastRenderedPageBreak/>
              <w:t>voorlopige afspraken van 2024 met de Duitse Staat weer hernomen worden?</w:t>
            </w:r>
          </w:p>
          <w:p w:rsidRPr="005D32EA" w:rsidR="002A799A" w:rsidP="005D32EA" w:rsidRDefault="002A799A" w14:paraId="5DD3CE35" w14:textId="77777777">
            <w:pPr>
              <w:pStyle w:val="Geenafstand"/>
              <w:rPr>
                <w:rFonts w:ascii="Times New Roman" w:hAnsi="Times New Roman" w:eastAsia="Times New Roman"/>
                <w:bCs/>
                <w:szCs w:val="20"/>
                <w:lang w:eastAsia="nl-NL"/>
              </w:rPr>
            </w:pPr>
          </w:p>
          <w:p w:rsidRPr="005D32EA" w:rsidR="005D32EA" w:rsidP="005D32EA" w:rsidRDefault="005D32EA" w14:paraId="329C2BC9" w14:textId="67D0A636">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Kan de minister</w:t>
            </w:r>
            <w:r w:rsidR="002A799A">
              <w:rPr>
                <w:rFonts w:ascii="Times New Roman" w:hAnsi="Times New Roman" w:eastAsia="Times New Roman"/>
                <w:bCs/>
                <w:szCs w:val="20"/>
                <w:lang w:eastAsia="nl-NL"/>
              </w:rPr>
              <w:t xml:space="preserve"> aan de leden van de NSC-fractie</w:t>
            </w:r>
            <w:r w:rsidRPr="005D32EA">
              <w:rPr>
                <w:rFonts w:ascii="Times New Roman" w:hAnsi="Times New Roman" w:eastAsia="Times New Roman"/>
                <w:bCs/>
                <w:szCs w:val="20"/>
                <w:lang w:eastAsia="nl-NL"/>
              </w:rPr>
              <w:t xml:space="preserve"> een nadere toelichting geven op het Dashboard Staatsdeelnemingen? Wat is de reden dat bijna alle doelstellingen uit de Nota Staatsdeelnemingen 2022 niet gehaald zijn? Kan bijvoorbeeld toegelicht worden waarom slechts</w:t>
            </w:r>
            <w:r w:rsidR="005300E7">
              <w:rPr>
                <w:rFonts w:ascii="Times New Roman" w:hAnsi="Times New Roman" w:eastAsia="Times New Roman"/>
                <w:bCs/>
                <w:szCs w:val="20"/>
                <w:lang w:eastAsia="nl-NL"/>
              </w:rPr>
              <w:t xml:space="preserve"> zeven procent</w:t>
            </w:r>
            <w:r w:rsidRPr="005D32EA">
              <w:rPr>
                <w:rFonts w:ascii="Times New Roman" w:hAnsi="Times New Roman" w:eastAsia="Times New Roman"/>
                <w:bCs/>
                <w:szCs w:val="20"/>
                <w:lang w:eastAsia="nl-NL"/>
              </w:rPr>
              <w:t xml:space="preserve"> van de deelnemingen een algemene profielschets heeft voor de R</w:t>
            </w:r>
            <w:r w:rsidR="005300E7">
              <w:rPr>
                <w:rFonts w:ascii="Times New Roman" w:hAnsi="Times New Roman" w:eastAsia="Times New Roman"/>
                <w:bCs/>
                <w:szCs w:val="20"/>
                <w:lang w:eastAsia="nl-NL"/>
              </w:rPr>
              <w:t xml:space="preserve">aad </w:t>
            </w:r>
            <w:r w:rsidRPr="005D32EA">
              <w:rPr>
                <w:rFonts w:ascii="Times New Roman" w:hAnsi="Times New Roman" w:eastAsia="Times New Roman"/>
                <w:bCs/>
                <w:szCs w:val="20"/>
                <w:lang w:eastAsia="nl-NL"/>
              </w:rPr>
              <w:t>v</w:t>
            </w:r>
            <w:r w:rsidR="005300E7">
              <w:rPr>
                <w:rFonts w:ascii="Times New Roman" w:hAnsi="Times New Roman" w:eastAsia="Times New Roman"/>
                <w:bCs/>
                <w:szCs w:val="20"/>
                <w:lang w:eastAsia="nl-NL"/>
              </w:rPr>
              <w:t xml:space="preserve">an </w:t>
            </w:r>
            <w:r w:rsidRPr="005D32EA">
              <w:rPr>
                <w:rFonts w:ascii="Times New Roman" w:hAnsi="Times New Roman" w:eastAsia="Times New Roman"/>
                <w:bCs/>
                <w:szCs w:val="20"/>
                <w:lang w:eastAsia="nl-NL"/>
              </w:rPr>
              <w:t>B</w:t>
            </w:r>
            <w:r w:rsidR="005300E7">
              <w:rPr>
                <w:rFonts w:ascii="Times New Roman" w:hAnsi="Times New Roman" w:eastAsia="Times New Roman"/>
                <w:bCs/>
                <w:szCs w:val="20"/>
                <w:lang w:eastAsia="nl-NL"/>
              </w:rPr>
              <w:t>estuur</w:t>
            </w:r>
            <w:r w:rsidRPr="005D32EA">
              <w:rPr>
                <w:rFonts w:ascii="Times New Roman" w:hAnsi="Times New Roman" w:eastAsia="Times New Roman"/>
                <w:bCs/>
                <w:szCs w:val="20"/>
                <w:lang w:eastAsia="nl-NL"/>
              </w:rPr>
              <w:t>, terwijl de doelstelling van de Nota Staatsdeelnemingen 2022 100</w:t>
            </w:r>
            <w:r w:rsidR="005300E7">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is?  Waarom heeft slechts 66</w:t>
            </w:r>
            <w:r w:rsidR="005300E7">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het Charter Diversiteit ondertekend, terwijl de doelstelling 100</w:t>
            </w:r>
            <w:r w:rsidR="005300E7">
              <w:rPr>
                <w:rFonts w:ascii="Times New Roman" w:hAnsi="Times New Roman" w:eastAsia="Times New Roman"/>
                <w:bCs/>
                <w:szCs w:val="20"/>
                <w:lang w:eastAsia="nl-NL"/>
              </w:rPr>
              <w:t xml:space="preserve"> procent</w:t>
            </w:r>
            <w:r w:rsidRPr="005D32EA">
              <w:rPr>
                <w:rFonts w:ascii="Times New Roman" w:hAnsi="Times New Roman" w:eastAsia="Times New Roman"/>
                <w:bCs/>
                <w:szCs w:val="20"/>
                <w:lang w:eastAsia="nl-NL"/>
              </w:rPr>
              <w:t xml:space="preserve"> is? Waarom is er nog geen enkele strategie beoordeeld?  </w:t>
            </w:r>
          </w:p>
          <w:p w:rsidR="005D32EA" w:rsidP="009E5730" w:rsidRDefault="005D32EA" w14:paraId="28B7469F" w14:textId="77777777">
            <w:pPr>
              <w:pStyle w:val="Geenafstand"/>
              <w:rPr>
                <w:rFonts w:ascii="Times New Roman" w:hAnsi="Times New Roman" w:eastAsia="Times New Roman"/>
                <w:b/>
                <w:szCs w:val="20"/>
                <w:lang w:eastAsia="nl-NL"/>
              </w:rPr>
            </w:pPr>
          </w:p>
          <w:p w:rsidR="009E5730" w:rsidP="009E5730" w:rsidRDefault="009E5730" w14:paraId="611415EB" w14:textId="0528188E">
            <w:pPr>
              <w:pStyle w:val="Geenafstand"/>
              <w:rPr>
                <w:rFonts w:ascii="Times New Roman" w:hAnsi="Times New Roman" w:eastAsia="Times New Roman"/>
                <w:szCs w:val="20"/>
                <w:lang w:eastAsia="nl-NL"/>
              </w:rPr>
            </w:pPr>
            <w:r>
              <w:rPr>
                <w:rFonts w:ascii="Times New Roman" w:hAnsi="Times New Roman" w:eastAsia="Times New Roman"/>
                <w:b/>
                <w:szCs w:val="20"/>
                <w:lang w:eastAsia="nl-NL"/>
              </w:rPr>
              <w:t>Vr</w:t>
            </w:r>
            <w:r w:rsidR="00AB6111">
              <w:rPr>
                <w:rFonts w:ascii="Times New Roman" w:hAnsi="Times New Roman" w:eastAsia="Times New Roman"/>
                <w:b/>
                <w:szCs w:val="20"/>
                <w:lang w:eastAsia="nl-NL"/>
              </w:rPr>
              <w:t>agen en opmerkingen van de leden</w:t>
            </w:r>
            <w:r w:rsidR="005D32EA">
              <w:rPr>
                <w:rFonts w:ascii="Times New Roman" w:hAnsi="Times New Roman" w:eastAsia="Times New Roman"/>
                <w:b/>
                <w:szCs w:val="20"/>
                <w:lang w:eastAsia="nl-NL"/>
              </w:rPr>
              <w:t xml:space="preserve"> </w:t>
            </w:r>
            <w:r>
              <w:rPr>
                <w:rFonts w:ascii="Times New Roman" w:hAnsi="Times New Roman" w:eastAsia="Times New Roman"/>
                <w:b/>
                <w:szCs w:val="20"/>
                <w:lang w:eastAsia="nl-NL"/>
              </w:rPr>
              <w:t>van de BBB-fractie</w:t>
            </w:r>
          </w:p>
          <w:p w:rsidR="009E5730" w:rsidP="009E5730" w:rsidRDefault="009E5730" w14:paraId="611415EC" w14:textId="77777777">
            <w:pPr>
              <w:pStyle w:val="Geenafstand"/>
              <w:rPr>
                <w:rFonts w:ascii="Times New Roman" w:hAnsi="Times New Roman" w:eastAsia="Times New Roman"/>
                <w:b/>
                <w:szCs w:val="20"/>
                <w:lang w:eastAsia="nl-NL"/>
              </w:rPr>
            </w:pPr>
          </w:p>
          <w:p w:rsidRPr="005D32EA" w:rsidR="005D32EA" w:rsidP="005D32EA" w:rsidRDefault="005D32EA" w14:paraId="464D73DC" w14:textId="58F09004">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BBB</w:t>
            </w:r>
            <w:r w:rsidR="006220E5">
              <w:rPr>
                <w:rFonts w:ascii="Times New Roman" w:hAnsi="Times New Roman" w:eastAsia="Times New Roman"/>
                <w:bCs/>
                <w:szCs w:val="20"/>
                <w:lang w:eastAsia="nl-NL"/>
              </w:rPr>
              <w:t>-</w:t>
            </w:r>
            <w:r w:rsidRPr="005D32EA">
              <w:rPr>
                <w:rFonts w:ascii="Times New Roman" w:hAnsi="Times New Roman" w:eastAsia="Times New Roman"/>
                <w:bCs/>
                <w:szCs w:val="20"/>
                <w:lang w:eastAsia="nl-NL"/>
              </w:rPr>
              <w:t>fractie hebben met belangstelling kennis genomen van het “Jaarverslag Staatsdeelnemingen 2025”</w:t>
            </w:r>
            <w:r w:rsidR="002A799A">
              <w:rPr>
                <w:rFonts w:ascii="Times New Roman" w:hAnsi="Times New Roman" w:eastAsia="Times New Roman"/>
                <w:bCs/>
                <w:szCs w:val="20"/>
                <w:lang w:eastAsia="nl-NL"/>
              </w:rPr>
              <w:t>.</w:t>
            </w:r>
            <w:r w:rsidR="006220E5">
              <w:rPr>
                <w:rFonts w:ascii="Times New Roman" w:hAnsi="Times New Roman" w:eastAsia="Times New Roman"/>
                <w:bCs/>
                <w:szCs w:val="20"/>
                <w:lang w:eastAsia="nl-NL"/>
              </w:rPr>
              <w:t xml:space="preserve"> </w:t>
            </w:r>
            <w:r w:rsidRPr="005D32EA">
              <w:rPr>
                <w:rFonts w:ascii="Times New Roman" w:hAnsi="Times New Roman" w:eastAsia="Times New Roman"/>
                <w:bCs/>
                <w:szCs w:val="20"/>
                <w:lang w:eastAsia="nl-NL"/>
              </w:rPr>
              <w:t>De</w:t>
            </w:r>
            <w:r w:rsidR="005300E7">
              <w:rPr>
                <w:rFonts w:ascii="Times New Roman" w:hAnsi="Times New Roman" w:eastAsia="Times New Roman"/>
                <w:bCs/>
                <w:szCs w:val="20"/>
                <w:lang w:eastAsia="nl-NL"/>
              </w:rPr>
              <w:t>ze</w:t>
            </w:r>
            <w:r w:rsidRPr="005D32EA">
              <w:rPr>
                <w:rFonts w:ascii="Times New Roman" w:hAnsi="Times New Roman" w:eastAsia="Times New Roman"/>
                <w:bCs/>
                <w:szCs w:val="20"/>
                <w:lang w:eastAsia="nl-NL"/>
              </w:rPr>
              <w:t xml:space="preserve"> leden blijven van mening dat </w:t>
            </w:r>
            <w:r w:rsidR="006220E5">
              <w:rPr>
                <w:rFonts w:ascii="Times New Roman" w:hAnsi="Times New Roman" w:eastAsia="Times New Roman"/>
                <w:bCs/>
                <w:szCs w:val="20"/>
                <w:lang w:eastAsia="nl-NL"/>
              </w:rPr>
              <w:t>s</w:t>
            </w:r>
            <w:r w:rsidRPr="005D32EA">
              <w:rPr>
                <w:rFonts w:ascii="Times New Roman" w:hAnsi="Times New Roman" w:eastAsia="Times New Roman"/>
                <w:bCs/>
                <w:szCs w:val="20"/>
                <w:lang w:eastAsia="nl-NL"/>
              </w:rPr>
              <w:t>taatsdeelnemingen een belangrijke rol vervullen in de maatschappij en bij uitstek dienstbaar moeten zijn aan maatschappij en samenleving</w:t>
            </w:r>
            <w:r w:rsidR="006220E5">
              <w:rPr>
                <w:rFonts w:ascii="Times New Roman" w:hAnsi="Times New Roman" w:eastAsia="Times New Roman"/>
                <w:bCs/>
                <w:szCs w:val="20"/>
                <w:lang w:eastAsia="nl-NL"/>
              </w:rPr>
              <w:t xml:space="preserve">. </w:t>
            </w:r>
            <w:r w:rsidR="002B0ABF">
              <w:rPr>
                <w:rFonts w:ascii="Times New Roman" w:hAnsi="Times New Roman" w:eastAsia="Times New Roman"/>
                <w:bCs/>
                <w:szCs w:val="20"/>
                <w:lang w:eastAsia="nl-NL"/>
              </w:rPr>
              <w:t xml:space="preserve">Deze leden </w:t>
            </w:r>
            <w:r w:rsidRPr="005D32EA">
              <w:rPr>
                <w:rFonts w:ascii="Times New Roman" w:hAnsi="Times New Roman" w:eastAsia="Times New Roman"/>
                <w:bCs/>
                <w:szCs w:val="20"/>
                <w:lang w:eastAsia="nl-NL"/>
              </w:rPr>
              <w:t>hebben enkele vragen op basis van het jaarverslag</w:t>
            </w:r>
            <w:r w:rsidR="006220E5">
              <w:rPr>
                <w:rFonts w:ascii="Times New Roman" w:hAnsi="Times New Roman" w:eastAsia="Times New Roman"/>
                <w:bCs/>
                <w:szCs w:val="20"/>
                <w:lang w:eastAsia="nl-NL"/>
              </w:rPr>
              <w:t>.</w:t>
            </w:r>
          </w:p>
          <w:p w:rsidRPr="005D32EA" w:rsidR="005D32EA" w:rsidP="005D32EA" w:rsidRDefault="005D32EA" w14:paraId="2462ABB8" w14:textId="77777777">
            <w:pPr>
              <w:pStyle w:val="Geenafstand"/>
              <w:rPr>
                <w:rFonts w:ascii="Times New Roman" w:hAnsi="Times New Roman" w:eastAsia="Times New Roman"/>
                <w:bCs/>
                <w:szCs w:val="20"/>
                <w:lang w:eastAsia="nl-NL"/>
              </w:rPr>
            </w:pPr>
          </w:p>
          <w:p w:rsidRPr="005D32EA" w:rsidR="005D32EA" w:rsidP="005D32EA" w:rsidRDefault="006220E5" w14:paraId="35FC6884" w14:textId="21E42523">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BBB</w:t>
            </w:r>
            <w:r>
              <w:rPr>
                <w:rFonts w:ascii="Times New Roman" w:hAnsi="Times New Roman" w:eastAsia="Times New Roman"/>
                <w:bCs/>
                <w:szCs w:val="20"/>
                <w:lang w:eastAsia="nl-NL"/>
              </w:rPr>
              <w:t>-</w:t>
            </w:r>
            <w:r w:rsidRPr="005D32EA">
              <w:rPr>
                <w:rFonts w:ascii="Times New Roman" w:hAnsi="Times New Roman" w:eastAsia="Times New Roman"/>
                <w:bCs/>
                <w:szCs w:val="20"/>
                <w:lang w:eastAsia="nl-NL"/>
              </w:rPr>
              <w:t xml:space="preserve">fractie </w:t>
            </w:r>
            <w:r>
              <w:rPr>
                <w:rFonts w:ascii="Times New Roman" w:hAnsi="Times New Roman" w:eastAsia="Times New Roman"/>
                <w:bCs/>
                <w:szCs w:val="20"/>
                <w:lang w:eastAsia="nl-NL"/>
              </w:rPr>
              <w:t>constateren dat h</w:t>
            </w:r>
            <w:r w:rsidRPr="005D32EA" w:rsidR="005D32EA">
              <w:rPr>
                <w:rFonts w:ascii="Times New Roman" w:hAnsi="Times New Roman" w:eastAsia="Times New Roman"/>
                <w:bCs/>
                <w:szCs w:val="20"/>
                <w:lang w:eastAsia="nl-NL"/>
              </w:rPr>
              <w:t xml:space="preserve">et kabinet een lening van 25 miljard </w:t>
            </w:r>
            <w:r w:rsidR="002B0ABF">
              <w:rPr>
                <w:rFonts w:ascii="Times New Roman" w:hAnsi="Times New Roman" w:eastAsia="Times New Roman"/>
                <w:bCs/>
                <w:szCs w:val="20"/>
                <w:lang w:eastAsia="nl-NL"/>
              </w:rPr>
              <w:t xml:space="preserve">euro </w:t>
            </w:r>
            <w:r w:rsidRPr="005D32EA" w:rsidR="005D32EA">
              <w:rPr>
                <w:rFonts w:ascii="Times New Roman" w:hAnsi="Times New Roman" w:eastAsia="Times New Roman"/>
                <w:bCs/>
                <w:szCs w:val="20"/>
                <w:lang w:eastAsia="nl-NL"/>
              </w:rPr>
              <w:t xml:space="preserve">ter beschikking </w:t>
            </w:r>
            <w:r w:rsidRPr="005D32EA">
              <w:rPr>
                <w:rFonts w:ascii="Times New Roman" w:hAnsi="Times New Roman" w:eastAsia="Times New Roman"/>
                <w:bCs/>
                <w:szCs w:val="20"/>
                <w:lang w:eastAsia="nl-NL"/>
              </w:rPr>
              <w:t xml:space="preserve">stelt </w:t>
            </w:r>
            <w:r w:rsidRPr="005D32EA" w:rsidR="005D32EA">
              <w:rPr>
                <w:rFonts w:ascii="Times New Roman" w:hAnsi="Times New Roman" w:eastAsia="Times New Roman"/>
                <w:bCs/>
                <w:szCs w:val="20"/>
                <w:lang w:eastAsia="nl-NL"/>
              </w:rPr>
              <w:t xml:space="preserve">aan staatsdeelneming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Daarnaast werkt het kabinet nog scenario’s uit voor de deelname van private investeerders in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Duitsland. Tijdens een commissiedebat voor het zomerreces is gesproken over de mogelijkheid om alsnog </w:t>
            </w:r>
            <w:proofErr w:type="spellStart"/>
            <w:r w:rsidRPr="005D32EA" w:rsidR="005D32EA">
              <w:rPr>
                <w:rFonts w:ascii="Times New Roman" w:hAnsi="Times New Roman" w:eastAsia="Times New Roman"/>
                <w:bCs/>
                <w:szCs w:val="20"/>
                <w:lang w:eastAsia="nl-NL"/>
              </w:rPr>
              <w:t>TenneT</w:t>
            </w:r>
            <w:proofErr w:type="spellEnd"/>
            <w:r w:rsidRPr="005D32EA" w:rsidR="005D32EA">
              <w:rPr>
                <w:rFonts w:ascii="Times New Roman" w:hAnsi="Times New Roman" w:eastAsia="Times New Roman"/>
                <w:bCs/>
                <w:szCs w:val="20"/>
                <w:lang w:eastAsia="nl-NL"/>
              </w:rPr>
              <w:t xml:space="preserve"> Duitsland te verkopen aan de Duitse overheid.</w:t>
            </w:r>
            <w:r>
              <w:rPr>
                <w:rFonts w:ascii="Times New Roman" w:hAnsi="Times New Roman" w:eastAsia="Times New Roman"/>
                <w:bCs/>
                <w:szCs w:val="20"/>
                <w:lang w:eastAsia="nl-NL"/>
              </w:rPr>
              <w:t xml:space="preserve"> </w:t>
            </w:r>
            <w:r w:rsidRPr="005D32EA" w:rsidR="005D32EA">
              <w:rPr>
                <w:rFonts w:ascii="Times New Roman" w:hAnsi="Times New Roman" w:eastAsia="Times New Roman"/>
                <w:bCs/>
                <w:szCs w:val="20"/>
                <w:lang w:eastAsia="nl-NL"/>
              </w:rPr>
              <w:t>Zijn hier nog gesprekken over gevoerd met de Duitse staat? Is dit naar inschatting van de minister nog een kansrijke mogelijkheid?</w:t>
            </w:r>
          </w:p>
          <w:p w:rsidRPr="005D32EA" w:rsidR="005D32EA" w:rsidP="005D32EA" w:rsidRDefault="005D32EA" w14:paraId="2F4254AA" w14:textId="77777777">
            <w:pPr>
              <w:pStyle w:val="Geenafstand"/>
              <w:rPr>
                <w:rFonts w:ascii="Times New Roman" w:hAnsi="Times New Roman" w:eastAsia="Times New Roman"/>
                <w:bCs/>
                <w:szCs w:val="20"/>
                <w:lang w:eastAsia="nl-NL"/>
              </w:rPr>
            </w:pPr>
          </w:p>
          <w:p w:rsidRPr="005D32EA" w:rsidR="005D32EA" w:rsidP="005D32EA" w:rsidRDefault="006220E5" w14:paraId="47D01C5F" w14:textId="72EEE105">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De leden van de BBB</w:t>
            </w:r>
            <w:r>
              <w:rPr>
                <w:rFonts w:ascii="Times New Roman" w:hAnsi="Times New Roman" w:eastAsia="Times New Roman"/>
                <w:bCs/>
                <w:szCs w:val="20"/>
                <w:lang w:eastAsia="nl-NL"/>
              </w:rPr>
              <w:t>-</w:t>
            </w:r>
            <w:r w:rsidRPr="005D32EA">
              <w:rPr>
                <w:rFonts w:ascii="Times New Roman" w:hAnsi="Times New Roman" w:eastAsia="Times New Roman"/>
                <w:bCs/>
                <w:szCs w:val="20"/>
                <w:lang w:eastAsia="nl-NL"/>
              </w:rPr>
              <w:t xml:space="preserve">fractie </w:t>
            </w:r>
            <w:r>
              <w:rPr>
                <w:rFonts w:ascii="Times New Roman" w:hAnsi="Times New Roman" w:eastAsia="Times New Roman"/>
                <w:bCs/>
                <w:szCs w:val="20"/>
                <w:lang w:eastAsia="nl-NL"/>
              </w:rPr>
              <w:t>constateren</w:t>
            </w:r>
            <w:r w:rsidRPr="005D32EA">
              <w:rPr>
                <w:rFonts w:ascii="Times New Roman" w:hAnsi="Times New Roman" w:eastAsia="Times New Roman"/>
                <w:bCs/>
                <w:szCs w:val="20"/>
                <w:lang w:eastAsia="nl-NL"/>
              </w:rPr>
              <w:t xml:space="preserve"> </w:t>
            </w:r>
            <w:r>
              <w:rPr>
                <w:rFonts w:ascii="Times New Roman" w:hAnsi="Times New Roman" w:eastAsia="Times New Roman"/>
                <w:bCs/>
                <w:szCs w:val="20"/>
                <w:lang w:eastAsia="nl-NL"/>
              </w:rPr>
              <w:t>ook dat i</w:t>
            </w:r>
            <w:r w:rsidRPr="005D32EA" w:rsidR="005D32EA">
              <w:rPr>
                <w:rFonts w:ascii="Times New Roman" w:hAnsi="Times New Roman" w:eastAsia="Times New Roman"/>
                <w:bCs/>
                <w:szCs w:val="20"/>
                <w:lang w:eastAsia="nl-NL"/>
              </w:rPr>
              <w:t xml:space="preserve">n het Belastingplan 2025 een verhoging van de kansspelbelasting </w:t>
            </w:r>
            <w:r w:rsidRPr="005D32EA">
              <w:rPr>
                <w:rFonts w:ascii="Times New Roman" w:hAnsi="Times New Roman" w:eastAsia="Times New Roman"/>
                <w:bCs/>
                <w:szCs w:val="20"/>
                <w:lang w:eastAsia="nl-NL"/>
              </w:rPr>
              <w:t xml:space="preserve">is </w:t>
            </w:r>
            <w:r w:rsidRPr="005D32EA" w:rsidR="005D32EA">
              <w:rPr>
                <w:rFonts w:ascii="Times New Roman" w:hAnsi="Times New Roman" w:eastAsia="Times New Roman"/>
                <w:bCs/>
                <w:szCs w:val="20"/>
                <w:lang w:eastAsia="nl-NL"/>
              </w:rPr>
              <w:t>opgenomen, van 30,5</w:t>
            </w:r>
            <w:r w:rsidR="002B0ABF">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in 2024, naar 34,2</w:t>
            </w:r>
            <w:r w:rsidR="002B0ABF">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per 2025 en 37,8</w:t>
            </w:r>
            <w:r w:rsidR="002B0ABF">
              <w:rPr>
                <w:rFonts w:ascii="Times New Roman" w:hAnsi="Times New Roman" w:eastAsia="Times New Roman"/>
                <w:bCs/>
                <w:szCs w:val="20"/>
                <w:lang w:eastAsia="nl-NL"/>
              </w:rPr>
              <w:t xml:space="preserve"> procent</w:t>
            </w:r>
            <w:r w:rsidRPr="005D32EA" w:rsidR="005D32EA">
              <w:rPr>
                <w:rFonts w:ascii="Times New Roman" w:hAnsi="Times New Roman" w:eastAsia="Times New Roman"/>
                <w:bCs/>
                <w:szCs w:val="20"/>
                <w:lang w:eastAsia="nl-NL"/>
              </w:rPr>
              <w:t xml:space="preserve"> per 2026.</w:t>
            </w:r>
            <w:r>
              <w:rPr>
                <w:rFonts w:ascii="Times New Roman" w:hAnsi="Times New Roman" w:eastAsia="Times New Roman"/>
                <w:bCs/>
                <w:szCs w:val="20"/>
                <w:lang w:eastAsia="nl-NL"/>
              </w:rPr>
              <w:t xml:space="preserve"> H</w:t>
            </w:r>
            <w:r w:rsidRPr="005D32EA" w:rsidR="005D32EA">
              <w:rPr>
                <w:rFonts w:ascii="Times New Roman" w:hAnsi="Times New Roman" w:eastAsia="Times New Roman"/>
                <w:bCs/>
                <w:szCs w:val="20"/>
                <w:lang w:eastAsia="nl-NL"/>
              </w:rPr>
              <w:t>oe kijkt het kabinet aan tegen de geplande verhoging in 2026</w:t>
            </w:r>
            <w:r>
              <w:rPr>
                <w:rFonts w:ascii="Times New Roman" w:hAnsi="Times New Roman" w:eastAsia="Times New Roman"/>
                <w:bCs/>
                <w:szCs w:val="20"/>
                <w:lang w:eastAsia="nl-NL"/>
              </w:rPr>
              <w:t>?</w:t>
            </w:r>
            <w:r w:rsidRPr="005D32EA" w:rsidR="005D32EA">
              <w:rPr>
                <w:rFonts w:ascii="Times New Roman" w:hAnsi="Times New Roman" w:eastAsia="Times New Roman"/>
                <w:bCs/>
                <w:szCs w:val="20"/>
                <w:lang w:eastAsia="nl-NL"/>
              </w:rPr>
              <w:t xml:space="preserve"> </w:t>
            </w:r>
            <w:r>
              <w:rPr>
                <w:rFonts w:ascii="Times New Roman" w:hAnsi="Times New Roman" w:eastAsia="Times New Roman"/>
                <w:bCs/>
                <w:szCs w:val="20"/>
                <w:lang w:eastAsia="nl-NL"/>
              </w:rPr>
              <w:t>M</w:t>
            </w:r>
            <w:r w:rsidRPr="005D32EA" w:rsidR="005D32EA">
              <w:rPr>
                <w:rFonts w:ascii="Times New Roman" w:hAnsi="Times New Roman" w:eastAsia="Times New Roman"/>
                <w:bCs/>
                <w:szCs w:val="20"/>
                <w:lang w:eastAsia="nl-NL"/>
              </w:rPr>
              <w:t xml:space="preserve">oet deze doorgang vinden gezien de mogelijke inkomstenderving die zal optreden volgens sommige prognoses? Graag </w:t>
            </w:r>
            <w:r w:rsidR="002B0ABF">
              <w:rPr>
                <w:rFonts w:ascii="Times New Roman" w:hAnsi="Times New Roman" w:eastAsia="Times New Roman"/>
                <w:bCs/>
                <w:szCs w:val="20"/>
                <w:lang w:eastAsia="nl-NL"/>
              </w:rPr>
              <w:t xml:space="preserve">ontvangen deze leden </w:t>
            </w:r>
            <w:r w:rsidRPr="005D32EA" w:rsidR="005D32EA">
              <w:rPr>
                <w:rFonts w:ascii="Times New Roman" w:hAnsi="Times New Roman" w:eastAsia="Times New Roman"/>
                <w:bCs/>
                <w:szCs w:val="20"/>
                <w:lang w:eastAsia="nl-NL"/>
              </w:rPr>
              <w:t>een reactie</w:t>
            </w:r>
            <w:r w:rsidR="002B0ABF">
              <w:rPr>
                <w:rFonts w:ascii="Times New Roman" w:hAnsi="Times New Roman" w:eastAsia="Times New Roman"/>
                <w:bCs/>
                <w:szCs w:val="20"/>
                <w:lang w:eastAsia="nl-NL"/>
              </w:rPr>
              <w:t xml:space="preserve"> op dit punt</w:t>
            </w:r>
            <w:r w:rsidRPr="005D32EA" w:rsidR="005D32EA">
              <w:rPr>
                <w:rFonts w:ascii="Times New Roman" w:hAnsi="Times New Roman" w:eastAsia="Times New Roman"/>
                <w:bCs/>
                <w:szCs w:val="20"/>
                <w:lang w:eastAsia="nl-NL"/>
              </w:rPr>
              <w:t>.</w:t>
            </w:r>
          </w:p>
          <w:p w:rsidRPr="005D32EA" w:rsidR="005D32EA" w:rsidP="005D32EA" w:rsidRDefault="005D32EA" w14:paraId="15DD4653" w14:textId="77777777">
            <w:pPr>
              <w:pStyle w:val="Geenafstand"/>
              <w:rPr>
                <w:rFonts w:ascii="Times New Roman" w:hAnsi="Times New Roman" w:eastAsia="Times New Roman"/>
                <w:bCs/>
                <w:szCs w:val="20"/>
                <w:lang w:eastAsia="nl-NL"/>
              </w:rPr>
            </w:pPr>
          </w:p>
          <w:p w:rsidR="008274BC" w:rsidP="005D32EA" w:rsidRDefault="005D32EA" w14:paraId="25DF5E0E" w14:textId="5447E292">
            <w:pPr>
              <w:pStyle w:val="Geenafstand"/>
              <w:rPr>
                <w:rFonts w:ascii="Times New Roman" w:hAnsi="Times New Roman" w:eastAsia="Times New Roman"/>
                <w:bCs/>
                <w:szCs w:val="20"/>
                <w:lang w:eastAsia="nl-NL"/>
              </w:rPr>
            </w:pPr>
            <w:r w:rsidRPr="005D32EA">
              <w:rPr>
                <w:rFonts w:ascii="Times New Roman" w:hAnsi="Times New Roman" w:eastAsia="Times New Roman"/>
                <w:bCs/>
                <w:szCs w:val="20"/>
                <w:lang w:eastAsia="nl-NL"/>
              </w:rPr>
              <w:t xml:space="preserve">De overheid stuurt actief op diversiteit in besturen en raden van commissarissen en op goed ondernemingsbestuur volgens de Nederlandse Corporate </w:t>
            </w:r>
            <w:proofErr w:type="spellStart"/>
            <w:r w:rsidRPr="005D32EA">
              <w:rPr>
                <w:rFonts w:ascii="Times New Roman" w:hAnsi="Times New Roman" w:eastAsia="Times New Roman"/>
                <w:bCs/>
                <w:szCs w:val="20"/>
                <w:lang w:eastAsia="nl-NL"/>
              </w:rPr>
              <w:t>Governance</w:t>
            </w:r>
            <w:proofErr w:type="spellEnd"/>
            <w:r w:rsidRPr="005D32EA">
              <w:rPr>
                <w:rFonts w:ascii="Times New Roman" w:hAnsi="Times New Roman" w:eastAsia="Times New Roman"/>
                <w:bCs/>
                <w:szCs w:val="20"/>
                <w:lang w:eastAsia="nl-NL"/>
              </w:rPr>
              <w:t xml:space="preserve"> Code</w:t>
            </w:r>
            <w:r w:rsidR="006220E5">
              <w:rPr>
                <w:rFonts w:ascii="Times New Roman" w:hAnsi="Times New Roman" w:eastAsia="Times New Roman"/>
                <w:bCs/>
                <w:szCs w:val="20"/>
                <w:lang w:eastAsia="nl-NL"/>
              </w:rPr>
              <w:t>, zo lezen de leden van de BBB-fractie</w:t>
            </w:r>
            <w:r w:rsidRPr="005D32EA">
              <w:rPr>
                <w:rFonts w:ascii="Times New Roman" w:hAnsi="Times New Roman" w:eastAsia="Times New Roman"/>
                <w:bCs/>
                <w:szCs w:val="20"/>
                <w:lang w:eastAsia="nl-NL"/>
              </w:rPr>
              <w:t xml:space="preserve">. Daarnaast stuurt de </w:t>
            </w:r>
            <w:r w:rsidR="006220E5">
              <w:rPr>
                <w:rFonts w:ascii="Times New Roman" w:hAnsi="Times New Roman" w:eastAsia="Times New Roman"/>
                <w:bCs/>
                <w:szCs w:val="20"/>
                <w:lang w:eastAsia="nl-NL"/>
              </w:rPr>
              <w:t>het kabinet op</w:t>
            </w:r>
            <w:r w:rsidRPr="005D32EA">
              <w:rPr>
                <w:rFonts w:ascii="Times New Roman" w:hAnsi="Times New Roman" w:eastAsia="Times New Roman"/>
                <w:bCs/>
                <w:szCs w:val="20"/>
                <w:lang w:eastAsia="nl-NL"/>
              </w:rPr>
              <w:t xml:space="preserve"> maatschappelijk verantwoord ondernemen: </w:t>
            </w:r>
            <w:r w:rsidR="006220E5">
              <w:rPr>
                <w:rFonts w:ascii="Times New Roman" w:hAnsi="Times New Roman" w:eastAsia="Times New Roman"/>
                <w:bCs/>
                <w:szCs w:val="20"/>
                <w:lang w:eastAsia="nl-NL"/>
              </w:rPr>
              <w:t>d</w:t>
            </w:r>
            <w:r w:rsidRPr="005D32EA">
              <w:rPr>
                <w:rFonts w:ascii="Times New Roman" w:hAnsi="Times New Roman" w:eastAsia="Times New Roman"/>
                <w:bCs/>
                <w:szCs w:val="20"/>
                <w:lang w:eastAsia="nl-NL"/>
              </w:rPr>
              <w:t>e deelnemingen moeten bijdragen aan duurzaamheid, klimaatdoelen, goed werkgeverschap en het respecteren van mensenrechten in de keten.</w:t>
            </w:r>
            <w:r w:rsidR="006220E5">
              <w:rPr>
                <w:rFonts w:ascii="Times New Roman" w:hAnsi="Times New Roman" w:eastAsia="Times New Roman"/>
                <w:bCs/>
                <w:szCs w:val="20"/>
                <w:lang w:eastAsia="nl-NL"/>
              </w:rPr>
              <w:t xml:space="preserve"> </w:t>
            </w:r>
            <w:r w:rsidRPr="005D32EA">
              <w:rPr>
                <w:rFonts w:ascii="Times New Roman" w:hAnsi="Times New Roman" w:eastAsia="Times New Roman"/>
                <w:bCs/>
                <w:szCs w:val="20"/>
                <w:lang w:eastAsia="nl-NL"/>
              </w:rPr>
              <w:t xml:space="preserve">Kan de minister aangeven met hoeveel procent de overheadkosten voor staatsdeelnemingen </w:t>
            </w:r>
            <w:r w:rsidRPr="005D32EA">
              <w:rPr>
                <w:rFonts w:ascii="Times New Roman" w:hAnsi="Times New Roman" w:eastAsia="Times New Roman"/>
                <w:bCs/>
                <w:szCs w:val="20"/>
                <w:lang w:eastAsia="nl-NL"/>
              </w:rPr>
              <w:lastRenderedPageBreak/>
              <w:t xml:space="preserve">zijn gestegen over de afgelopen </w:t>
            </w:r>
            <w:r w:rsidR="00CB0F3C">
              <w:rPr>
                <w:rFonts w:ascii="Times New Roman" w:hAnsi="Times New Roman" w:eastAsia="Times New Roman"/>
                <w:bCs/>
                <w:szCs w:val="20"/>
                <w:lang w:eastAsia="nl-NL"/>
              </w:rPr>
              <w:t>tien</w:t>
            </w:r>
            <w:r w:rsidRPr="005D32EA">
              <w:rPr>
                <w:rFonts w:ascii="Times New Roman" w:hAnsi="Times New Roman" w:eastAsia="Times New Roman"/>
                <w:bCs/>
                <w:szCs w:val="20"/>
                <w:lang w:eastAsia="nl-NL"/>
              </w:rPr>
              <w:t xml:space="preserve"> jaar als gevolg van bovenstaande politiek maatschappelijke doelen?</w:t>
            </w:r>
          </w:p>
          <w:p w:rsidRPr="005D32EA" w:rsidR="005D32EA" w:rsidP="005D32EA" w:rsidRDefault="005D32EA" w14:paraId="611415F2" w14:textId="79457DD5">
            <w:pPr>
              <w:pStyle w:val="Geenafstand"/>
              <w:rPr>
                <w:rFonts w:ascii="Times New Roman" w:hAnsi="Times New Roman" w:eastAsia="Times New Roman"/>
                <w:bCs/>
                <w:szCs w:val="20"/>
                <w:lang w:eastAsia="nl-NL"/>
              </w:rPr>
            </w:pPr>
          </w:p>
        </w:tc>
      </w:tr>
      <w:tr w:rsidR="00F474A2" w14:paraId="611415F6" w14:textId="77777777">
        <w:tc>
          <w:tcPr>
            <w:tcW w:w="3614" w:type="dxa"/>
          </w:tcPr>
          <w:p w:rsidR="00F474A2" w:rsidRDefault="00F474A2" w14:paraId="611415F4" w14:textId="77777777"/>
        </w:tc>
        <w:tc>
          <w:tcPr>
            <w:tcW w:w="5596" w:type="dxa"/>
          </w:tcPr>
          <w:p w:rsidRPr="00F474A2" w:rsidR="00F474A2" w:rsidRDefault="00F474A2" w14:paraId="611415F5" w14:textId="77777777">
            <w:pPr>
              <w:pStyle w:val="Kop1"/>
              <w:rPr>
                <w:b w:val="0"/>
              </w:rPr>
            </w:pPr>
          </w:p>
        </w:tc>
      </w:tr>
      <w:tr w:rsidRPr="00F474A2" w:rsidR="00F474A2" w14:paraId="611415F9" w14:textId="77777777">
        <w:tc>
          <w:tcPr>
            <w:tcW w:w="3614" w:type="dxa"/>
          </w:tcPr>
          <w:p w:rsidRPr="00F474A2" w:rsidR="00F474A2" w:rsidRDefault="00F474A2" w14:paraId="611415F7" w14:textId="77777777">
            <w:pPr>
              <w:rPr>
                <w:b/>
              </w:rPr>
            </w:pPr>
          </w:p>
        </w:tc>
        <w:tc>
          <w:tcPr>
            <w:tcW w:w="5596" w:type="dxa"/>
          </w:tcPr>
          <w:p w:rsidRPr="00F474A2" w:rsidR="00F474A2" w:rsidP="00DD7360" w:rsidRDefault="00F474A2" w14:paraId="611415F8" w14:textId="03994864">
            <w:pPr>
              <w:pStyle w:val="Kop1"/>
            </w:pPr>
            <w:r w:rsidRPr="00F474A2">
              <w:t xml:space="preserve">II </w:t>
            </w:r>
            <w:r w:rsidRPr="00F474A2">
              <w:tab/>
              <w:t xml:space="preserve">Reactie </w:t>
            </w:r>
            <w:r w:rsidR="0072564C">
              <w:t xml:space="preserve">van de </w:t>
            </w:r>
            <w:r w:rsidR="00756E39">
              <w:t>minister</w:t>
            </w:r>
            <w:r w:rsidR="005D32EA">
              <w:t xml:space="preserve"> </w:t>
            </w:r>
            <w:r w:rsidR="00756E39">
              <w:t>van Financiën</w:t>
            </w:r>
          </w:p>
        </w:tc>
      </w:tr>
      <w:tr w:rsidR="00F474A2" w14:paraId="611415FC" w14:textId="77777777">
        <w:tc>
          <w:tcPr>
            <w:tcW w:w="3614" w:type="dxa"/>
          </w:tcPr>
          <w:p w:rsidR="00F474A2" w:rsidRDefault="00F474A2" w14:paraId="611415FA" w14:textId="77777777"/>
        </w:tc>
        <w:tc>
          <w:tcPr>
            <w:tcW w:w="5596" w:type="dxa"/>
          </w:tcPr>
          <w:p w:rsidRPr="00F474A2" w:rsidR="00F474A2" w:rsidRDefault="00F474A2" w14:paraId="611415FB" w14:textId="77777777">
            <w:pPr>
              <w:pStyle w:val="Kop1"/>
              <w:rPr>
                <w:b w:val="0"/>
              </w:rPr>
            </w:pPr>
          </w:p>
        </w:tc>
      </w:tr>
      <w:tr w:rsidR="00F474A2" w14:paraId="611415FF" w14:textId="77777777">
        <w:tc>
          <w:tcPr>
            <w:tcW w:w="3614" w:type="dxa"/>
          </w:tcPr>
          <w:p w:rsidR="00F474A2" w:rsidRDefault="00F474A2" w14:paraId="611415FD" w14:textId="77777777"/>
        </w:tc>
        <w:tc>
          <w:tcPr>
            <w:tcW w:w="5596" w:type="dxa"/>
          </w:tcPr>
          <w:p w:rsidRPr="00F474A2" w:rsidR="00F474A2" w:rsidRDefault="00F474A2" w14:paraId="611415FE" w14:textId="77777777">
            <w:pPr>
              <w:pStyle w:val="Kop1"/>
              <w:rPr>
                <w:b w:val="0"/>
              </w:rPr>
            </w:pPr>
          </w:p>
        </w:tc>
      </w:tr>
    </w:tbl>
    <w:p w:rsidR="003F75A1" w:rsidRDefault="003F75A1" w14:paraId="61141600"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41603" w14:textId="77777777" w:rsidR="003F4052" w:rsidRDefault="003F4052">
      <w:r>
        <w:separator/>
      </w:r>
    </w:p>
  </w:endnote>
  <w:endnote w:type="continuationSeparator" w:id="0">
    <w:p w14:paraId="61141604" w14:textId="77777777" w:rsidR="003F4052" w:rsidRDefault="003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1605"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141606"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1607"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61141608"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1601" w14:textId="77777777" w:rsidR="003F4052" w:rsidRDefault="003F4052">
      <w:r>
        <w:separator/>
      </w:r>
    </w:p>
  </w:footnote>
  <w:footnote w:type="continuationSeparator" w:id="0">
    <w:p w14:paraId="61141602" w14:textId="77777777" w:rsidR="003F4052" w:rsidRDefault="003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358286517">
    <w:abstractNumId w:val="0"/>
  </w:num>
  <w:num w:numId="2" w16cid:durableId="2061830505">
    <w:abstractNumId w:val="3"/>
  </w:num>
  <w:num w:numId="3" w16cid:durableId="353768873">
    <w:abstractNumId w:val="1"/>
  </w:num>
  <w:num w:numId="4" w16cid:durableId="95363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A085B"/>
    <w:rsid w:val="000C077E"/>
    <w:rsid w:val="000C714B"/>
    <w:rsid w:val="000D5248"/>
    <w:rsid w:val="000E7D42"/>
    <w:rsid w:val="000F1DD1"/>
    <w:rsid w:val="000F5370"/>
    <w:rsid w:val="001421B2"/>
    <w:rsid w:val="00173096"/>
    <w:rsid w:val="00180FCB"/>
    <w:rsid w:val="001875AC"/>
    <w:rsid w:val="001D681E"/>
    <w:rsid w:val="001F0B0F"/>
    <w:rsid w:val="002008EE"/>
    <w:rsid w:val="00221609"/>
    <w:rsid w:val="00231E69"/>
    <w:rsid w:val="002356FB"/>
    <w:rsid w:val="00251390"/>
    <w:rsid w:val="00272385"/>
    <w:rsid w:val="002752E1"/>
    <w:rsid w:val="002848B4"/>
    <w:rsid w:val="002969EF"/>
    <w:rsid w:val="002A799A"/>
    <w:rsid w:val="002B0ABF"/>
    <w:rsid w:val="002C0B49"/>
    <w:rsid w:val="002C2007"/>
    <w:rsid w:val="002C5C6A"/>
    <w:rsid w:val="002D1B2F"/>
    <w:rsid w:val="002E60B6"/>
    <w:rsid w:val="0030120D"/>
    <w:rsid w:val="00314519"/>
    <w:rsid w:val="003151A5"/>
    <w:rsid w:val="003234D6"/>
    <w:rsid w:val="00346019"/>
    <w:rsid w:val="00351BF2"/>
    <w:rsid w:val="003640B7"/>
    <w:rsid w:val="00366A0F"/>
    <w:rsid w:val="00380064"/>
    <w:rsid w:val="00393435"/>
    <w:rsid w:val="003A0274"/>
    <w:rsid w:val="003B7B12"/>
    <w:rsid w:val="003F4052"/>
    <w:rsid w:val="003F75A1"/>
    <w:rsid w:val="00422402"/>
    <w:rsid w:val="0043511E"/>
    <w:rsid w:val="00446B57"/>
    <w:rsid w:val="0044717C"/>
    <w:rsid w:val="004626F1"/>
    <w:rsid w:val="0047266F"/>
    <w:rsid w:val="00476151"/>
    <w:rsid w:val="004776AD"/>
    <w:rsid w:val="00491388"/>
    <w:rsid w:val="004F7AB1"/>
    <w:rsid w:val="0050486D"/>
    <w:rsid w:val="00507684"/>
    <w:rsid w:val="00514A75"/>
    <w:rsid w:val="005300E7"/>
    <w:rsid w:val="005339DB"/>
    <w:rsid w:val="005709EA"/>
    <w:rsid w:val="00590463"/>
    <w:rsid w:val="00593751"/>
    <w:rsid w:val="005944F1"/>
    <w:rsid w:val="005B0304"/>
    <w:rsid w:val="005D15EC"/>
    <w:rsid w:val="005D32EA"/>
    <w:rsid w:val="006068C3"/>
    <w:rsid w:val="00606DC3"/>
    <w:rsid w:val="00611E22"/>
    <w:rsid w:val="006220E5"/>
    <w:rsid w:val="00644C2D"/>
    <w:rsid w:val="00690427"/>
    <w:rsid w:val="006B32C0"/>
    <w:rsid w:val="006B3DAE"/>
    <w:rsid w:val="006B5F19"/>
    <w:rsid w:val="006D7FCB"/>
    <w:rsid w:val="006E03B6"/>
    <w:rsid w:val="006F10A7"/>
    <w:rsid w:val="006F4E23"/>
    <w:rsid w:val="00702DA6"/>
    <w:rsid w:val="00717F85"/>
    <w:rsid w:val="0072564C"/>
    <w:rsid w:val="0073364B"/>
    <w:rsid w:val="0075590E"/>
    <w:rsid w:val="00756E39"/>
    <w:rsid w:val="00794522"/>
    <w:rsid w:val="00797020"/>
    <w:rsid w:val="007A674D"/>
    <w:rsid w:val="007B2EAB"/>
    <w:rsid w:val="007E7900"/>
    <w:rsid w:val="007F2292"/>
    <w:rsid w:val="007F279C"/>
    <w:rsid w:val="00821561"/>
    <w:rsid w:val="008274BC"/>
    <w:rsid w:val="00857134"/>
    <w:rsid w:val="00857C2B"/>
    <w:rsid w:val="00886F1C"/>
    <w:rsid w:val="008B10AF"/>
    <w:rsid w:val="008B24F5"/>
    <w:rsid w:val="008B40CF"/>
    <w:rsid w:val="008B5D44"/>
    <w:rsid w:val="008B7AF4"/>
    <w:rsid w:val="008D1500"/>
    <w:rsid w:val="008E2E5B"/>
    <w:rsid w:val="008F645B"/>
    <w:rsid w:val="008F6667"/>
    <w:rsid w:val="00905129"/>
    <w:rsid w:val="00905D2C"/>
    <w:rsid w:val="009227FE"/>
    <w:rsid w:val="00925608"/>
    <w:rsid w:val="00947C94"/>
    <w:rsid w:val="00952901"/>
    <w:rsid w:val="009712F0"/>
    <w:rsid w:val="00977D39"/>
    <w:rsid w:val="00983E0D"/>
    <w:rsid w:val="009A39C1"/>
    <w:rsid w:val="009C52A0"/>
    <w:rsid w:val="009E5730"/>
    <w:rsid w:val="009E5C21"/>
    <w:rsid w:val="009E6418"/>
    <w:rsid w:val="00A062F1"/>
    <w:rsid w:val="00A1492F"/>
    <w:rsid w:val="00A3665C"/>
    <w:rsid w:val="00A445D9"/>
    <w:rsid w:val="00A76666"/>
    <w:rsid w:val="00A93053"/>
    <w:rsid w:val="00AB6111"/>
    <w:rsid w:val="00AC6780"/>
    <w:rsid w:val="00AD33D5"/>
    <w:rsid w:val="00B0233A"/>
    <w:rsid w:val="00B14346"/>
    <w:rsid w:val="00B414C4"/>
    <w:rsid w:val="00B450E9"/>
    <w:rsid w:val="00B77052"/>
    <w:rsid w:val="00BA62B1"/>
    <w:rsid w:val="00BD00AB"/>
    <w:rsid w:val="00BD28F1"/>
    <w:rsid w:val="00BE4FE2"/>
    <w:rsid w:val="00C157DA"/>
    <w:rsid w:val="00C178D2"/>
    <w:rsid w:val="00C20EE5"/>
    <w:rsid w:val="00C24F6F"/>
    <w:rsid w:val="00C46529"/>
    <w:rsid w:val="00C51910"/>
    <w:rsid w:val="00C77232"/>
    <w:rsid w:val="00C97747"/>
    <w:rsid w:val="00CA79D3"/>
    <w:rsid w:val="00CB0F3C"/>
    <w:rsid w:val="00CB770C"/>
    <w:rsid w:val="00CC0D12"/>
    <w:rsid w:val="00CC5C03"/>
    <w:rsid w:val="00CE2BB2"/>
    <w:rsid w:val="00CF3D97"/>
    <w:rsid w:val="00D11AD7"/>
    <w:rsid w:val="00D17B47"/>
    <w:rsid w:val="00D17FB1"/>
    <w:rsid w:val="00D21029"/>
    <w:rsid w:val="00D32D4A"/>
    <w:rsid w:val="00D64193"/>
    <w:rsid w:val="00D67C8E"/>
    <w:rsid w:val="00D76376"/>
    <w:rsid w:val="00DC0CEE"/>
    <w:rsid w:val="00DD7360"/>
    <w:rsid w:val="00E019F9"/>
    <w:rsid w:val="00E55C31"/>
    <w:rsid w:val="00E60F63"/>
    <w:rsid w:val="00E669BB"/>
    <w:rsid w:val="00EA66D5"/>
    <w:rsid w:val="00EE0B6C"/>
    <w:rsid w:val="00EF0EC2"/>
    <w:rsid w:val="00EF5795"/>
    <w:rsid w:val="00F04AE5"/>
    <w:rsid w:val="00F16E04"/>
    <w:rsid w:val="00F2079F"/>
    <w:rsid w:val="00F337A0"/>
    <w:rsid w:val="00F44C4F"/>
    <w:rsid w:val="00F474A2"/>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415A0"/>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47675786">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3191</ap:Words>
  <ap:Characters>17376</ap:Characters>
  <ap:DocSecurity>0</ap:DocSecurity>
  <ap:Lines>144</ap:Lines>
  <ap:Paragraphs>41</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20526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2025-09-15T13:06:00.0000000Z</dcterms:created>
  <dcterms:modified xsi:type="dcterms:W3CDTF">2025-09-15T13:12:00.0000000Z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a3784105-29f7-4deb-888b-42064faa8cc5</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