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380BEF" w:rsidR="00380BEF" w:rsidP="00380BEF" w:rsidRDefault="00380BEF" w14:paraId="0121ED29" w14:textId="77777777">
      <w:pPr>
        <w:rPr>
          <w:bCs/>
        </w:rPr>
      </w:pPr>
      <w:r w:rsidRPr="00380BEF">
        <w:rPr>
          <w:bCs/>
        </w:rPr>
        <w:t>Overeenkomstig de bestaande afspraken ontvangt u hierbij 5 fiches die werden opgesteld door de werkgroep Beoordeling Nieuwe Commissie voorstellen (BNC).</w:t>
      </w:r>
    </w:p>
    <w:p w:rsidRPr="00380BEF" w:rsidR="00380BEF" w:rsidP="00380BEF" w:rsidRDefault="00380BEF" w14:paraId="0D93F99E" w14:textId="77777777">
      <w:pPr>
        <w:rPr>
          <w:bCs/>
        </w:rPr>
      </w:pPr>
    </w:p>
    <w:p w:rsidRPr="00380BEF" w:rsidR="00380BEF" w:rsidP="00380BEF" w:rsidRDefault="00380BEF" w14:paraId="00DBCCF7" w14:textId="77777777">
      <w:pPr>
        <w:rPr>
          <w:bCs/>
        </w:rPr>
      </w:pPr>
      <w:r w:rsidRPr="00380BEF">
        <w:rPr>
          <w:bCs/>
        </w:rPr>
        <w:t>Fiche 1: Verordening inzake passagiersrechten multimodale reizen</w:t>
      </w:r>
    </w:p>
    <w:p w:rsidRPr="00380BEF" w:rsidR="00380BEF" w:rsidP="00380BEF" w:rsidRDefault="00380BEF" w14:paraId="0B52BEF1" w14:textId="77777777">
      <w:pPr>
        <w:rPr>
          <w:bCs/>
        </w:rPr>
      </w:pPr>
      <w:r w:rsidRPr="00380BEF">
        <w:rPr>
          <w:bCs/>
        </w:rPr>
        <w:t>Fiche 2: Herziening verordening handhaving passagiersrechten in de Unie</w:t>
      </w:r>
    </w:p>
    <w:p w:rsidRPr="00380BEF" w:rsidR="00380BEF" w:rsidP="00380BEF" w:rsidRDefault="00380BEF" w14:paraId="0073DCEA" w14:textId="77777777">
      <w:pPr>
        <w:rPr>
          <w:bCs/>
        </w:rPr>
      </w:pPr>
      <w:r w:rsidRPr="00380BEF">
        <w:rPr>
          <w:bCs/>
        </w:rPr>
        <w:t>Fiche 3: Herziening Richtlijn Pakketreizen</w:t>
      </w:r>
    </w:p>
    <w:p w:rsidRPr="00380BEF" w:rsidR="00380BEF" w:rsidP="00380BEF" w:rsidRDefault="00380BEF" w14:paraId="77EEAA90" w14:textId="77777777">
      <w:pPr>
        <w:rPr>
          <w:bCs/>
        </w:rPr>
      </w:pPr>
      <w:r w:rsidRPr="00380BEF">
        <w:rPr>
          <w:bCs/>
        </w:rPr>
        <w:t>Fiche 4: Mededeling EU Actieplan elektriciteitsnetwerken</w:t>
      </w:r>
    </w:p>
    <w:p w:rsidRPr="00380BEF" w:rsidR="00380BEF" w:rsidP="00380BEF" w:rsidRDefault="00380BEF" w14:paraId="1A1240F0" w14:textId="77777777">
      <w:pPr>
        <w:rPr>
          <w:bCs/>
        </w:rPr>
      </w:pPr>
      <w:r w:rsidRPr="00380BEF">
        <w:rPr>
          <w:bCs/>
        </w:rPr>
        <w:t>Fiche 5: Richtlijn tot wijziging minimumnormen ter voorkoming en tegengaan van mensensmokkel</w:t>
      </w:r>
    </w:p>
    <w:p w:rsidRPr="00380BEF" w:rsidR="00380BEF" w:rsidP="00380BEF" w:rsidRDefault="00380BEF" w14:paraId="4952087C" w14:textId="77777777">
      <w:pPr>
        <w:rPr>
          <w:bCs/>
        </w:rPr>
      </w:pPr>
    </w:p>
    <w:p w:rsidRPr="00380BEF" w:rsidR="00380BEF" w:rsidP="00380BEF" w:rsidRDefault="00380BEF" w14:paraId="6B1C59F5" w14:textId="77777777">
      <w:pPr>
        <w:rPr>
          <w:bCs/>
        </w:rPr>
      </w:pPr>
    </w:p>
    <w:p w:rsidRPr="00380BEF" w:rsidR="00380BEF" w:rsidP="00380BEF" w:rsidRDefault="00380BEF" w14:paraId="39B3EED6" w14:textId="77777777">
      <w:pPr>
        <w:rPr>
          <w:bCs/>
        </w:rPr>
      </w:pPr>
      <w:r w:rsidRPr="00380BEF">
        <w:rPr>
          <w:bCs/>
        </w:rPr>
        <w:t>De minister van Buitenlandse Zaken,</w:t>
      </w:r>
    </w:p>
    <w:p w:rsidRPr="00380BEF" w:rsidR="00380BEF" w:rsidP="00380BEF" w:rsidRDefault="00380BEF" w14:paraId="46DE51B2" w14:textId="77777777">
      <w:pPr>
        <w:rPr>
          <w:bCs/>
        </w:rPr>
      </w:pPr>
    </w:p>
    <w:p w:rsidRPr="00380BEF" w:rsidR="00380BEF" w:rsidP="00380BEF" w:rsidRDefault="00380BEF" w14:paraId="59F0FE37" w14:textId="77777777">
      <w:pPr>
        <w:rPr>
          <w:bCs/>
        </w:rPr>
      </w:pPr>
    </w:p>
    <w:p w:rsidRPr="00380BEF" w:rsidR="00380BEF" w:rsidP="00380BEF" w:rsidRDefault="00380BEF" w14:paraId="0D557B0C" w14:textId="77777777">
      <w:pPr>
        <w:rPr>
          <w:bCs/>
        </w:rPr>
      </w:pPr>
    </w:p>
    <w:p w:rsidRPr="00380BEF" w:rsidR="00380BEF" w:rsidP="00380BEF" w:rsidRDefault="00380BEF" w14:paraId="235E2087" w14:textId="77777777">
      <w:pPr>
        <w:rPr>
          <w:bCs/>
        </w:rPr>
      </w:pPr>
    </w:p>
    <w:p w:rsidRPr="00380BEF" w:rsidR="0052042F" w:rsidP="00380BEF" w:rsidRDefault="00380BEF" w14:paraId="3658C6E3" w14:textId="6D12921D">
      <w:pPr>
        <w:rPr>
          <w:bCs/>
        </w:rPr>
      </w:pPr>
      <w:r w:rsidRPr="00380BEF">
        <w:rPr>
          <w:bCs/>
        </w:rPr>
        <w:t>Hanke Bruins Slot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DABC" w14:textId="77777777" w:rsidR="008B31E2" w:rsidRDefault="008B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368D" w14:textId="77777777" w:rsidR="008B31E2" w:rsidRDefault="008B3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E88FC86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FDB1" w14:textId="77777777" w:rsidR="008B31E2" w:rsidRDefault="008B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DAE89D6" w:rsidR="001B5575" w:rsidRPr="006B0BAF" w:rsidRDefault="00380BE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BZDOC-1828441820-16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DAE89D6" w:rsidR="001B5575" w:rsidRPr="006B0BAF" w:rsidRDefault="00380BE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BZDOC-1828441820-16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1D5F35" w:rsidR="00596AD0" w:rsidRDefault="00380BEF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1D5F35" w:rsidR="00596AD0" w:rsidRDefault="00380BEF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86AD009" w:rsidR="001B5575" w:rsidRPr="00380BEF" w:rsidRDefault="001B5575">
                          <w:r w:rsidRPr="00380BEF">
                            <w:t>Datum</w:t>
                          </w:r>
                          <w:r w:rsidRPr="00380BEF">
                            <w:tab/>
                          </w:r>
                          <w:r w:rsidR="00380BEF" w:rsidRPr="00380BEF">
                            <w:t>26 januari 2024</w:t>
                          </w:r>
                        </w:p>
                        <w:p w14:paraId="06BD080E" w14:textId="274DBAEE" w:rsidR="001B5575" w:rsidRPr="00380BEF" w:rsidRDefault="001B5575">
                          <w:r w:rsidRPr="00380BEF">
                            <w:t xml:space="preserve">Betreft </w:t>
                          </w:r>
                          <w:r w:rsidRPr="00380BEF">
                            <w:tab/>
                          </w:r>
                          <w:r w:rsidR="00380BEF" w:rsidRPr="00380BEF">
                            <w:t>Informatievoorziening over n</w:t>
                          </w:r>
                          <w:r w:rsidR="00380BEF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86AD009" w:rsidR="001B5575" w:rsidRPr="00380BEF" w:rsidRDefault="001B5575">
                    <w:r w:rsidRPr="00380BEF">
                      <w:t>Datum</w:t>
                    </w:r>
                    <w:r w:rsidRPr="00380BEF">
                      <w:tab/>
                    </w:r>
                    <w:r w:rsidR="00380BEF" w:rsidRPr="00380BEF">
                      <w:t>26 januari 2024</w:t>
                    </w:r>
                  </w:p>
                  <w:p w14:paraId="06BD080E" w14:textId="274DBAEE" w:rsidR="001B5575" w:rsidRPr="00380BEF" w:rsidRDefault="001B5575">
                    <w:r w:rsidRPr="00380BEF">
                      <w:t xml:space="preserve">Betreft </w:t>
                    </w:r>
                    <w:r w:rsidRPr="00380BEF">
                      <w:tab/>
                    </w:r>
                    <w:r w:rsidR="00380BEF" w:rsidRPr="00380BEF">
                      <w:t>Informatievoorziening over n</w:t>
                    </w:r>
                    <w:r w:rsidR="00380BEF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6820A6C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80BEF">
                                <w:rPr>
                                  <w:sz w:val="13"/>
                                  <w:szCs w:val="13"/>
                                </w:rPr>
                                <w:t>BZDOC-1828441820-16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749DCCE" w:rsidR="001B5575" w:rsidRPr="0058359E" w:rsidRDefault="00380BE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6820A6C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80BEF">
                          <w:rPr>
                            <w:sz w:val="13"/>
                            <w:szCs w:val="13"/>
                          </w:rPr>
                          <w:t>BZDOC-1828441820-16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b95e0ec-5f67-4425-bb6c-f0a6b163987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749DCCE" w:rsidR="001B5575" w:rsidRPr="0058359E" w:rsidRDefault="00380BE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0BEF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B31E2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2024-01-26T13:38:00.0000000Z</dcterms:created>
  <dcterms:modified xsi:type="dcterms:W3CDTF">2024-01-26T13:38:00.0000000Z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0x0101009FFE7A2FBA144D4699EC54818DF680F2100098CEF0949403164C870C5E8ABAF45FE2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f6a6b20c-dd91-4283-adec-7b3f08becbe1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