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W17.20.0466/IV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27 januari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D4743" w:rsidRDefault="00AE60B8">
              <w:r>
                <w:t>Bij Kabinetsmissive van 11 december 2020, no.2020002539, heeft Uwe Majesteit, op voordracht van de Minister van Buitenlandse Zaken, mede namens de Staatssecretaris van Infrastructuur en Waterstaat, bij de Afdeling advisering van de Raad van State ter overweging aanhangig gemaakt het voorstel van wet houdende goedkeuring van de Bijzondere Overeenkomst tussen de Regering van de Franse Republiek, de Regering van het Koninkrijk België, de Regering van het Koninkrijk der Nederlanden en de Regering van het Verenigd Koninkrijk van Groot-Brittannië en Noord-Ierland inzake veiligheidsvraagstukken met betrekking tot de treinen via de vaste kanaalverbinding, met memorie van toelichting.</w:t>
              </w:r>
            </w:p>
          </w:sdtContent>
        </w:sdt>
        <w:p w:rsidR="0071031E" w:rsidRDefault="0071031E"/>
        <w:p w:rsidR="00C50D4F" w:rsidRDefault="00CC6296">
          <w:sdt>
            <w:sdtPr>
              <w:alias w:val="Dictum"/>
              <w:tag w:val="Dictum"/>
              <w:id w:val="-106126456"/>
              <w:lock w:val="sdtContentLocked"/>
              <w:placeholder>
                <w:docPart w:val="DefaultPlaceholder_1082065158"/>
              </w:placeholder>
              <w:text w:multiLine="1"/>
            </w:sdtPr>
            <w:sdtEndPr/>
            <w:sdtContent>
              <w:r w:rsidR="00C0766C">
                <w:t>De Afdeling advisering van de Raad van State heeft geen opmerkingen over het voorstel van wet en adviseert het voorstel bij de Tweede Kamer der Staten-Generaal in te dienen.</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AE60B8" w:rsidP="005B3E03">
      <w:r>
        <w:separator/>
      </w:r>
    </w:p>
  </w:endnote>
  <w:endnote w:type="continuationSeparator" w:id="0">
    <w:p w:rsidR="00954004" w:rsidRDefault="00AE60B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AE60B8" w:rsidP="005B3E03">
      <w:r>
        <w:separator/>
      </w:r>
    </w:p>
  </w:footnote>
  <w:footnote w:type="continuationSeparator" w:id="0">
    <w:p w:rsidR="00954004" w:rsidRDefault="00AE60B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E60B8"/>
    <w:rsid w:val="00AF5CB1"/>
    <w:rsid w:val="00BC1C96"/>
    <w:rsid w:val="00C0766C"/>
    <w:rsid w:val="00C5066A"/>
    <w:rsid w:val="00C50D4F"/>
    <w:rsid w:val="00C94D31"/>
    <w:rsid w:val="00CC6296"/>
    <w:rsid w:val="00CD4743"/>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D07B682-243C-4FB1-9CA2-F8C81CEE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937</ap:Characters>
  <ap:DocSecurity>0</ap:DocSecurity>
  <ap:Lines>7</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2021-05-04T10:03:00.0000000Z</dcterms:created>
  <dcterms:modified xsi:type="dcterms:W3CDTF">2021-05-04T10:03:00.0000000Z</dcterms:modified>
  <dc:description>------------------------</dc:description>
  <dc:subject/>
  <dc:title/>
  <keywords/>
  <version/>
  <category/>
</coreProperties>
</file>