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31" w:rsidRDefault="00D82831"/>
    <w:p w:rsidR="00D82831" w:rsidRDefault="00D82831"/>
    <w:p w:rsidR="00D82831" w:rsidRDefault="00D82831"/>
    <w:p w:rsidR="00D82831" w:rsidRDefault="00D82831"/>
    <w:p w:rsidR="00D7218D" w:rsidRDefault="003B4165">
      <w:r>
        <w:t xml:space="preserve">Blijkens de mededeling van de </w:t>
      </w:r>
      <w:r w:rsidR="005711B2">
        <w:t>Directeur van Uw kabinet van 25 september 2018, nr. 2018001656</w:t>
      </w:r>
      <w:r>
        <w:t>, machtigde Uwe Majesteit de Afdeling advisering van de Raad van State haar advies inzake het bovenvermelde voorstel van wet rechtstreeks aan mij te doen toekomen. Dit advies, gedateerd</w:t>
      </w:r>
      <w:r w:rsidR="00E50231">
        <w:t xml:space="preserve"> 24 oktober 2018, nr. W17.18.0281/IV</w:t>
      </w:r>
      <w:r>
        <w:t>, bied ik U hierbij aan.</w:t>
      </w:r>
    </w:p>
    <w:p w:rsidR="00D7218D" w:rsidRDefault="003B4165">
      <w:r>
        <w:t> </w:t>
      </w:r>
    </w:p>
    <w:p w:rsidR="005711B2" w:rsidP="005711B2" w:rsidRDefault="003B4165">
      <w:pPr>
        <w:pStyle w:val="Standard"/>
      </w:pPr>
      <w:r>
        <w:t>Het voorstel geeft de Afdeling a</w:t>
      </w:r>
      <w:r w:rsidR="00A9520E">
        <w:t xml:space="preserve">dvisering </w:t>
      </w:r>
      <w:r>
        <w:t>geen aanleiding tot het maken van inhoudelijke opmerkingen</w:t>
      </w:r>
      <w:r w:rsidR="00E50231">
        <w:t>.</w:t>
      </w:r>
      <w:r w:rsidR="005711B2">
        <w:t xml:space="preserve"> De redactionele kanttekeningen zijn verwerkt.</w:t>
      </w:r>
      <w:r w:rsidRPr="003B4165">
        <w:rPr>
          <w:szCs w:val="18"/>
        </w:rPr>
        <w:t xml:space="preserve"> </w:t>
      </w:r>
      <w:r>
        <w:rPr>
          <w:szCs w:val="18"/>
        </w:rPr>
        <w:t>Verder</w:t>
      </w:r>
      <w:r w:rsidR="004A2E5D">
        <w:rPr>
          <w:szCs w:val="18"/>
        </w:rPr>
        <w:t xml:space="preserve"> is van de gelegenheid gebruik</w:t>
      </w:r>
      <w:r>
        <w:rPr>
          <w:szCs w:val="18"/>
        </w:rPr>
        <w:t>gemaakt om</w:t>
      </w:r>
      <w:r w:rsidR="003A5443">
        <w:rPr>
          <w:szCs w:val="18"/>
        </w:rPr>
        <w:t xml:space="preserve"> enkele redactionele verbeteringen</w:t>
      </w:r>
      <w:r>
        <w:rPr>
          <w:szCs w:val="18"/>
        </w:rPr>
        <w:t xml:space="preserve"> door te voeren.</w:t>
      </w:r>
    </w:p>
    <w:p w:rsidR="00D7218D" w:rsidRDefault="00D7218D"/>
    <w:p w:rsidR="00D7218D" w:rsidRDefault="003B4165">
      <w:r>
        <w:t> Ik moge U verzoeken he</w:t>
      </w:r>
      <w:r w:rsidR="005711B2">
        <w:t>t hierbij gevoegde gewijzigde</w:t>
      </w:r>
      <w:r>
        <w:t xml:space="preserve"> </w:t>
      </w:r>
      <w:r w:rsidR="005711B2">
        <w:t>voorstel van wet en de gewijzigde</w:t>
      </w:r>
      <w:r>
        <w:t xml:space="preserve"> memorie van toelichting aan de Tweede Kamer der Staten-Generaal te zenden.</w:t>
      </w:r>
    </w:p>
    <w:p w:rsidR="00D7218D" w:rsidRDefault="003B4165">
      <w:r>
        <w:t> </w:t>
      </w:r>
    </w:p>
    <w:p w:rsidR="00D7218D" w:rsidRDefault="003B4165">
      <w:r>
        <w:t> </w:t>
      </w:r>
    </w:p>
    <w:p w:rsidR="00D7218D" w:rsidRDefault="003B4165">
      <w:r>
        <w:t>DE MINISTER VAN INFRASTRUCTUUR EN WATERSTAAT,</w:t>
      </w:r>
    </w:p>
    <w:sectPr w:rsidR="00D72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133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6C" w:rsidRDefault="00417E6C">
      <w:pPr>
        <w:spacing w:line="240" w:lineRule="auto"/>
      </w:pPr>
      <w:r>
        <w:separator/>
      </w:r>
    </w:p>
  </w:endnote>
  <w:endnote w:type="continuationSeparator" w:id="0">
    <w:p w:rsidR="00417E6C" w:rsidRDefault="00417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RijksoverheidSerif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07" w:rsidRDefault="001F0A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07" w:rsidRDefault="001F0A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07" w:rsidRDefault="001F0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6C" w:rsidRDefault="00417E6C">
      <w:pPr>
        <w:spacing w:line="240" w:lineRule="auto"/>
      </w:pPr>
      <w:r>
        <w:separator/>
      </w:r>
    </w:p>
  </w:footnote>
  <w:footnote w:type="continuationSeparator" w:id="0">
    <w:p w:rsidR="00417E6C" w:rsidRDefault="00417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07" w:rsidRDefault="001F0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18D" w:rsidRDefault="003B41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1007744" y="10151745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4364" cy="26606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4" cy="266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B8F" w:rsidRDefault="00931B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799.35pt;width:149.95pt;height:20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" filled="f" stroked="f">
              <v:textbox inset="0,0,0,0">
                <w:txbxContent>
                  <w:p w:rsidR="00000000" w:rsidRDefault="003B41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21375" y="10233025"/>
              <wp:positionH relativeFrom="page">
                <wp:posOffset>5921375</wp:posOffset>
              </wp:positionH>
              <wp:positionV relativeFrom="page">
                <wp:posOffset>10233025</wp:posOffset>
              </wp:positionV>
              <wp:extent cx="1259840" cy="107950"/>
              <wp:effectExtent l="0" t="0" r="0" b="0"/>
              <wp:wrapNone/>
              <wp:docPr id="10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2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2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6.25pt;margin-top:805.75pt;width:99.2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" filled="f" stroked="f">
              <v:textbox inset="0,0,0,0">
                <w:txbxContent>
                  <w:p w:rsidR="00D7218D" w:rsidRDefault="003B41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2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2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pStyle w:val="Referentiegegevenskop"/>
                          </w:pPr>
                          <w:r>
                            <w:t>Nummer</w:t>
                          </w:r>
                        </w:p>
                        <w:p w:rsidR="00D7218D" w:rsidRDefault="003B4165">
                          <w:pPr>
                            <w:pStyle w:val="Referentiegegevens"/>
                          </w:pPr>
                          <w:r>
                            <w:t>IenM/BSK-PM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BTu17E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D7218D" w:rsidRDefault="003B4165">
                    <w:pPr>
                      <w:pStyle w:val="Referentiegegevenskop"/>
                    </w:pPr>
                    <w:r>
                      <w:t>Nummer</w:t>
                    </w:r>
                  </w:p>
                  <w:p w:rsidR="00D7218D" w:rsidRDefault="003B4165">
                    <w:pPr>
                      <w:pStyle w:val="Referentiegegevens"/>
                    </w:pPr>
                    <w:r>
                      <w:t>IenM/BSK-PM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680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B8F" w:rsidRDefault="00931B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NK6LBr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000000" w:rsidRDefault="003B41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18D" w:rsidRDefault="003B4165">
    <w:pPr>
      <w:spacing w:after="61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6090" cy="1332865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332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B8F" w:rsidRDefault="00931B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7pt;height:104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" filled="f" stroked="f">
              <v:textbox inset="0,0,0,0">
                <w:txbxContent>
                  <w:p w:rsidR="00000000" w:rsidRDefault="003B41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HBJZ_Ministerie_van_Ien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BJZ_Ministerie_van_Ien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D7218D" w:rsidRDefault="003B41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HBJZ_Ministerie_van_Ien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BJZ_Ministerie_van_Ien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2543175</wp:posOffset>
              </wp:positionV>
              <wp:extent cx="5105400" cy="1695450"/>
              <wp:effectExtent l="0" t="0" r="0" b="0"/>
              <wp:wrapNone/>
              <wp:docPr id="4" name="Betre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169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2266"/>
                            <w:gridCol w:w="5240"/>
                          </w:tblGrid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D7218D"/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D7218D"/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D7218D" w:rsidRDefault="00D7218D"/>
                            </w:tc>
                            <w:tc>
                              <w:tcPr>
                                <w:tcW w:w="5240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:rsidR="00D7218D" w:rsidRDefault="00D7218D"/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3B4165">
                                <w:pPr>
                                  <w:pStyle w:val="Verdana65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0C2DEC">
                                <w:r>
                                  <w:t>21 december 2018</w:t>
                                </w:r>
                              </w:p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3B4165">
                                <w:pPr>
                                  <w:pStyle w:val="Verdana65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1F0A07">
                                <w:bookmarkStart w:id="0" w:name="_GoBack"/>
                                <w:bookmarkEnd w:id="0"/>
                                <w:r w:rsidRPr="001F0A07">
                                  <w:t>IENW/BSK-2018/245134</w:t>
                                </w:r>
                              </w:p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3B4165">
                                <w:pPr>
                                  <w:pStyle w:val="Verdana65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3B4165">
                                <w:r>
                                  <w:t>Nader</w:t>
                                </w:r>
                                <w:r w:rsidR="00356741">
                                  <w:t xml:space="preserve"> rapport inzake </w:t>
                                </w:r>
                                <w:r>
                                  <w:t>een voorste</w:t>
                                </w:r>
                                <w:r w:rsidR="00D82831">
                                  <w:t xml:space="preserve">l van wet tot </w:t>
                                </w:r>
                                <w:r w:rsidR="00D82831" w:rsidRPr="00D82831">
                                  <w:t>wijziging van de Scheepvaartverkeerswet, de Havenbeveiligingswet en de Wet voorkoming verontreiniging door schepen ter (aanvullende) implementatie van de richtlijnen (EU) 2017/2109 en 2010/65/EU in verband met een noodzakelijke wettelijke grondslag voor de verwerking van persoonsgegevens</w:t>
                                </w:r>
                                <w:r w:rsidR="00D82831">
                                  <w:t xml:space="preserve"> </w:t>
                                </w:r>
                              </w:p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3B4165">
                                <w:pPr>
                                  <w:pStyle w:val="Verdana65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3B4165">
                                <w:r>
                                  <w:t>2</w:t>
                                </w:r>
                              </w:p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D7218D" w:rsidRDefault="00D7218D"/>
                            </w:tc>
                            <w:tc>
                              <w:tcPr>
                                <w:tcW w:w="524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:rsidR="00D7218D" w:rsidRDefault="00D7218D"/>
                            </w:tc>
                          </w:tr>
                          <w:tr w:rsidR="00D7218D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:rsidR="00D7218D" w:rsidRDefault="00D7218D"/>
                            </w:tc>
                            <w:tc>
                              <w:tcPr>
                                <w:tcW w:w="5240" w:type="dxa"/>
                              </w:tcPr>
                              <w:p w:rsidR="00D7218D" w:rsidRDefault="00D7218D"/>
                            </w:tc>
                          </w:tr>
                        </w:tbl>
                        <w:p w:rsidR="00931B8F" w:rsidRDefault="00931B8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etreft" o:spid="_x0000_s1032" type="#_x0000_t202" style="position:absolute;margin-left:0;margin-top:200.25pt;width:402pt;height:133.5pt;z-index: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2266"/>
                      <w:gridCol w:w="5240"/>
                    </w:tblGrid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D7218D"/>
                      </w:tc>
                      <w:tc>
                        <w:tcPr>
                          <w:tcW w:w="5240" w:type="dxa"/>
                        </w:tcPr>
                        <w:p w:rsidR="00D7218D" w:rsidRDefault="00D7218D"/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top w:val="dotted" w:sz="6" w:space="0" w:color="000000"/>
                          </w:tcBorders>
                        </w:tcPr>
                        <w:p w:rsidR="00D7218D" w:rsidRDefault="00D7218D"/>
                      </w:tc>
                      <w:tc>
                        <w:tcPr>
                          <w:tcW w:w="5240" w:type="dxa"/>
                          <w:tcBorders>
                            <w:top w:val="dotted" w:sz="6" w:space="0" w:color="000000"/>
                          </w:tcBorders>
                        </w:tcPr>
                        <w:p w:rsidR="00D7218D" w:rsidRDefault="00D7218D"/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3B4165">
                          <w:pPr>
                            <w:pStyle w:val="Verdana65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7218D" w:rsidRDefault="000C2DEC">
                          <w:r>
                            <w:t>21 december 2018</w:t>
                          </w:r>
                        </w:p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3B4165">
                          <w:pPr>
                            <w:pStyle w:val="Verdana65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7218D" w:rsidRDefault="001F0A07">
                          <w:bookmarkStart w:id="1" w:name="_GoBack"/>
                          <w:bookmarkEnd w:id="1"/>
                          <w:r w:rsidRPr="001F0A07">
                            <w:t>IENW/BSK-2018/245134</w:t>
                          </w:r>
                        </w:p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3B4165">
                          <w:pPr>
                            <w:pStyle w:val="Verdana65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7218D" w:rsidRDefault="003B4165">
                          <w:r>
                            <w:t>Nader</w:t>
                          </w:r>
                          <w:r w:rsidR="00356741">
                            <w:t xml:space="preserve"> rapport inzake </w:t>
                          </w:r>
                          <w:r>
                            <w:t>een voorste</w:t>
                          </w:r>
                          <w:r w:rsidR="00D82831">
                            <w:t xml:space="preserve">l van wet tot </w:t>
                          </w:r>
                          <w:r w:rsidR="00D82831" w:rsidRPr="00D82831">
                            <w:t>wijziging van de Scheepvaartverkeerswet, de Havenbeveiligingswet en de Wet voorkoming verontreiniging door schepen ter (aanvullende) implementatie van de richtlijnen (EU) 2017/2109 en 2010/65/EU in verband met een noodzakelijke wettelijke grondslag voor de verwerking van persoonsgegevens</w:t>
                          </w:r>
                          <w:r w:rsidR="00D82831">
                            <w:t xml:space="preserve"> </w:t>
                          </w:r>
                        </w:p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3B4165">
                          <w:pPr>
                            <w:pStyle w:val="Verdana65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:rsidR="00D7218D" w:rsidRDefault="003B4165">
                          <w:r>
                            <w:t>2</w:t>
                          </w:r>
                        </w:p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bottom w:val="dotted" w:sz="6" w:space="0" w:color="000000"/>
                          </w:tcBorders>
                        </w:tcPr>
                        <w:p w:rsidR="00D7218D" w:rsidRDefault="00D7218D"/>
                      </w:tc>
                      <w:tc>
                        <w:tcPr>
                          <w:tcW w:w="5240" w:type="dxa"/>
                          <w:tcBorders>
                            <w:bottom w:val="dotted" w:sz="6" w:space="0" w:color="000000"/>
                          </w:tcBorders>
                        </w:tcPr>
                        <w:p w:rsidR="00D7218D" w:rsidRDefault="00D7218D"/>
                      </w:tc>
                    </w:tr>
                    <w:tr w:rsidR="00D7218D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:rsidR="00D7218D" w:rsidRDefault="00D7218D"/>
                      </w:tc>
                      <w:tc>
                        <w:tcPr>
                          <w:tcW w:w="5240" w:type="dxa"/>
                        </w:tcPr>
                        <w:p w:rsidR="00D7218D" w:rsidRDefault="00D7218D"/>
                      </w:tc>
                    </w:tr>
                  </w:tbl>
                  <w:p w:rsidR="00931B8F" w:rsidRDefault="00931B8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7300" cy="796226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62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pStyle w:val="Verdana65bold"/>
                          </w:pPr>
                          <w:r>
                            <w:t xml:space="preserve">HOOFDDIRECTIE  BESTUURLIJKE EN JURIDISCHE ZAKEN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3" type="#_x0000_t202" style="position:absolute;margin-left:466.25pt;margin-top:155.9pt;width:99pt;height:626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" filled="f" stroked="f">
              <v:textbox inset="0,0,0,0">
                <w:txbxContent>
                  <w:p w:rsidR="00D7218D" w:rsidRDefault="003B4165">
                    <w:pPr>
                      <w:pStyle w:val="Verdana65bold"/>
                    </w:pPr>
                    <w:r>
                      <w:t xml:space="preserve">HOOFDDIRECTIE  BESTUURLIJKE EN JURIDISCHE ZAKEN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07950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2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2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" filled="f" stroked="f">
              <v:textbox inset="0,0,0,0">
                <w:txbxContent>
                  <w:p w:rsidR="00D7218D" w:rsidRDefault="003B41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2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2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5000" cy="342900"/>
              <wp:effectExtent l="0" t="0" r="0" b="0"/>
              <wp:wrapNone/>
              <wp:docPr id="7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18D" w:rsidRDefault="003B4165">
                          <w:pPr>
                            <w:pStyle w:val="HBJZ-AandeKoning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5" type="#_x0000_t202" style="position:absolute;margin-left:79.35pt;margin-top:799.35pt;width:150pt;height:2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" filled="f" stroked="f">
              <v:textbox inset="0,0,0,0">
                <w:txbxContent>
                  <w:p w:rsidR="00D7218D" w:rsidRDefault="003B4165">
                    <w:pPr>
                      <w:pStyle w:val="HBJZ-AandeKoning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8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B8F" w:rsidRDefault="00931B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6" type="#_x0000_t202" style="position:absolute;margin-left:79.35pt;margin-top:94.35pt;width:187.65pt;height:22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AcMp/qxAQAARQ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000000" w:rsidRDefault="003B41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B2791D"/>
    <w:multiLevelType w:val="multilevel"/>
    <w:tmpl w:val="F263687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90107F"/>
    <w:multiLevelType w:val="multilevel"/>
    <w:tmpl w:val="C53ADB3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A05E1B"/>
    <w:multiLevelType w:val="multilevel"/>
    <w:tmpl w:val="E31AF21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70B79C6"/>
    <w:multiLevelType w:val="multilevel"/>
    <w:tmpl w:val="F3ACF25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F89896"/>
    <w:multiLevelType w:val="multilevel"/>
    <w:tmpl w:val="14BDA76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0152DF0"/>
    <w:multiLevelType w:val="multilevel"/>
    <w:tmpl w:val="CB528B2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8D0154"/>
    <w:multiLevelType w:val="multilevel"/>
    <w:tmpl w:val="0939D49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2739E0"/>
    <w:multiLevelType w:val="multilevel"/>
    <w:tmpl w:val="01C8280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0FE596"/>
    <w:multiLevelType w:val="multilevel"/>
    <w:tmpl w:val="8925E42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B72C2"/>
    <w:multiLevelType w:val="multilevel"/>
    <w:tmpl w:val="2E7042E4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CA9FA8"/>
    <w:multiLevelType w:val="multilevel"/>
    <w:tmpl w:val="9AC9DF7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487357"/>
    <w:multiLevelType w:val="multilevel"/>
    <w:tmpl w:val="19C3BDD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0EAA0"/>
    <w:multiLevelType w:val="multilevel"/>
    <w:tmpl w:val="E4B8AED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27B55C"/>
    <w:multiLevelType w:val="multilevel"/>
    <w:tmpl w:val="94191AE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F9A10D"/>
    <w:multiLevelType w:val="multilevel"/>
    <w:tmpl w:val="D170D24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9"/>
  </w:num>
  <w:num w:numId="5">
    <w:abstractNumId w:val="12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C"/>
    <w:rsid w:val="000C2DEC"/>
    <w:rsid w:val="001F0A07"/>
    <w:rsid w:val="00356741"/>
    <w:rsid w:val="003A5443"/>
    <w:rsid w:val="003B4165"/>
    <w:rsid w:val="00417E6C"/>
    <w:rsid w:val="004A2E5D"/>
    <w:rsid w:val="005711B2"/>
    <w:rsid w:val="00931B8F"/>
    <w:rsid w:val="00A9520E"/>
    <w:rsid w:val="00D7218D"/>
    <w:rsid w:val="00D82831"/>
    <w:rsid w:val="00E50231"/>
    <w:rsid w:val="00E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A80C4F"/>
  <w15:docId w15:val="{22B1621D-3E55-471D-90C4-E4BD962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pPr>
      <w:spacing w:before="220"/>
    </w:pPr>
  </w:style>
  <w:style w:type="paragraph" w:customStyle="1" w:styleId="ANVSeindblad2">
    <w:name w:val="ANVS eindblad 2"/>
    <w:basedOn w:val="Standaard"/>
    <w:next w:val="Standaard"/>
    <w:pPr>
      <w:spacing w:before="250"/>
    </w:pPr>
  </w:style>
  <w:style w:type="paragraph" w:customStyle="1" w:styleId="ANVSeindblad3">
    <w:name w:val="ANVS eindblad 3"/>
    <w:basedOn w:val="Standaard"/>
    <w:next w:val="Standaard"/>
    <w:pPr>
      <w:spacing w:before="280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/>
    </w:p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Pr>
      <w:sz w:val="16"/>
      <w:szCs w:val="16"/>
    </w:rPr>
  </w:style>
  <w:style w:type="paragraph" w:customStyle="1" w:styleId="ANVSV12R12">
    <w:name w:val="ANVS V12 R12"/>
    <w:basedOn w:val="Standaard"/>
    <w:next w:val="Standaard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</w:style>
  <w:style w:type="paragraph" w:customStyle="1" w:styleId="DPstandaardopsomming">
    <w:name w:val="DP standaard opsomming"/>
    <w:basedOn w:val="Standaard"/>
    <w:next w:val="Standaard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pPr>
      <w:spacing w:before="240"/>
    </w:pPr>
  </w:style>
  <w:style w:type="paragraph" w:customStyle="1" w:styleId="Huisstijl-Bijlage">
    <w:name w:val="Huisstijl - Bijlage"/>
    <w:basedOn w:val="Standaard"/>
    <w:next w:val="Standaar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</w:style>
  <w:style w:type="paragraph" w:customStyle="1" w:styleId="Huisstijl-KaderTussenkop">
    <w:name w:val="Huisstijl - Kader Tussenkop"/>
    <w:basedOn w:val="Standaard"/>
    <w:next w:val="Standaard"/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/>
    </w:pPr>
  </w:style>
  <w:style w:type="paragraph" w:customStyle="1" w:styleId="ILTOpsomming">
    <w:name w:val="ILT Opsomming"/>
    <w:basedOn w:val="Standaard"/>
    <w:next w:val="Standaard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Merking">
    <w:name w:val="Merking"/>
    <w:basedOn w:val="Standaard"/>
    <w:next w:val="Standaar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</w:style>
  <w:style w:type="paragraph" w:customStyle="1" w:styleId="OIMRapportHoofdstuk">
    <w:name w:val="OIM Rapport Hoofdstuk"/>
    <w:basedOn w:val="Standaard"/>
    <w:next w:val="Standaard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Standaard"/>
    <w:next w:val="Standaard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2"/>
      </w:numPr>
    </w:pPr>
  </w:style>
  <w:style w:type="paragraph" w:customStyle="1" w:styleId="OIMRapportNummerlijst">
    <w:name w:val="OIM Rapport Nummerlijst"/>
    <w:basedOn w:val="Standaard"/>
    <w:next w:val="Standaard"/>
  </w:style>
  <w:style w:type="paragraph" w:customStyle="1" w:styleId="OIMRapportOpsomminglijst">
    <w:name w:val="OIM Rapport Opsomminglijst"/>
    <w:basedOn w:val="Standaard"/>
    <w:next w:val="Standaard"/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Standaard"/>
    <w:next w:val="Standaard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Pr>
      <w:b/>
    </w:rPr>
  </w:style>
  <w:style w:type="paragraph" w:customStyle="1" w:styleId="RapportNiveau3">
    <w:name w:val="Rapport_Niveau_3"/>
    <w:basedOn w:val="Standaard"/>
    <w:next w:val="Standaard"/>
    <w:rPr>
      <w:i/>
    </w:rPr>
  </w:style>
  <w:style w:type="paragraph" w:customStyle="1" w:styleId="RapportNiveau4">
    <w:name w:val="Rapport_Niveau_4"/>
    <w:basedOn w:val="Standaard"/>
    <w:next w:val="Standaard"/>
  </w:style>
  <w:style w:type="paragraph" w:customStyle="1" w:styleId="RapportNiveau5">
    <w:name w:val="Rapport_Niveau_5"/>
    <w:basedOn w:val="Standaard"/>
    <w:next w:val="Standaard"/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15"/>
      </w:numPr>
    </w:pPr>
  </w:style>
  <w:style w:type="paragraph" w:customStyle="1" w:styleId="Standaardopsomminglijst">
    <w:name w:val="Standaard opsomming lijst"/>
    <w:basedOn w:val="Standaard"/>
    <w:next w:val="Standaard"/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Rood">
    <w:name w:val="Standaard Vet en Rood"/>
    <w:basedOn w:val="Standaard"/>
    <w:next w:val="Standaard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Pr>
      <w:sz w:val="14"/>
      <w:szCs w:val="14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D828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283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828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31"/>
    <w:rPr>
      <w:rFonts w:ascii="Verdana" w:hAnsi="Verdana"/>
      <w:color w:val="000000"/>
      <w:sz w:val="18"/>
      <w:szCs w:val="18"/>
    </w:rPr>
  </w:style>
  <w:style w:type="paragraph" w:customStyle="1" w:styleId="Standard">
    <w:name w:val="Standard"/>
    <w:rsid w:val="005711B2"/>
    <w:pPr>
      <w:widowControl w:val="0"/>
      <w:suppressAutoHyphens/>
      <w:spacing w:line="240" w:lineRule="exact"/>
    </w:pPr>
    <w:rPr>
      <w:rFonts w:ascii="Verdana" w:hAnsi="Verdana"/>
      <w:kern w:val="3"/>
      <w:sz w:val="1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g\AppData\Local\Microsoft\Windows\INetCache\IE\AJOXPGDS\Nader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2018-11-12T11:26:00.0000000Z</dcterms:created>
  <dcterms:modified xsi:type="dcterms:W3CDTF">2019-01-03T08:38:00.0000000Z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0x010100EF0519A58064F24591F6B3FAE865FD70</vt:lpwstr>
  </property>
</Properties>
</file>