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E" w:rsidRDefault="00E52BAE"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2690"/>
        <w:gridCol w:w="6863"/>
        <w:gridCol w:w="6303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B553C1">
              <w:rPr>
                <w:rFonts w:cs="Arial"/>
                <w:b/>
                <w:iCs/>
                <w:szCs w:val="22"/>
              </w:rPr>
              <w:t xml:space="preserve"> Rik Grashoff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545D7D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B553C1">
              <w:rPr>
                <w:rFonts w:cs="Arial"/>
                <w:b/>
                <w:iCs/>
                <w:szCs w:val="22"/>
              </w:rPr>
              <w:t xml:space="preserve"> Rondetafelgesprek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D26B06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B553C1">
              <w:rPr>
                <w:rFonts w:cs="Arial"/>
                <w:b/>
                <w:iCs/>
                <w:szCs w:val="22"/>
              </w:rPr>
              <w:t xml:space="preserve"> Openbaar 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EC5CB7">
        <w:trPr>
          <w:trHeight w:val="378"/>
        </w:trPr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B553C1">
              <w:rPr>
                <w:rFonts w:cs="Arial"/>
                <w:b/>
                <w:iCs/>
                <w:szCs w:val="22"/>
              </w:rPr>
              <w:t xml:space="preserve"> </w:t>
            </w:r>
            <w:bookmarkStart w:name="_GoBack" w:id="0"/>
            <w:r w:rsidR="00B553C1">
              <w:rPr>
                <w:rFonts w:cs="Arial"/>
                <w:b/>
                <w:iCs/>
                <w:szCs w:val="22"/>
              </w:rPr>
              <w:t>Invloed stikstof op biodiversiteit</w:t>
            </w:r>
            <w:bookmarkEnd w:id="0"/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E1358B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Deelvragen</w:t>
            </w:r>
            <w:r w:rsidRPr="00545D7D" w:rsidR="00E1358B">
              <w:rPr>
                <w:rFonts w:cs="Arial"/>
                <w:b/>
                <w:iCs/>
                <w:szCs w:val="22"/>
              </w:rPr>
              <w:t xml:space="preserve"> en doel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B553C1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553C1" w:rsidP="00B553C1" w:rsidRDefault="00165DDF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1. </w:t>
            </w:r>
            <w:r w:rsidR="00B553C1">
              <w:rPr>
                <w:rFonts w:cs="Arial"/>
                <w:b/>
                <w:iCs/>
                <w:szCs w:val="22"/>
              </w:rPr>
              <w:t>Als commissie inzicht verwerven wat de gevolgen zijn van (langdurige) stikstofdepositie op planten, dieren en bodem in diverse typen ecosystemen.</w:t>
            </w:r>
          </w:p>
          <w:p w:rsidR="00460D3F" w:rsidP="00B553C1" w:rsidRDefault="00165DDF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2. Als commissie inzicht verwerven </w:t>
            </w:r>
            <w:r w:rsidR="00460D3F">
              <w:rPr>
                <w:rFonts w:cs="Arial"/>
                <w:b/>
                <w:iCs/>
                <w:szCs w:val="22"/>
              </w:rPr>
              <w:t>over de aard en herkomst van de stikstofdeposit</w:t>
            </w:r>
            <w:r w:rsidR="00A82304">
              <w:rPr>
                <w:rFonts w:cs="Arial"/>
                <w:b/>
                <w:iCs/>
                <w:szCs w:val="22"/>
              </w:rPr>
              <w:t xml:space="preserve">ie en ontwikkelingen </w:t>
            </w:r>
            <w:r w:rsidR="00460D3F">
              <w:rPr>
                <w:rFonts w:cs="Arial"/>
                <w:b/>
                <w:iCs/>
                <w:szCs w:val="22"/>
              </w:rPr>
              <w:t>hierin</w:t>
            </w:r>
            <w:r w:rsidR="009E2ADB">
              <w:rPr>
                <w:rFonts w:cs="Arial"/>
                <w:b/>
                <w:iCs/>
                <w:szCs w:val="22"/>
              </w:rPr>
              <w:t>.</w:t>
            </w:r>
          </w:p>
          <w:p w:rsidR="00A82304" w:rsidP="00A82304" w:rsidRDefault="00A82304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3</w:t>
            </w:r>
            <w:r w:rsidR="00460D3F">
              <w:rPr>
                <w:rFonts w:cs="Arial"/>
                <w:b/>
                <w:iCs/>
                <w:szCs w:val="22"/>
              </w:rPr>
              <w:t xml:space="preserve">. Als commissie inzicht verwerven in </w:t>
            </w:r>
            <w:r>
              <w:rPr>
                <w:rFonts w:cs="Arial"/>
                <w:b/>
                <w:iCs/>
                <w:szCs w:val="22"/>
              </w:rPr>
              <w:t xml:space="preserve">oorzaken van geconstateerde verschillen in enerzijds de (berekende) ammoniakemissie en de (gemeten) ammoniakconcentraties in de lucht. </w:t>
            </w:r>
          </w:p>
          <w:p w:rsidR="00A82304" w:rsidP="00A82304" w:rsidRDefault="00A82304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4. Als commissie inzicht verwerven in de effectiviteit van de programmatische aanpak stikstof in het reduceren van de stikstofuitstoot en depositie. </w:t>
            </w:r>
          </w:p>
          <w:p w:rsidR="00A82304" w:rsidP="00A82304" w:rsidRDefault="00A82304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5. Inzicht verwerven in effecten van natuurherstel projecten i.r.t. stikstofdepositie</w:t>
            </w:r>
          </w:p>
          <w:p w:rsidR="00460D3F" w:rsidP="00460D3F" w:rsidRDefault="00460D3F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545D7D" w:rsidP="00B553C1" w:rsidRDefault="00545D7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A7605E" w:rsidR="00545D7D" w:rsidP="00EC5CB7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Termijn plaatsvinden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B553C1">
              <w:rPr>
                <w:rFonts w:cs="Arial"/>
                <w:b/>
                <w:iCs/>
                <w:szCs w:val="22"/>
              </w:rPr>
              <w:t xml:space="preserve"> </w:t>
            </w:r>
            <w:r w:rsidR="00460D3F">
              <w:rPr>
                <w:rFonts w:cs="Arial"/>
                <w:b/>
                <w:iCs/>
                <w:szCs w:val="22"/>
              </w:rPr>
              <w:t xml:space="preserve">Na ontvangen van de </w:t>
            </w:r>
            <w:r w:rsidRPr="00EC5CB7" w:rsidR="00EC5CB7">
              <w:rPr>
                <w:rFonts w:cs="Arial"/>
                <w:b/>
                <w:iCs/>
                <w:szCs w:val="22"/>
              </w:rPr>
              <w:t>monitoringsrapportage stikstof 2016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545D7D" w:rsidRDefault="00600D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7230" w:type="dxa"/>
            <w:shd w:val="clear" w:color="auto" w:fill="auto"/>
          </w:tcPr>
          <w:p w:rsidRPr="00A82304" w:rsidR="005A12C6" w:rsidP="00A82304" w:rsidRDefault="009F01DE">
            <w:pPr>
              <w:pStyle w:val="Lijstalinea"/>
              <w:numPr>
                <w:ilvl w:val="0"/>
                <w:numId w:val="7"/>
              </w:numPr>
              <w:rPr>
                <w:rFonts w:cs="Arial"/>
                <w:iCs/>
                <w:szCs w:val="22"/>
              </w:rPr>
            </w:pPr>
            <w:r w:rsidRPr="00A82304">
              <w:rPr>
                <w:rFonts w:cs="Arial"/>
                <w:iCs/>
                <w:szCs w:val="22"/>
              </w:rPr>
              <w:t>Wetenschap</w:t>
            </w:r>
          </w:p>
          <w:p w:rsidR="00A82304" w:rsidP="00A82304" w:rsidRDefault="00A82304">
            <w:pPr>
              <w:pStyle w:val="Lijstalinea"/>
              <w:numPr>
                <w:ilvl w:val="0"/>
                <w:numId w:val="7"/>
              </w:num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Betrokken overheidsinstanties (RIVM en PBL)</w:t>
            </w:r>
          </w:p>
          <w:p w:rsidRPr="00A82304" w:rsidR="00600D9E" w:rsidP="00684CC0" w:rsidRDefault="009F01DE">
            <w:pPr>
              <w:pStyle w:val="Lijstalinea"/>
              <w:numPr>
                <w:ilvl w:val="0"/>
                <w:numId w:val="7"/>
              </w:numPr>
              <w:rPr>
                <w:rFonts w:cs="Arial"/>
                <w:iCs/>
                <w:szCs w:val="22"/>
              </w:rPr>
            </w:pPr>
            <w:proofErr w:type="spellStart"/>
            <w:r w:rsidRPr="00A82304">
              <w:rPr>
                <w:rFonts w:cs="Arial"/>
                <w:iCs/>
                <w:szCs w:val="22"/>
              </w:rPr>
              <w:t>TBO’s</w:t>
            </w:r>
            <w:proofErr w:type="spellEnd"/>
            <w:r w:rsidRPr="00A82304">
              <w:rPr>
                <w:rFonts w:cs="Arial"/>
                <w:iCs/>
                <w:szCs w:val="22"/>
              </w:rPr>
              <w:t xml:space="preserve"> (</w:t>
            </w:r>
            <w:proofErr w:type="spellStart"/>
            <w:r w:rsidRPr="00A82304">
              <w:rPr>
                <w:rFonts w:cs="Arial"/>
                <w:iCs/>
                <w:szCs w:val="22"/>
              </w:rPr>
              <w:t>terreinbeherende</w:t>
            </w:r>
            <w:proofErr w:type="spellEnd"/>
            <w:r w:rsidRPr="00A82304">
              <w:rPr>
                <w:rFonts w:cs="Arial"/>
                <w:iCs/>
                <w:szCs w:val="22"/>
              </w:rPr>
              <w:t xml:space="preserve"> organisaties)</w:t>
            </w:r>
          </w:p>
          <w:p w:rsidRPr="00A7605E" w:rsidR="0053673F" w:rsidP="00A7605E" w:rsidRDefault="0053673F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</w:t>
            </w:r>
            <w:r w:rsidR="00545D7D">
              <w:rPr>
                <w:rFonts w:cs="Arial"/>
                <w:b/>
                <w:szCs w:val="22"/>
              </w:rPr>
              <w:t xml:space="preserve">Het aangegeven van de eventuele blokken is voldoende. </w:t>
            </w:r>
            <w:proofErr w:type="gramStart"/>
            <w:r w:rsidR="00545D7D">
              <w:rPr>
                <w:rFonts w:cs="Arial"/>
                <w:b/>
                <w:szCs w:val="22"/>
              </w:rPr>
              <w:t>Het is niet nodig om s</w:t>
            </w:r>
            <w:r>
              <w:rPr>
                <w:rFonts w:cs="Arial"/>
                <w:b/>
                <w:szCs w:val="22"/>
              </w:rPr>
              <w:t xml:space="preserve">uggesties voor namen van genodigden </w:t>
            </w:r>
            <w:r w:rsidR="00545D7D">
              <w:rPr>
                <w:rFonts w:cs="Arial"/>
                <w:b/>
                <w:szCs w:val="22"/>
              </w:rPr>
              <w:t xml:space="preserve">hier al in te </w:t>
            </w:r>
            <w:r>
              <w:rPr>
                <w:rFonts w:cs="Arial"/>
                <w:b/>
                <w:szCs w:val="22"/>
              </w:rPr>
              <w:t xml:space="preserve">invullen. </w:t>
            </w:r>
            <w:proofErr w:type="gramEnd"/>
            <w:r>
              <w:rPr>
                <w:rFonts w:cs="Arial"/>
                <w:b/>
                <w:szCs w:val="22"/>
              </w:rPr>
              <w:t xml:space="preserve">Nadat de commissie </w:t>
            </w:r>
            <w:r w:rsidR="00545D7D">
              <w:rPr>
                <w:rFonts w:cs="Arial"/>
                <w:b/>
                <w:szCs w:val="22"/>
              </w:rPr>
              <w:t xml:space="preserve">heeft ingestemd met het voorstel tot het houden van </w:t>
            </w:r>
            <w:r>
              <w:rPr>
                <w:rFonts w:cs="Arial"/>
                <w:b/>
                <w:szCs w:val="22"/>
              </w:rPr>
              <w:t>een rondetafelgesprek/hoorzitting</w:t>
            </w:r>
            <w:r w:rsidR="00545D7D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 xml:space="preserve">zal via een </w:t>
            </w:r>
            <w:proofErr w:type="gramStart"/>
            <w:r w:rsidR="00545D7D">
              <w:rPr>
                <w:rFonts w:cs="Arial"/>
                <w:b/>
                <w:szCs w:val="22"/>
              </w:rPr>
              <w:t>separate</w:t>
            </w:r>
            <w:proofErr w:type="gramEnd"/>
            <w:r w:rsidR="00545D7D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emailprocedure de fracties worden verzocht om suggesties voor genodigden aan te leveren)</w:t>
            </w: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9F01DE">
              <w:rPr>
                <w:rFonts w:cs="Arial"/>
                <w:b/>
                <w:szCs w:val="22"/>
              </w:rPr>
              <w:t xml:space="preserve"> 4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53673F" w:rsidR="00E52BAE" w:rsidP="00545D7D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Tijdsduur</w:t>
            </w:r>
            <w:r w:rsidR="00A82304">
              <w:rPr>
                <w:rFonts w:cs="Arial"/>
                <w:b/>
                <w:szCs w:val="22"/>
              </w:rPr>
              <w:t xml:space="preserve"> per </w:t>
            </w:r>
            <w:r w:rsidRPr="00A7605E" w:rsidR="00E1358B">
              <w:rPr>
                <w:rFonts w:cs="Arial"/>
                <w:b/>
                <w:szCs w:val="22"/>
              </w:rPr>
              <w:t>blok</w:t>
            </w:r>
            <w:r w:rsidR="009F01DE">
              <w:rPr>
                <w:rFonts w:cs="Arial"/>
                <w:b/>
                <w:szCs w:val="22"/>
              </w:rPr>
              <w:t>: 45 min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53673F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Gebruik van een wetenschappelijke netwerkverkenning? (duurt in de regel 1 à 2 weken)?</w:t>
            </w:r>
            <w:r w:rsidR="009F01DE">
              <w:rPr>
                <w:rFonts w:cs="Arial"/>
                <w:b/>
                <w:szCs w:val="22"/>
              </w:rPr>
              <w:t xml:space="preserve"> Ja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 w:rsidSect="00E362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FB" w:rsidRDefault="007827FB">
      <w:r>
        <w:separator/>
      </w:r>
    </w:p>
  </w:endnote>
  <w:endnote w:type="continuationSeparator" w:id="0">
    <w:p w:rsidR="007827FB" w:rsidRDefault="0078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FB" w:rsidRDefault="007827FB">
      <w:r>
        <w:separator/>
      </w:r>
    </w:p>
  </w:footnote>
  <w:footnote w:type="continuationSeparator" w:id="0">
    <w:p w:rsidR="007827FB" w:rsidRDefault="0078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EC5CB7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32588"/>
    <w:multiLevelType w:val="hybridMultilevel"/>
    <w:tmpl w:val="F09293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5DDF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0D3F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827FB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E0BDC"/>
    <w:rsid w:val="009E2ADB"/>
    <w:rsid w:val="009F01DE"/>
    <w:rsid w:val="00A12A2B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2304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553C1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1574"/>
    <w:rsid w:val="00D96A5B"/>
    <w:rsid w:val="00DB19B9"/>
    <w:rsid w:val="00DB418F"/>
    <w:rsid w:val="00DB46AC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62B0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C5C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82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8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1425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2017-09-25T14:14:00.0000000Z</dcterms:created>
  <dcterms:modified xsi:type="dcterms:W3CDTF">2017-09-25T14:14:00.0000000Z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0x010100963D592D8A3A2C47ACC6311FF533F60A</vt:lpwstr>
  </property>
</Properties>
</file>