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54E0C" w:rsidR="00154E0C" w:rsidP="00154E0C" w:rsidRDefault="00154E0C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154E0C">
        <w:rPr>
          <w:rFonts w:ascii="Arial" w:hAnsi="Arial" w:cs="Arial"/>
          <w:b/>
          <w:bCs/>
          <w:kern w:val="36"/>
        </w:rPr>
        <w:t>Hamerstuk</w:t>
      </w:r>
    </w:p>
    <w:p w:rsidRPr="00154E0C" w:rsidR="00154E0C" w:rsidP="00154E0C" w:rsidRDefault="00154E0C">
      <w:pPr>
        <w:rPr>
          <w:rFonts w:ascii="Arial" w:hAnsi="Arial" w:cs="Arial"/>
        </w:rPr>
      </w:pPr>
      <w:r w:rsidRPr="00154E0C">
        <w:rPr>
          <w:rFonts w:ascii="Arial" w:hAnsi="Arial" w:cs="Arial"/>
        </w:rPr>
        <w:t>Aan de orde is de behandeling van:</w:t>
      </w:r>
    </w:p>
    <w:p w:rsidRPr="00154E0C" w:rsidR="00154E0C" w:rsidP="00154E0C" w:rsidRDefault="00154E0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154E0C">
        <w:rPr>
          <w:rFonts w:ascii="Arial" w:hAnsi="Arial" w:cs="Arial"/>
          <w:b/>
          <w:bCs/>
        </w:rPr>
        <w:t>het wetsvoorstel Wijziging van diverse onderwijswetten in verband met het herstel van enkele wetstechnische gebreken (Reparatiewet OCW 2015) (34060);</w:t>
      </w:r>
    </w:p>
    <w:p w:rsidRPr="00154E0C" w:rsidR="00154E0C" w:rsidP="00154E0C" w:rsidRDefault="00154E0C">
      <w:pPr>
        <w:spacing w:after="240"/>
        <w:rPr>
          <w:rFonts w:ascii="Arial" w:hAnsi="Arial" w:cs="Arial"/>
        </w:rPr>
      </w:pPr>
      <w:r w:rsidRPr="00154E0C">
        <w:rPr>
          <w:rFonts w:ascii="Arial" w:hAnsi="Arial" w:cs="Arial"/>
        </w:rPr>
        <w:t>D</w:t>
      </w:r>
      <w:r>
        <w:rPr>
          <w:rFonts w:ascii="Arial" w:hAnsi="Arial" w:cs="Arial"/>
        </w:rPr>
        <w:t>it</w:t>
      </w:r>
      <w:r w:rsidRPr="00154E0C">
        <w:rPr>
          <w:rFonts w:ascii="Arial" w:hAnsi="Arial" w:cs="Arial"/>
        </w:rPr>
        <w:t xml:space="preserve"> wetsvoorstel word</w:t>
      </w:r>
      <w:r>
        <w:rPr>
          <w:rFonts w:ascii="Arial" w:hAnsi="Arial" w:cs="Arial"/>
        </w:rPr>
        <w:t>t</w:t>
      </w:r>
      <w:bookmarkStart w:name="_GoBack" w:id="0"/>
      <w:bookmarkEnd w:id="0"/>
      <w:r w:rsidRPr="00154E0C">
        <w:rPr>
          <w:rFonts w:ascii="Arial" w:hAnsi="Arial" w:cs="Arial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A7AFE"/>
    <w:multiLevelType w:val="multilevel"/>
    <w:tmpl w:val="66D6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0C"/>
    <w:rsid w:val="00154E0C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265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2015-07-01T07:35:00.0000000Z</dcterms:created>
  <dcterms:modified xsi:type="dcterms:W3CDTF">2015-07-01T07:36:00.0000000Z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0x01010084CB7A24E49F8C4CB865D149215F602B</vt:lpwstr>
  </property>
</Properties>
</file>