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FC" w:rsidP="007741FC" w:rsidRDefault="007741FC">
      <w:r>
        <w:t>Graag wil Henk van Gerven als rondvraagpunt voorstellen een brief te vragen naar aanleiding van (</w:t>
      </w:r>
      <w:hyperlink w:history="1" r:id="rId5">
        <w:r>
          <w:rPr>
            <w:rStyle w:val="Hyperlink"/>
          </w:rPr>
          <w:t>Radartv.nl, 10 november 2014</w:t>
        </w:r>
      </w:hyperlink>
      <w:r>
        <w:t>)</w:t>
      </w:r>
      <w:r>
        <w:rPr>
          <w:color w:val="000000"/>
        </w:rPr>
        <w:t xml:space="preserve">over </w:t>
      </w:r>
      <w:r>
        <w:t>de welzijnsproblemen bij koeien en kalveren in de melkvee-industrie, waarbij tevens wordt ingegaan op de uitvoering van onderstaande motie.</w:t>
      </w:r>
    </w:p>
    <w:p w:rsidR="007741FC" w:rsidP="007741FC" w:rsidRDefault="007741FC"/>
    <w:tbl>
      <w:tblPr>
        <w:tblW w:w="0" w:type="auto"/>
        <w:tblCellSpacing w:w="15" w:type="dxa"/>
        <w:tblCellMar>
          <w:left w:w="0" w:type="dxa"/>
          <w:right w:w="0" w:type="dxa"/>
        </w:tblCellMar>
        <w:tblLook w:val="04A0" w:firstRow="1" w:lastRow="0" w:firstColumn="1" w:lastColumn="0" w:noHBand="0" w:noVBand="1"/>
      </w:tblPr>
      <w:tblGrid>
        <w:gridCol w:w="2876"/>
        <w:gridCol w:w="81"/>
      </w:tblGrid>
      <w:tr w:rsidR="007741FC" w:rsidTr="007741FC">
        <w:trPr>
          <w:tblCellSpacing w:w="15" w:type="dxa"/>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675"/>
              <w:gridCol w:w="540"/>
              <w:gridCol w:w="66"/>
              <w:gridCol w:w="66"/>
              <w:gridCol w:w="66"/>
              <w:gridCol w:w="66"/>
              <w:gridCol w:w="1007"/>
              <w:gridCol w:w="315"/>
            </w:tblGrid>
            <w:tr w:rsidR="007741FC">
              <w:trPr>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eastAsiaTheme="minorHAnsi"/>
                      <w:sz w:val="24"/>
                      <w:szCs w:val="24"/>
                      <w:lang w:eastAsia="nl-NL"/>
                    </w:rPr>
                  </w:pPr>
                  <w:r>
                    <w:rPr>
                      <w:rFonts w:ascii="Times New Roman" w:hAnsi="Times New Roman"/>
                      <w:sz w:val="24"/>
                      <w:szCs w:val="24"/>
                      <w:lang w:eastAsia="nl-NL"/>
                    </w:rPr>
                    <w:t>28286</w:t>
                  </w: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heme="minorHAnsi"/>
                      <w:sz w:val="24"/>
                      <w:szCs w:val="24"/>
                      <w:lang w:eastAsia="nl-NL"/>
                    </w:rPr>
                  </w:pPr>
                  <w:r>
                    <w:rPr>
                      <w:rFonts w:ascii="Times New Roman" w:hAnsi="Times New Roman"/>
                      <w:sz w:val="24"/>
                      <w:szCs w:val="24"/>
                      <w:lang w:eastAsia="nl-NL"/>
                    </w:rPr>
                    <w:t>0672</w:t>
                  </w: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heme="minorHAnsi"/>
                      <w:sz w:val="24"/>
                      <w:szCs w:val="24"/>
                      <w:lang w:eastAsia="nl-NL"/>
                    </w:rPr>
                  </w:pPr>
                  <w:r>
                    <w:rPr>
                      <w:rFonts w:ascii="Times New Roman" w:hAnsi="Times New Roman"/>
                      <w:sz w:val="24"/>
                      <w:szCs w:val="24"/>
                      <w:lang w:eastAsia="nl-NL"/>
                    </w:rPr>
                    <w:t>gewijzigd</w:t>
                  </w: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heme="minorHAnsi"/>
                      <w:sz w:val="24"/>
                      <w:szCs w:val="24"/>
                      <w:lang w:eastAsia="nl-NL"/>
                    </w:rPr>
                  </w:pPr>
                  <w:r>
                    <w:rPr>
                      <w:rFonts w:ascii="Times New Roman" w:hAnsi="Times New Roman"/>
                      <w:noProof/>
                      <w:color w:val="0000FF"/>
                      <w:sz w:val="24"/>
                      <w:szCs w:val="24"/>
                      <w:lang w:eastAsia="nl-NL"/>
                    </w:rPr>
                    <w:drawing>
                      <wp:inline distT="0" distB="0" distL="0" distR="0">
                        <wp:extent cx="151130" cy="142875"/>
                        <wp:effectExtent l="0" t="0" r="1270" b="9525"/>
                        <wp:docPr id="6" name="Afbeelding 6" descr="            Toon document L:\VIP Kamerstukken\282xx\28286\28286-0672.pdf">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            Toon document L:\VIP Kamerstukken\282xx\28286\28286-0672.pd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p>
              </w:tc>
            </w:tr>
            <w:tr w:rsidR="007741FC">
              <w:trPr>
                <w:tblCellSpacing w:w="15" w:type="dxa"/>
              </w:trPr>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eastAsiaTheme="minorHAnsi"/>
                      <w:sz w:val="24"/>
                      <w:szCs w:val="24"/>
                      <w:lang w:eastAsia="nl-NL"/>
                    </w:rPr>
                  </w:pPr>
                  <w:r>
                    <w:rPr>
                      <w:rFonts w:ascii="Times New Roman" w:hAnsi="Times New Roman"/>
                      <w:sz w:val="24"/>
                      <w:szCs w:val="24"/>
                      <w:lang w:eastAsia="nl-NL"/>
                    </w:rPr>
                    <w:t>28286</w:t>
                  </w: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eastAsiaTheme="minorHAnsi"/>
                      <w:sz w:val="24"/>
                      <w:szCs w:val="24"/>
                      <w:lang w:eastAsia="nl-NL"/>
                    </w:rPr>
                  </w:pPr>
                  <w:r>
                    <w:rPr>
                      <w:rFonts w:ascii="Times New Roman" w:hAnsi="Times New Roman"/>
                      <w:sz w:val="24"/>
                      <w:szCs w:val="24"/>
                      <w:lang w:eastAsia="nl-NL"/>
                    </w:rPr>
                    <w:t>0708</w:t>
                  </w: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eastAsiaTheme="minorHAnsi"/>
                      <w:sz w:val="24"/>
                      <w:szCs w:val="24"/>
                      <w:lang w:eastAsia="nl-NL"/>
                    </w:rPr>
                  </w:pPr>
                  <w:r>
                    <w:rPr>
                      <w:rFonts w:ascii="Times New Roman" w:hAnsi="Times New Roman"/>
                      <w:noProof/>
                      <w:color w:val="0000FF"/>
                      <w:sz w:val="24"/>
                      <w:szCs w:val="24"/>
                      <w:lang w:eastAsia="nl-NL"/>
                    </w:rPr>
                    <w:drawing>
                      <wp:inline distT="0" distB="0" distL="0" distR="0">
                        <wp:extent cx="151130" cy="142875"/>
                        <wp:effectExtent l="0" t="0" r="1270" b="9525"/>
                        <wp:docPr id="5" name="Afbeelding 5" descr="            Toon document L:\VIP Kamerstukken\282xx\28286\28286-0708.pdf">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            Toon document L:\VIP Kamerstukken\282xx\28286\28286-0708.pd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p>
              </w:tc>
            </w:tr>
          </w:tbl>
          <w:p w:rsidR="007741FC" w:rsidRDefault="007741FC">
            <w:pPr>
              <w:rPr>
                <w:rFonts w:ascii="Times New Roman" w:hAnsi="Times New Roman" w:eastAsia="Times New Roman"/>
                <w:sz w:val="20"/>
                <w:szCs w:val="20"/>
                <w:lang w:eastAsia="nl-NL"/>
              </w:rPr>
            </w:pP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r>
    </w:tbl>
    <w:p w:rsidR="007741FC" w:rsidP="007741FC" w:rsidRDefault="007741FC"/>
    <w:p w:rsidR="007741FC" w:rsidP="007741FC" w:rsidRDefault="007741FC">
      <w:bookmarkStart w:name="_GoBack" w:id="0"/>
      <w:bookmarkEnd w:id="0"/>
    </w:p>
    <w:p w:rsidR="007741FC" w:rsidP="007741FC" w:rsidRDefault="007741FC"/>
    <w:tbl>
      <w:tblPr>
        <w:tblW w:w="0" w:type="auto"/>
        <w:tblCellSpacing w:w="15" w:type="dxa"/>
        <w:tblCellMar>
          <w:left w:w="0" w:type="dxa"/>
          <w:right w:w="0" w:type="dxa"/>
        </w:tblCellMar>
        <w:tblLook w:val="04A0" w:firstRow="1" w:lastRow="0" w:firstColumn="1" w:lastColumn="0" w:noHBand="0" w:noVBand="1"/>
      </w:tblPr>
      <w:tblGrid>
        <w:gridCol w:w="1062"/>
        <w:gridCol w:w="7978"/>
        <w:gridCol w:w="77"/>
        <w:gridCol w:w="45"/>
      </w:tblGrid>
      <w:tr w:rsidR="007741FC" w:rsidTr="007741FC">
        <w:trPr>
          <w:gridAfter w:val="3"/>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r>
      <w:tr w:rsidR="007741FC" w:rsidTr="007741FC">
        <w:trPr>
          <w:gridAfter w:val="1"/>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Titel</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Dierenwelzijn</w:t>
            </w: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r>
      <w:tr w:rsidR="007741FC" w:rsidTr="007741FC">
        <w:trPr>
          <w:gridAfter w:val="1"/>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Citeertitel</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Dierenwelzijnsproblemen in de kalverhouderij</w:t>
            </w: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r>
      <w:tr w:rsidR="007741FC" w:rsidTr="007741FC">
        <w:trPr>
          <w:gridAfter w:val="1"/>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Soort</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Motie</w:t>
            </w: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r>
      <w:tr w:rsidR="007741FC" w:rsidTr="007741FC">
        <w:trPr>
          <w:gridAfter w:val="1"/>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Datum</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2013.12.02</w:t>
            </w: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r>
      <w:tr w:rsidR="007741FC" w:rsidTr="007741FC">
        <w:trPr>
          <w:gridAfter w:val="1"/>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Indiener</w:t>
            </w:r>
          </w:p>
        </w:tc>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1829"/>
              <w:gridCol w:w="580"/>
              <w:gridCol w:w="1941"/>
            </w:tblGrid>
            <w:tr w:rsidR="007741FC">
              <w:trPr>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Naam</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Partij</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Functie</w:t>
                  </w:r>
                </w:p>
              </w:tc>
            </w:tr>
            <w:tr w:rsidR="007741FC">
              <w:trPr>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H.P.J. van Gerven</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SP</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Lid Tweede Kamer</w:t>
                  </w:r>
                </w:p>
              </w:tc>
            </w:tr>
          </w:tbl>
          <w:p w:rsidR="007741FC" w:rsidRDefault="007741FC">
            <w:pPr>
              <w:rPr>
                <w:rFonts w:ascii="Times New Roman" w:hAnsi="Times New Roman" w:eastAsia="Times New Roman"/>
                <w:sz w:val="20"/>
                <w:szCs w:val="20"/>
                <w:lang w:eastAsia="nl-NL"/>
              </w:rPr>
            </w:pP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r>
      <w:tr w:rsidR="007741FC" w:rsidTr="007741FC">
        <w:trPr>
          <w:gridAfter w:val="1"/>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Bron</w:t>
            </w:r>
          </w:p>
        </w:tc>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1155"/>
              <w:gridCol w:w="1092"/>
              <w:gridCol w:w="1287"/>
              <w:gridCol w:w="1220"/>
              <w:gridCol w:w="420"/>
              <w:gridCol w:w="1200"/>
              <w:gridCol w:w="300"/>
              <w:gridCol w:w="315"/>
            </w:tblGrid>
            <w:tr w:rsidR="007741FC" w:rsidTr="007741FC">
              <w:trPr>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2013.12.02</w:t>
                  </w:r>
                </w:p>
              </w:tc>
              <w:tc>
                <w:tcPr>
                  <w:tcW w:w="1062" w:type="dxa"/>
                  <w:tcMar>
                    <w:top w:w="15" w:type="dxa"/>
                    <w:left w:w="15" w:type="dxa"/>
                    <w:bottom w:w="15" w:type="dxa"/>
                    <w:right w:w="15" w:type="dxa"/>
                  </w:tcMar>
                  <w:vAlign w:val="center"/>
                  <w:hideMark/>
                </w:tcPr>
                <w:p w:rsidR="007741FC" w:rsidP="007741FC" w:rsidRDefault="007741FC">
                  <w:pPr>
                    <w:rPr>
                      <w:rFonts w:ascii="Times New Roman" w:hAnsi="Times New Roman"/>
                      <w:sz w:val="24"/>
                      <w:szCs w:val="24"/>
                      <w:lang w:eastAsia="nl-NL"/>
                    </w:rPr>
                  </w:pPr>
                  <w:r>
                    <w:rPr>
                      <w:rFonts w:ascii="Times New Roman" w:hAnsi="Times New Roman"/>
                      <w:sz w:val="24"/>
                      <w:szCs w:val="24"/>
                      <w:lang w:eastAsia="nl-NL"/>
                    </w:rPr>
                    <w:t>Ingedien</w:t>
                  </w:r>
                  <w:r>
                    <w:rPr>
                      <w:rFonts w:ascii="Times New Roman" w:hAnsi="Times New Roman"/>
                      <w:sz w:val="24"/>
                      <w:szCs w:val="24"/>
                      <w:lang w:eastAsia="nl-NL"/>
                    </w:rPr>
                    <w:t>d</w:t>
                  </w:r>
                </w:p>
              </w:tc>
              <w:tc>
                <w:tcPr>
                  <w:tcW w:w="1050" w:type="dxa"/>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Kamerstuk</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2013 - 2014</w:t>
                  </w: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28286 0723</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74</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75</w:t>
                  </w:r>
                </w:p>
              </w:tc>
            </w:tr>
            <w:tr w:rsidR="007741FC" w:rsidTr="007741FC">
              <w:trPr>
                <w:tblCellSpacing w:w="15" w:type="dxa"/>
              </w:trPr>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2013.12.10</w:t>
                  </w:r>
                </w:p>
              </w:tc>
              <w:tc>
                <w:tcPr>
                  <w:tcW w:w="1062" w:type="dxa"/>
                  <w:shd w:val="clear" w:color="auto" w:fill="F2F2F2"/>
                  <w:tcMar>
                    <w:top w:w="15" w:type="dxa"/>
                    <w:left w:w="15" w:type="dxa"/>
                    <w:bottom w:w="15" w:type="dxa"/>
                    <w:right w:w="15" w:type="dxa"/>
                  </w:tcMar>
                  <w:vAlign w:val="center"/>
                  <w:hideMark/>
                </w:tcPr>
                <w:p w:rsidR="007741FC" w:rsidP="007741FC" w:rsidRDefault="007741FC">
                  <w:pPr>
                    <w:rPr>
                      <w:rFonts w:ascii="Times New Roman" w:hAnsi="Times New Roman"/>
                      <w:sz w:val="24"/>
                      <w:szCs w:val="24"/>
                      <w:lang w:eastAsia="nl-NL"/>
                    </w:rPr>
                  </w:pPr>
                  <w:r>
                    <w:rPr>
                      <w:rFonts w:ascii="Times New Roman" w:hAnsi="Times New Roman"/>
                      <w:sz w:val="24"/>
                      <w:szCs w:val="24"/>
                      <w:lang w:eastAsia="nl-NL"/>
                    </w:rPr>
                    <w:t>Gewijzig</w:t>
                  </w:r>
                  <w:r>
                    <w:rPr>
                      <w:rFonts w:ascii="Times New Roman" w:hAnsi="Times New Roman"/>
                      <w:sz w:val="24"/>
                      <w:szCs w:val="24"/>
                      <w:lang w:eastAsia="nl-NL"/>
                    </w:rPr>
                    <w:t>d</w:t>
                  </w:r>
                </w:p>
              </w:tc>
              <w:tc>
                <w:tcPr>
                  <w:tcW w:w="1050" w:type="dxa"/>
                  <w:shd w:val="clear" w:color="auto" w:fill="F2F2F2"/>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Handelingen II</w:t>
                  </w: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2013 - 2014</w:t>
                  </w: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034</w:t>
                  </w: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12</w:t>
                  </w: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2</w:t>
                  </w:r>
                </w:p>
              </w:tc>
              <w:tc>
                <w:tcPr>
                  <w:tcW w:w="0" w:type="auto"/>
                  <w:shd w:val="clear" w:color="auto" w:fill="F2F2F2"/>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r>
          </w:tbl>
          <w:p w:rsidR="007741FC" w:rsidRDefault="007741FC">
            <w:pPr>
              <w:rPr>
                <w:rFonts w:ascii="Times New Roman" w:hAnsi="Times New Roman" w:eastAsia="Times New Roman"/>
                <w:sz w:val="20"/>
                <w:szCs w:val="20"/>
                <w:lang w:eastAsia="nl-NL"/>
              </w:rPr>
            </w:pP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r>
      <w:tr w:rsidR="007741FC" w:rsidTr="007741FC">
        <w:trPr>
          <w:gridAfter w:val="1"/>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Stemming</w:t>
            </w:r>
          </w:p>
        </w:tc>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1155"/>
              <w:gridCol w:w="1075"/>
            </w:tblGrid>
            <w:tr w:rsidR="007741FC">
              <w:trPr>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Datum</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Uitslag</w:t>
                  </w:r>
                </w:p>
              </w:tc>
            </w:tr>
            <w:tr w:rsidR="007741FC">
              <w:trPr>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2013.12.10</w:t>
                  </w:r>
                </w:p>
              </w:tc>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Gewijzigd</w:t>
                  </w:r>
                </w:p>
              </w:tc>
            </w:tr>
          </w:tbl>
          <w:p w:rsidR="007741FC" w:rsidRDefault="007741FC">
            <w:pPr>
              <w:rPr>
                <w:rFonts w:ascii="Times New Roman" w:hAnsi="Times New Roman" w:eastAsia="Times New Roman"/>
                <w:sz w:val="20"/>
                <w:szCs w:val="20"/>
                <w:lang w:eastAsia="nl-NL"/>
              </w:rPr>
            </w:pPr>
          </w:p>
        </w:tc>
        <w:tc>
          <w:tcPr>
            <w:tcW w:w="0" w:type="auto"/>
            <w:tcMar>
              <w:top w:w="15" w:type="dxa"/>
              <w:left w:w="15" w:type="dxa"/>
              <w:bottom w:w="15" w:type="dxa"/>
              <w:right w:w="15" w:type="dxa"/>
            </w:tcMar>
            <w:vAlign w:val="center"/>
            <w:hideMark/>
          </w:tcPr>
          <w:p w:rsidR="007741FC" w:rsidRDefault="007741FC">
            <w:pPr>
              <w:rPr>
                <w:rFonts w:ascii="Times New Roman" w:hAnsi="Times New Roman" w:eastAsia="Times New Roman"/>
                <w:sz w:val="20"/>
                <w:szCs w:val="20"/>
                <w:lang w:eastAsia="nl-NL"/>
              </w:rPr>
            </w:pPr>
          </w:p>
        </w:tc>
      </w:tr>
      <w:tr w:rsidR="007741FC" w:rsidTr="007741FC">
        <w:trPr>
          <w:tblCellSpacing w:w="15" w:type="dxa"/>
        </w:trPr>
        <w:tc>
          <w:tcPr>
            <w:tcW w:w="0" w:type="auto"/>
            <w:tcMar>
              <w:top w:w="15" w:type="dxa"/>
              <w:left w:w="15" w:type="dxa"/>
              <w:bottom w:w="15" w:type="dxa"/>
              <w:right w:w="15" w:type="dxa"/>
            </w:tcMar>
            <w:vAlign w:val="center"/>
            <w:hideMark/>
          </w:tcPr>
          <w:p w:rsidR="007741FC" w:rsidRDefault="007741FC">
            <w:pPr>
              <w:rPr>
                <w:rFonts w:ascii="Times New Roman" w:hAnsi="Times New Roman"/>
                <w:sz w:val="24"/>
                <w:szCs w:val="24"/>
                <w:lang w:eastAsia="nl-NL"/>
              </w:rPr>
            </w:pPr>
            <w:r>
              <w:rPr>
                <w:rFonts w:ascii="Times New Roman" w:hAnsi="Times New Roman"/>
                <w:sz w:val="24"/>
                <w:szCs w:val="24"/>
                <w:lang w:eastAsia="nl-NL"/>
              </w:rPr>
              <w:t>Tekst</w:t>
            </w:r>
          </w:p>
        </w:tc>
        <w:tc>
          <w:tcPr>
            <w:tcW w:w="0" w:type="auto"/>
            <w:gridSpan w:val="3"/>
            <w:tcMar>
              <w:top w:w="15" w:type="dxa"/>
              <w:left w:w="15" w:type="dxa"/>
              <w:bottom w:w="15" w:type="dxa"/>
              <w:right w:w="15" w:type="dxa"/>
            </w:tcMar>
            <w:vAlign w:val="center"/>
            <w:hideMark/>
          </w:tcPr>
          <w:p w:rsidR="007741FC" w:rsidP="007741FC" w:rsidRDefault="007741FC">
            <w:pPr>
              <w:rPr>
                <w:rFonts w:ascii="Times New Roman" w:hAnsi="Times New Roman"/>
                <w:sz w:val="24"/>
                <w:szCs w:val="24"/>
                <w:lang w:eastAsia="nl-NL"/>
              </w:rPr>
            </w:pPr>
            <w:r>
              <w:rPr>
                <w:rFonts w:ascii="Times New Roman" w:hAnsi="Times New Roman"/>
                <w:sz w:val="24"/>
                <w:szCs w:val="24"/>
                <w:lang w:eastAsia="nl-NL"/>
              </w:rPr>
              <w:t>De Kamer,</w:t>
            </w:r>
            <w:r>
              <w:rPr>
                <w:rFonts w:ascii="Times New Roman" w:hAnsi="Times New Roman"/>
                <w:sz w:val="24"/>
                <w:szCs w:val="24"/>
                <w:lang w:eastAsia="nl-NL"/>
              </w:rPr>
              <w:br/>
              <w:t>gehoord de beraadslaging,</w:t>
            </w:r>
            <w:r>
              <w:rPr>
                <w:rFonts w:ascii="Times New Roman" w:hAnsi="Times New Roman"/>
                <w:sz w:val="24"/>
                <w:szCs w:val="24"/>
                <w:lang w:eastAsia="nl-NL"/>
              </w:rPr>
              <w:br/>
              <w:t xml:space="preserve">verzoekt de regering, met de sector en </w:t>
            </w:r>
            <w:proofErr w:type="spellStart"/>
            <w:r>
              <w:rPr>
                <w:rFonts w:ascii="Times New Roman" w:hAnsi="Times New Roman"/>
                <w:sz w:val="24"/>
                <w:szCs w:val="24"/>
                <w:lang w:eastAsia="nl-NL"/>
              </w:rPr>
              <w:t>dierenbeschermende</w:t>
            </w:r>
            <w:proofErr w:type="spellEnd"/>
            <w:r>
              <w:rPr>
                <w:rFonts w:ascii="Times New Roman" w:hAnsi="Times New Roman"/>
                <w:sz w:val="24"/>
                <w:szCs w:val="24"/>
                <w:lang w:eastAsia="nl-NL"/>
              </w:rPr>
              <w:t xml:space="preserve"> organisaties in gesprek te gaan over dierenwelzijnsproblemen in de kalverhouderij zoals bloedarmoede, de box waar kalfjes alleen worden gehouden, stro, het lijden door het scheiden van koe en kalf en de lange transporten van jonge kalfjes door Europa, en hierbij oplossingen te zoeken waarbij de natuurlijke situatie recht wordt gedaan en lange transporten worden vermeden</w:t>
            </w:r>
            <w:proofErr w:type="gramStart"/>
            <w:r>
              <w:rPr>
                <w:rFonts w:ascii="Times New Roman" w:hAnsi="Times New Roman"/>
                <w:sz w:val="24"/>
                <w:szCs w:val="24"/>
                <w:lang w:eastAsia="nl-NL"/>
              </w:rPr>
              <w:t>;</w:t>
            </w:r>
            <w:r>
              <w:rPr>
                <w:rFonts w:ascii="Times New Roman" w:hAnsi="Times New Roman"/>
                <w:sz w:val="24"/>
                <w:szCs w:val="24"/>
                <w:lang w:eastAsia="nl-NL"/>
              </w:rPr>
              <w:br/>
              <w:t>verzoekt</w:t>
            </w:r>
            <w:proofErr w:type="gramEnd"/>
            <w:r>
              <w:rPr>
                <w:rFonts w:ascii="Times New Roman" w:hAnsi="Times New Roman"/>
                <w:sz w:val="24"/>
                <w:szCs w:val="24"/>
                <w:lang w:eastAsia="nl-NL"/>
              </w:rPr>
              <w:t xml:space="preserve"> de regering tevens, een praktijkproef te starten om de gezondheid en het welzijn van kalfjes die al dan niet bij hun moeder zijn weggehaald binnen acht weken, te onderzoeken,</w:t>
            </w:r>
            <w:r>
              <w:rPr>
                <w:rFonts w:ascii="Times New Roman" w:hAnsi="Times New Roman"/>
                <w:sz w:val="24"/>
                <w:szCs w:val="24"/>
                <w:lang w:eastAsia="nl-NL"/>
              </w:rPr>
              <w:t xml:space="preserve"> </w:t>
            </w:r>
            <w:r>
              <w:rPr>
                <w:rFonts w:ascii="Times New Roman" w:hAnsi="Times New Roman"/>
                <w:sz w:val="24"/>
                <w:szCs w:val="24"/>
                <w:lang w:eastAsia="nl-NL"/>
              </w:rPr>
              <w:t>en gaat over tot de orde van de dag.</w:t>
            </w:r>
          </w:p>
        </w:tc>
      </w:tr>
    </w:tbl>
    <w:p w:rsidR="007741FC" w:rsidP="007741FC" w:rsidRDefault="007741FC"/>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FC"/>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741FC"/>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41F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41FC"/>
    <w:rPr>
      <w:color w:val="0000FF"/>
      <w:u w:val="single"/>
    </w:rPr>
  </w:style>
  <w:style w:type="paragraph" w:styleId="Ballontekst">
    <w:name w:val="Balloon Text"/>
    <w:basedOn w:val="Standaard"/>
    <w:link w:val="BallontekstChar"/>
    <w:rsid w:val="007741FC"/>
    <w:rPr>
      <w:rFonts w:ascii="Tahoma" w:hAnsi="Tahoma" w:cs="Tahoma"/>
      <w:sz w:val="16"/>
      <w:szCs w:val="16"/>
    </w:rPr>
  </w:style>
  <w:style w:type="character" w:customStyle="1" w:styleId="BallontekstChar">
    <w:name w:val="Ballontekst Char"/>
    <w:basedOn w:val="Standaardalinea-lettertype"/>
    <w:link w:val="Ballontekst"/>
    <w:rsid w:val="007741FC"/>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41F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41FC"/>
    <w:rPr>
      <w:color w:val="0000FF"/>
      <w:u w:val="single"/>
    </w:rPr>
  </w:style>
  <w:style w:type="paragraph" w:styleId="Ballontekst">
    <w:name w:val="Balloon Text"/>
    <w:basedOn w:val="Standaard"/>
    <w:link w:val="BallontekstChar"/>
    <w:rsid w:val="007741FC"/>
    <w:rPr>
      <w:rFonts w:ascii="Tahoma" w:hAnsi="Tahoma" w:cs="Tahoma"/>
      <w:sz w:val="16"/>
      <w:szCs w:val="16"/>
    </w:rPr>
  </w:style>
  <w:style w:type="character" w:customStyle="1" w:styleId="BallontekstChar">
    <w:name w:val="Ballontekst Char"/>
    <w:basedOn w:val="Standaardalinea-lettertype"/>
    <w:link w:val="Ballontekst"/>
    <w:rsid w:val="007741FC"/>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6860">
      <w:bodyDiv w:val="1"/>
      <w:marLeft w:val="0"/>
      <w:marRight w:val="0"/>
      <w:marTop w:val="0"/>
      <w:marBottom w:val="0"/>
      <w:divBdr>
        <w:top w:val="none" w:sz="0" w:space="0" w:color="auto"/>
        <w:left w:val="none" w:sz="0" w:space="0" w:color="auto"/>
        <w:bottom w:val="none" w:sz="0" w:space="0" w:color="auto"/>
        <w:right w:val="none" w:sz="0" w:space="0" w:color="auto"/>
      </w:divBdr>
    </w:div>
    <w:div w:id="281770150">
      <w:bodyDiv w:val="1"/>
      <w:marLeft w:val="0"/>
      <w:marRight w:val="0"/>
      <w:marTop w:val="0"/>
      <w:marBottom w:val="0"/>
      <w:divBdr>
        <w:top w:val="none" w:sz="0" w:space="0" w:color="auto"/>
        <w:left w:val="none" w:sz="0" w:space="0" w:color="auto"/>
        <w:bottom w:val="none" w:sz="0" w:space="0" w:color="auto"/>
        <w:right w:val="none" w:sz="0" w:space="0" w:color="auto"/>
      </w:divBdr>
    </w:div>
    <w:div w:id="21081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3.png@01CFFDC5.940DF100" TargetMode="Externa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file:///\\nuthvs02\SCAN$\VIP%20Kamerstukken\282xx\28286\28286-0672.pdf" TargetMode="External" Id="rId6" /><Relationship Type="http://schemas.openxmlformats.org/officeDocument/2006/relationships/theme" Target="theme/theme1.xml" Id="rId11" /><Relationship Type="http://schemas.openxmlformats.org/officeDocument/2006/relationships/hyperlink" Target="http://www.radartv.nl/uitzending/volgende-uitzending/aflevering/10-11-2014/de-koe-en-melk/"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file:///\\nuthvs02\SCAN$\VIP%20Kamerstukken\282xx\28286\28286-0708.pdf"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1297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2014-11-12T08:35:00.0000000Z</dcterms:created>
  <dcterms:modified xsi:type="dcterms:W3CDTF">2014-11-12T08:47:00.0000000Z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0x01010006837EA028A8D14FB978B047BB4D7A70</vt:lpwstr>
  </property>
</Properties>
</file>